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</w:t>
      </w: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УТВЕРЖДЕНЫ</w:t>
      </w:r>
    </w:p>
    <w:p w:rsidR="00992D02" w:rsidRDefault="00992D02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приказ</w:t>
      </w:r>
      <w:r w:rsidR="00A9556B">
        <w:rPr>
          <w:b w:val="0"/>
          <w:sz w:val="28"/>
          <w:szCs w:val="28"/>
        </w:rPr>
        <w:t>ом</w:t>
      </w:r>
      <w:r>
        <w:rPr>
          <w:b w:val="0"/>
          <w:sz w:val="28"/>
          <w:szCs w:val="28"/>
        </w:rPr>
        <w:t xml:space="preserve"> министерства </w:t>
      </w:r>
    </w:p>
    <w:p w:rsidR="000C2695" w:rsidRDefault="00992D02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труда и социального развития </w:t>
      </w:r>
      <w:r w:rsidR="000C2695">
        <w:rPr>
          <w:b w:val="0"/>
          <w:sz w:val="28"/>
          <w:szCs w:val="28"/>
        </w:rPr>
        <w:t>Краснодарского края</w:t>
      </w: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_____________ №____</w:t>
      </w:r>
      <w:r w:rsidR="00183A22">
        <w:rPr>
          <w:b w:val="0"/>
          <w:sz w:val="28"/>
          <w:szCs w:val="28"/>
        </w:rPr>
        <w:t>_</w:t>
      </w:r>
    </w:p>
    <w:p w:rsidR="000C2695" w:rsidRPr="00393EFA" w:rsidRDefault="000C2695" w:rsidP="000C2695">
      <w:pPr>
        <w:pStyle w:val="ConsPlusTitle"/>
        <w:spacing w:line="20" w:lineRule="atLeast"/>
        <w:rPr>
          <w:sz w:val="28"/>
          <w:szCs w:val="28"/>
        </w:rPr>
      </w:pPr>
    </w:p>
    <w:p w:rsidR="00AD4C6D" w:rsidRDefault="00AD4C6D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0C2695" w:rsidRDefault="000C2695" w:rsidP="000C2695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B07060" w:rsidRDefault="000C2695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вносимые</w:t>
      </w:r>
      <w:r w:rsidRPr="00BB689F">
        <w:rPr>
          <w:sz w:val="28"/>
          <w:szCs w:val="28"/>
        </w:rPr>
        <w:t xml:space="preserve"> </w:t>
      </w:r>
      <w:r w:rsidR="00CD5953" w:rsidRPr="00CD5953">
        <w:rPr>
          <w:sz w:val="28"/>
          <w:szCs w:val="28"/>
        </w:rPr>
        <w:t xml:space="preserve">в приказ министерства социального </w:t>
      </w:r>
      <w:proofErr w:type="gramEnd"/>
    </w:p>
    <w:p w:rsid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>развития и семейной политики</w:t>
      </w:r>
      <w:r w:rsidR="00B07060">
        <w:rPr>
          <w:sz w:val="28"/>
          <w:szCs w:val="28"/>
        </w:rPr>
        <w:t xml:space="preserve"> </w:t>
      </w:r>
      <w:r w:rsidRPr="00CD5953">
        <w:rPr>
          <w:sz w:val="28"/>
          <w:szCs w:val="28"/>
        </w:rPr>
        <w:t>Краснодарского края</w:t>
      </w:r>
    </w:p>
    <w:p w:rsidR="00B07060" w:rsidRDefault="00B07060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E6AC7">
        <w:rPr>
          <w:sz w:val="28"/>
          <w:szCs w:val="28"/>
        </w:rPr>
        <w:t>4</w:t>
      </w:r>
      <w:r w:rsidR="0041523B">
        <w:rPr>
          <w:sz w:val="28"/>
          <w:szCs w:val="28"/>
        </w:rPr>
        <w:t xml:space="preserve"> </w:t>
      </w:r>
      <w:r w:rsidR="005E6AC7">
        <w:rPr>
          <w:sz w:val="28"/>
          <w:szCs w:val="28"/>
        </w:rPr>
        <w:t xml:space="preserve">сентября </w:t>
      </w:r>
      <w:r>
        <w:rPr>
          <w:sz w:val="28"/>
          <w:szCs w:val="28"/>
        </w:rPr>
        <w:t xml:space="preserve">2014 года № </w:t>
      </w:r>
      <w:r w:rsidR="005E6AC7">
        <w:rPr>
          <w:sz w:val="28"/>
          <w:szCs w:val="28"/>
        </w:rPr>
        <w:t xml:space="preserve">640 </w:t>
      </w:r>
      <w:r>
        <w:rPr>
          <w:sz w:val="28"/>
          <w:szCs w:val="28"/>
        </w:rPr>
        <w:t>«Об утверждении</w:t>
      </w:r>
    </w:p>
    <w:p w:rsidR="00B07060" w:rsidRDefault="00B07060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административного регламента предоставления </w:t>
      </w:r>
    </w:p>
    <w:p w:rsidR="00010B03" w:rsidRDefault="00B07060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государственной услуги «Выдача удостоверения</w:t>
      </w:r>
    </w:p>
    <w:p w:rsidR="005E6AC7" w:rsidRDefault="005E6AC7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участника ликвидации последствий </w:t>
      </w:r>
      <w:r w:rsidR="00010B03">
        <w:rPr>
          <w:sz w:val="28"/>
          <w:szCs w:val="28"/>
        </w:rPr>
        <w:t xml:space="preserve"> </w:t>
      </w:r>
    </w:p>
    <w:p w:rsidR="00B07060" w:rsidRPr="00CD5953" w:rsidRDefault="00010B0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катастрофы на Чернобыльской АЭС</w:t>
      </w:r>
      <w:r w:rsidR="00B07060">
        <w:rPr>
          <w:sz w:val="28"/>
          <w:szCs w:val="28"/>
        </w:rPr>
        <w:t>»</w:t>
      </w:r>
    </w:p>
    <w:p w:rsidR="00CD5953" w:rsidRDefault="00CD5953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D632DC" w:rsidRDefault="0054101D" w:rsidP="00F0562B">
      <w:pPr>
        <w:ind w:firstLine="709"/>
        <w:jc w:val="both"/>
      </w:pPr>
      <w:r>
        <w:t xml:space="preserve">1. </w:t>
      </w:r>
      <w:r w:rsidR="004437E7">
        <w:rPr>
          <w:color w:val="000000"/>
        </w:rPr>
        <w:t xml:space="preserve">Пункт 6 </w:t>
      </w:r>
      <w:r w:rsidR="004437E7">
        <w:t>изложить в следующей редакции:</w:t>
      </w:r>
    </w:p>
    <w:p w:rsidR="004437E7" w:rsidRDefault="004437E7" w:rsidP="00F0562B">
      <w:pPr>
        <w:ind w:firstLine="709"/>
        <w:jc w:val="both"/>
      </w:pPr>
      <w:r>
        <w:t>«6. Контроль за выполнением настоящего приказа возложить на заместителя министра труда и социального развития Краснодарского края              С.П. Гаркушу</w:t>
      </w:r>
      <w:proofErr w:type="gramStart"/>
      <w:r>
        <w:t xml:space="preserve">.». </w:t>
      </w:r>
      <w:proofErr w:type="gramEnd"/>
    </w:p>
    <w:p w:rsidR="00BB53CC" w:rsidRDefault="00B07060" w:rsidP="00BB53CC">
      <w:pPr>
        <w:ind w:firstLine="709"/>
        <w:jc w:val="both"/>
        <w:rPr>
          <w:color w:val="000000"/>
        </w:rPr>
      </w:pPr>
      <w:r>
        <w:rPr>
          <w:color w:val="000000"/>
        </w:rPr>
        <w:t>2</w:t>
      </w:r>
      <w:r w:rsidR="00BB53CC">
        <w:rPr>
          <w:color w:val="000000"/>
        </w:rPr>
        <w:t>. В приложении:</w:t>
      </w:r>
    </w:p>
    <w:p w:rsidR="00A00242" w:rsidRDefault="007A38D1" w:rsidP="00A00242">
      <w:pPr>
        <w:widowControl w:val="0"/>
        <w:tabs>
          <w:tab w:val="left" w:pos="284"/>
        </w:tabs>
        <w:ind w:firstLine="709"/>
        <w:jc w:val="both"/>
        <w:rPr>
          <w:bCs/>
        </w:rPr>
      </w:pPr>
      <w:r>
        <w:rPr>
          <w:bCs/>
        </w:rPr>
        <w:t xml:space="preserve">1) </w:t>
      </w:r>
      <w:r w:rsidR="00A00242">
        <w:rPr>
          <w:bCs/>
        </w:rPr>
        <w:t>в разделе 1 «Общие положения»:</w:t>
      </w:r>
    </w:p>
    <w:p w:rsidR="00A00242" w:rsidRDefault="00A00242" w:rsidP="00A00242">
      <w:pPr>
        <w:widowControl w:val="0"/>
        <w:tabs>
          <w:tab w:val="left" w:pos="284"/>
        </w:tabs>
        <w:ind w:firstLine="709"/>
        <w:jc w:val="both"/>
        <w:rPr>
          <w:bCs/>
        </w:rPr>
      </w:pPr>
      <w:proofErr w:type="gramStart"/>
      <w:r>
        <w:rPr>
          <w:bCs/>
        </w:rPr>
        <w:t>в пункте 1.2.1 подраздела 1.2 после слов «Заявителями на получение государственной услуги» слова «(далее – заявители)» заменить словами            «(далее – граждане)» и далее по тексту приложения слово «заявители» в соответствующих падежах заменить словом «граждане» в соответствующих падежах;</w:t>
      </w:r>
      <w:proofErr w:type="gramEnd"/>
    </w:p>
    <w:p w:rsidR="007A38D1" w:rsidRDefault="007A38D1" w:rsidP="007A38D1">
      <w:pPr>
        <w:widowControl w:val="0"/>
        <w:tabs>
          <w:tab w:val="left" w:pos="709"/>
        </w:tabs>
        <w:ind w:left="709"/>
        <w:jc w:val="both"/>
        <w:rPr>
          <w:bCs/>
        </w:rPr>
      </w:pPr>
      <w:r>
        <w:rPr>
          <w:bCs/>
        </w:rPr>
        <w:t>подраздел 1.3 изложить в следующей редакции:</w:t>
      </w:r>
    </w:p>
    <w:p w:rsidR="00623C0C" w:rsidRPr="00C67622" w:rsidRDefault="00623C0C" w:rsidP="00623C0C">
      <w:pPr>
        <w:ind w:firstLine="709"/>
        <w:jc w:val="center"/>
        <w:rPr>
          <w:b/>
        </w:rPr>
      </w:pPr>
      <w:r>
        <w:t>«</w:t>
      </w:r>
      <w:r w:rsidRPr="00C67622">
        <w:rPr>
          <w:b/>
        </w:rPr>
        <w:t>1.3. Требования к порядку информирования о предоставлении</w:t>
      </w:r>
    </w:p>
    <w:p w:rsidR="00623C0C" w:rsidRPr="00C67622" w:rsidRDefault="00623C0C" w:rsidP="00623C0C">
      <w:pPr>
        <w:ind w:firstLine="709"/>
        <w:jc w:val="center"/>
        <w:rPr>
          <w:b/>
        </w:rPr>
      </w:pPr>
      <w:r w:rsidRPr="00C67622">
        <w:rPr>
          <w:b/>
        </w:rPr>
        <w:t>государственной услуги</w:t>
      </w:r>
    </w:p>
    <w:p w:rsidR="00623C0C" w:rsidRPr="00457DD7" w:rsidRDefault="00623C0C" w:rsidP="00623C0C">
      <w:pPr>
        <w:tabs>
          <w:tab w:val="num" w:pos="0"/>
          <w:tab w:val="left" w:pos="720"/>
          <w:tab w:val="left" w:pos="1260"/>
        </w:tabs>
        <w:ind w:firstLine="851"/>
        <w:jc w:val="both"/>
      </w:pP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>1.3.1. Информирование о порядке предоставления государственной услуги осуществляется министерством труда и социального развития Краснодарского края (далее – министерство) и управлениями социальной защиты населения министерства труда и социального развития Краснодарского края в муниципальных образованиях (далее – управления социальной защиты населения) и многофункциональными центрами предоставления государственных и муниципальных услуг (далее – МФЦ):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>по телефону;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 xml:space="preserve">путем направления письменного ответа на заявление </w:t>
      </w:r>
      <w:r w:rsidR="00713E8E">
        <w:t>гражданина</w:t>
      </w:r>
      <w:r>
        <w:t xml:space="preserve"> </w:t>
      </w:r>
      <w:r w:rsidRPr="00457DD7">
        <w:t>по почте;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lastRenderedPageBreak/>
        <w:t xml:space="preserve">путем направления в электронном виде по телекоммуникационным каналам связи ответа на заявление </w:t>
      </w:r>
      <w:r w:rsidR="00713E8E">
        <w:t>гражданина</w:t>
      </w:r>
      <w:r w:rsidRPr="00457DD7">
        <w:t>;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 xml:space="preserve">при личном приеме </w:t>
      </w:r>
      <w:r w:rsidR="00713E8E">
        <w:t>граждан</w:t>
      </w:r>
      <w:r>
        <w:t xml:space="preserve"> </w:t>
      </w:r>
      <w:r w:rsidRPr="00457DD7">
        <w:t xml:space="preserve">в министерстве, управлениях </w:t>
      </w:r>
      <w:proofErr w:type="gramStart"/>
      <w:r w:rsidRPr="00457DD7">
        <w:t>социальной</w:t>
      </w:r>
      <w:proofErr w:type="gramEnd"/>
      <w:r w:rsidRPr="00457DD7">
        <w:t xml:space="preserve"> защиты населения и МФЦ;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>в виде информационных материалов (брошюр, буклетов, памяток и т.д.);</w:t>
      </w:r>
    </w:p>
    <w:p w:rsidR="00D26A3B" w:rsidRPr="00457DD7" w:rsidRDefault="00D26A3B" w:rsidP="00D26A3B">
      <w:pPr>
        <w:autoSpaceDE w:val="0"/>
        <w:autoSpaceDN w:val="0"/>
        <w:adjustRightInd w:val="0"/>
        <w:ind w:firstLine="709"/>
        <w:jc w:val="both"/>
      </w:pPr>
      <w:r w:rsidRPr="00457DD7">
        <w:t xml:space="preserve">путем размещения информации в открытой и доступной                           форме на официальном сайте министерства в информационно-телекоммуникационной сети «Интернет», федеральной государственной информационной системе «Единый портал государственных и муниципальных услуг (функций)» (www.gosuslugi.ru) и </w:t>
      </w:r>
      <w:r w:rsidR="00A26B10">
        <w:t xml:space="preserve">на </w:t>
      </w:r>
      <w:r w:rsidRPr="00457DD7">
        <w:t>Портале государственных и муниципальных услуг (функций) Краснодарского края (www.pgu.krasnodar.ru) в информационно-телекоммуникационной сети «Интернет» (далее – Портал);</w:t>
      </w:r>
    </w:p>
    <w:p w:rsidR="00D26A3B" w:rsidRPr="00457DD7" w:rsidRDefault="00D26A3B" w:rsidP="00D26A3B">
      <w:pPr>
        <w:autoSpaceDE w:val="0"/>
        <w:autoSpaceDN w:val="0"/>
        <w:adjustRightInd w:val="0"/>
        <w:ind w:firstLine="709"/>
        <w:jc w:val="both"/>
      </w:pPr>
      <w:r w:rsidRPr="00457DD7">
        <w:t xml:space="preserve">при личном обращении </w:t>
      </w:r>
      <w:r w:rsidR="00713E8E">
        <w:t>граждан</w:t>
      </w:r>
      <w:r w:rsidRPr="00457DD7">
        <w:t xml:space="preserve"> по телефону горячей линии.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>1.3.2. На информационных стендах в доступных для ознакомления местах, официальном сайте министерства в информационно-телекоммуникационной сети «Интернет», в управлениях социальной защиты населения размещается следующая информация: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>Регламент с приложениями;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 xml:space="preserve">график приема </w:t>
      </w:r>
      <w:r w:rsidR="00713E8E">
        <w:t>граждан</w:t>
      </w:r>
      <w:r w:rsidRPr="00457DD7">
        <w:t>;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>порядок получения государственной услуги.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 xml:space="preserve">1.3.3. На информационных стендах в управлениях </w:t>
      </w:r>
      <w:proofErr w:type="gramStart"/>
      <w:r w:rsidRPr="00457DD7">
        <w:t>социальной</w:t>
      </w:r>
      <w:proofErr w:type="gramEnd"/>
      <w:r w:rsidRPr="00457DD7">
        <w:t xml:space="preserve"> защиты населения размещается следующая информация: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rPr>
          <w:color w:val="000000"/>
        </w:rPr>
        <w:t xml:space="preserve">образцы заполнения заявлений и </w:t>
      </w:r>
      <w:r w:rsidRPr="00457DD7">
        <w:t>перечень документов, необходимых для предоставления государственной услуги;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rPr>
          <w:color w:val="000000"/>
        </w:rPr>
        <w:t>схема размещения специалистов управления социальной защиты населения, участвующих в предоставлении государственной услуги (номера кабинетов, расположение специальных помещений, залов и т.д.).</w:t>
      </w:r>
    </w:p>
    <w:p w:rsidR="00623C0C" w:rsidRPr="00457DD7" w:rsidRDefault="00623C0C" w:rsidP="00623C0C">
      <w:pPr>
        <w:pStyle w:val="ae"/>
        <w:spacing w:line="240" w:lineRule="auto"/>
        <w:ind w:left="0" w:right="0" w:firstLine="709"/>
        <w:jc w:val="both"/>
        <w:rPr>
          <w:rFonts w:cs="Times New Roman"/>
          <w:b w:val="0"/>
          <w:color w:val="000000"/>
          <w:sz w:val="28"/>
          <w:szCs w:val="28"/>
        </w:rPr>
      </w:pPr>
      <w:r w:rsidRPr="00457DD7">
        <w:rPr>
          <w:b w:val="0"/>
          <w:sz w:val="28"/>
          <w:szCs w:val="28"/>
        </w:rPr>
        <w:t xml:space="preserve">1.3.4. Место  нахождения  министерства:  </w:t>
      </w:r>
      <w:r w:rsidRPr="00457DD7">
        <w:rPr>
          <w:rFonts w:cs="Times New Roman"/>
          <w:b w:val="0"/>
          <w:color w:val="000000"/>
          <w:sz w:val="28"/>
          <w:szCs w:val="28"/>
        </w:rPr>
        <w:t xml:space="preserve">350000, г.  Краснодар,  </w:t>
      </w:r>
      <w:r>
        <w:rPr>
          <w:rFonts w:cs="Times New Roman"/>
          <w:b w:val="0"/>
          <w:color w:val="000000"/>
          <w:sz w:val="28"/>
          <w:szCs w:val="28"/>
        </w:rPr>
        <w:t xml:space="preserve">                   </w:t>
      </w:r>
      <w:r w:rsidRPr="00457DD7">
        <w:rPr>
          <w:rFonts w:cs="Times New Roman"/>
          <w:b w:val="0"/>
          <w:color w:val="000000"/>
          <w:sz w:val="28"/>
          <w:szCs w:val="28"/>
        </w:rPr>
        <w:t>ул. Чапаева, д. 58.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 xml:space="preserve">1.3.5. Электронный адрес почты министерства в информационно-телекоммуникационной сети «Интернет»: </w:t>
      </w:r>
      <w:proofErr w:type="spellStart"/>
      <w:r w:rsidRPr="00457DD7">
        <w:rPr>
          <w:lang w:val="en-US"/>
        </w:rPr>
        <w:t>msrsp</w:t>
      </w:r>
      <w:proofErr w:type="spellEnd"/>
      <w:r w:rsidRPr="00457DD7">
        <w:rPr>
          <w:color w:val="000000"/>
        </w:rPr>
        <w:t>@</w:t>
      </w:r>
      <w:proofErr w:type="spellStart"/>
      <w:r w:rsidRPr="00457DD7">
        <w:rPr>
          <w:color w:val="000000"/>
          <w:lang w:val="en-US"/>
        </w:rPr>
        <w:t>krasnodar</w:t>
      </w:r>
      <w:proofErr w:type="spellEnd"/>
      <w:r w:rsidRPr="00457DD7">
        <w:rPr>
          <w:color w:val="000000"/>
        </w:rPr>
        <w:t>.</w:t>
      </w:r>
      <w:proofErr w:type="spellStart"/>
      <w:r w:rsidRPr="00457DD7">
        <w:rPr>
          <w:color w:val="000000"/>
          <w:lang w:val="en-US"/>
        </w:rPr>
        <w:t>ru</w:t>
      </w:r>
      <w:proofErr w:type="spellEnd"/>
      <w:r w:rsidRPr="00457DD7">
        <w:t>.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 xml:space="preserve">1.3.6. Электронный адрес сайта министерства в информационно-телекоммуникационной сети «Интернет»: </w:t>
      </w:r>
      <w:hyperlink r:id="rId9" w:history="1">
        <w:r w:rsidRPr="00C67622">
          <w:rPr>
            <w:rStyle w:val="ab"/>
            <w:color w:val="auto"/>
            <w:u w:val="none"/>
          </w:rPr>
          <w:t>http://</w:t>
        </w:r>
        <w:r w:rsidRPr="00C67622">
          <w:rPr>
            <w:rStyle w:val="ab"/>
            <w:color w:val="auto"/>
            <w:u w:val="none"/>
            <w:lang w:val="en-US"/>
          </w:rPr>
          <w:t>www</w:t>
        </w:r>
        <w:r w:rsidRPr="00C67622">
          <w:rPr>
            <w:rStyle w:val="ab"/>
            <w:color w:val="auto"/>
            <w:u w:val="none"/>
          </w:rPr>
          <w:t>.</w:t>
        </w:r>
        <w:proofErr w:type="spellStart"/>
        <w:r w:rsidRPr="00C67622">
          <w:rPr>
            <w:rStyle w:val="ab"/>
            <w:color w:val="auto"/>
            <w:u w:val="none"/>
            <w:lang w:val="en-US"/>
          </w:rPr>
          <w:t>sznkuban</w:t>
        </w:r>
        <w:proofErr w:type="spellEnd"/>
        <w:r w:rsidRPr="00C67622">
          <w:rPr>
            <w:rStyle w:val="ab"/>
            <w:color w:val="auto"/>
            <w:u w:val="none"/>
          </w:rPr>
          <w:t>.</w:t>
        </w:r>
        <w:proofErr w:type="spellStart"/>
        <w:r w:rsidRPr="00C67622">
          <w:rPr>
            <w:rStyle w:val="ab"/>
            <w:color w:val="auto"/>
            <w:u w:val="none"/>
            <w:lang w:val="en-US"/>
          </w:rPr>
          <w:t>ru</w:t>
        </w:r>
        <w:proofErr w:type="spellEnd"/>
      </w:hyperlink>
      <w:r w:rsidRPr="00457DD7">
        <w:rPr>
          <w:color w:val="000000"/>
        </w:rPr>
        <w:t xml:space="preserve"> и П</w:t>
      </w:r>
      <w:r w:rsidRPr="00457DD7">
        <w:t xml:space="preserve">ортала:       </w:t>
      </w:r>
      <w:proofErr w:type="spellStart"/>
      <w:r w:rsidRPr="00457DD7">
        <w:rPr>
          <w:lang w:val="en-US"/>
        </w:rPr>
        <w:t>gosuslugi</w:t>
      </w:r>
      <w:proofErr w:type="spellEnd"/>
      <w:r w:rsidRPr="00457DD7">
        <w:t>.</w:t>
      </w:r>
      <w:proofErr w:type="spellStart"/>
      <w:r w:rsidRPr="00457DD7">
        <w:rPr>
          <w:lang w:val="en-US"/>
        </w:rPr>
        <w:t>ru</w:t>
      </w:r>
      <w:proofErr w:type="spellEnd"/>
      <w:r w:rsidRPr="00457DD7">
        <w:t xml:space="preserve">, </w:t>
      </w:r>
      <w:proofErr w:type="spellStart"/>
      <w:r w:rsidRPr="00457DD7">
        <w:rPr>
          <w:lang w:val="en-US"/>
        </w:rPr>
        <w:t>pgu</w:t>
      </w:r>
      <w:proofErr w:type="spellEnd"/>
      <w:r w:rsidRPr="00457DD7">
        <w:t>.</w:t>
      </w:r>
      <w:proofErr w:type="spellStart"/>
      <w:r w:rsidRPr="00457DD7">
        <w:rPr>
          <w:lang w:val="en-US"/>
        </w:rPr>
        <w:t>krasnodar</w:t>
      </w:r>
      <w:proofErr w:type="spellEnd"/>
      <w:r w:rsidRPr="00457DD7">
        <w:t>.</w:t>
      </w:r>
      <w:proofErr w:type="spellStart"/>
      <w:r w:rsidRPr="00457DD7">
        <w:t>ru</w:t>
      </w:r>
      <w:proofErr w:type="spellEnd"/>
      <w:r w:rsidRPr="00457DD7">
        <w:t>.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 xml:space="preserve">1.3.7. Телефонный номер министерства для справок: </w:t>
      </w:r>
      <w:r w:rsidRPr="00457DD7">
        <w:rPr>
          <w:color w:val="000000"/>
        </w:rPr>
        <w:t>8 (861) 259-03-27.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 xml:space="preserve">1.3.8. График работы министерства и управлений социальной защиты населения (по московскому времени): понедельник – четверг с 9.00 до 13.00 и             с 13.50 до 18.00, пятница – с 9.00 </w:t>
      </w:r>
      <w:proofErr w:type="gramStart"/>
      <w:r w:rsidRPr="00457DD7">
        <w:t>до</w:t>
      </w:r>
      <w:proofErr w:type="gramEnd"/>
      <w:r w:rsidRPr="00457DD7">
        <w:t xml:space="preserve"> 13.00 и с 13.40 до 17.00. Выходные дни – суббота, воскресенье.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 xml:space="preserve">Информация на официальном сайте министерства в информационно-телекоммуникационной сети «Интернет» предоставляется </w:t>
      </w:r>
      <w:r w:rsidR="00B02E3C">
        <w:t>гражданину</w:t>
      </w:r>
      <w:r>
        <w:t xml:space="preserve"> </w:t>
      </w:r>
      <w:r w:rsidRPr="00457DD7">
        <w:t>бесплатно.</w:t>
      </w:r>
    </w:p>
    <w:p w:rsidR="00623C0C" w:rsidRPr="00457DD7" w:rsidRDefault="00623C0C" w:rsidP="00623C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DD7">
        <w:rPr>
          <w:rFonts w:ascii="Times New Roman" w:hAnsi="Times New Roman" w:cs="Times New Roman"/>
          <w:sz w:val="28"/>
          <w:szCs w:val="28"/>
        </w:rPr>
        <w:t xml:space="preserve">Доступ к информации осуществляется без выполнения </w:t>
      </w:r>
      <w:r w:rsidR="00B02E3C">
        <w:rPr>
          <w:rFonts w:ascii="Times New Roman" w:hAnsi="Times New Roman" w:cs="Times New Roman"/>
          <w:sz w:val="28"/>
          <w:szCs w:val="28"/>
        </w:rPr>
        <w:t>гражданином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DD7">
        <w:rPr>
          <w:rFonts w:ascii="Times New Roman" w:hAnsi="Times New Roman" w:cs="Times New Roman"/>
          <w:sz w:val="28"/>
          <w:szCs w:val="28"/>
        </w:rPr>
        <w:t xml:space="preserve">каких-либо требований, в том числе без использования программного обеспечения, установка которого на технические средства </w:t>
      </w:r>
      <w:r w:rsidR="00B02E3C">
        <w:rPr>
          <w:rFonts w:ascii="Times New Roman" w:hAnsi="Times New Roman" w:cs="Times New Roman"/>
          <w:sz w:val="28"/>
          <w:szCs w:val="28"/>
        </w:rPr>
        <w:t>гражданина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DD7">
        <w:rPr>
          <w:rFonts w:ascii="Times New Roman" w:hAnsi="Times New Roman" w:cs="Times New Roman"/>
          <w:sz w:val="28"/>
          <w:szCs w:val="28"/>
        </w:rPr>
        <w:t xml:space="preserve">требует </w:t>
      </w:r>
      <w:r w:rsidRPr="00457DD7">
        <w:rPr>
          <w:rFonts w:ascii="Times New Roman" w:hAnsi="Times New Roman" w:cs="Times New Roman"/>
          <w:sz w:val="28"/>
          <w:szCs w:val="28"/>
        </w:rPr>
        <w:lastRenderedPageBreak/>
        <w:t xml:space="preserve"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B17F99">
        <w:rPr>
          <w:rFonts w:ascii="Times New Roman" w:hAnsi="Times New Roman" w:cs="Times New Roman"/>
          <w:sz w:val="28"/>
          <w:szCs w:val="28"/>
        </w:rPr>
        <w:t>гражданина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DD7">
        <w:rPr>
          <w:rFonts w:ascii="Times New Roman" w:hAnsi="Times New Roman" w:cs="Times New Roman"/>
          <w:sz w:val="28"/>
          <w:szCs w:val="28"/>
        </w:rPr>
        <w:t>или предоставление им персональных данных.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>1.3.9. На Портале размещается следующая информация: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 xml:space="preserve"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</w:t>
      </w:r>
      <w:r w:rsidR="00B17F99">
        <w:t>гражданин</w:t>
      </w:r>
      <w:r>
        <w:t xml:space="preserve"> </w:t>
      </w:r>
      <w:r w:rsidRPr="00457DD7">
        <w:t>вправе представить по собственной инициативе;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 xml:space="preserve">круг </w:t>
      </w:r>
      <w:r w:rsidR="00016BC0">
        <w:t>граждан</w:t>
      </w:r>
      <w:r w:rsidRPr="00457DD7">
        <w:t>;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>срок предоставления государственной услуги;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>результаты предоставления государственной услуги, порядок представления документа, являющегося результатом предоставления государственной услуги;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 xml:space="preserve">исчерпывающий перечень оснований для приостановления или отказа </w:t>
      </w:r>
      <w:r w:rsidRPr="00457DD7">
        <w:br/>
        <w:t>в предоставлении государственной услуги;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 xml:space="preserve">о праве </w:t>
      </w:r>
      <w:r w:rsidR="00016BC0">
        <w:t>граждан</w:t>
      </w:r>
      <w:r>
        <w:t xml:space="preserve"> </w:t>
      </w:r>
      <w:r w:rsidRPr="00457DD7">
        <w:t>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>формы заявлений (уведомлений, сообщений), используемые при предоставлении государственной услуги.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 xml:space="preserve">Информация на Портале о порядке и сроках предоставления государственной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региональной государственной информационной системе «Реестр государственных услуг (функций) Краснодарского края», предоставляется </w:t>
      </w:r>
      <w:r w:rsidR="00016BC0">
        <w:t>гражданину</w:t>
      </w:r>
      <w:r>
        <w:t xml:space="preserve"> </w:t>
      </w:r>
      <w:r w:rsidRPr="00457DD7">
        <w:t>бесплатно.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proofErr w:type="gramStart"/>
      <w:r w:rsidRPr="00457DD7">
        <w:t xml:space="preserve">Доступ к информации о сроках и порядке предоставления государственной услуги осуществляется без выполнения </w:t>
      </w:r>
      <w:r w:rsidR="00730B74">
        <w:t>гражданином</w:t>
      </w:r>
      <w:r w:rsidR="00103AEA">
        <w:t xml:space="preserve"> </w:t>
      </w:r>
      <w:r w:rsidRPr="00457DD7">
        <w:t xml:space="preserve">каких-либо требований, в том числе без использования программного обеспечения, установка которого на технические средства </w:t>
      </w:r>
      <w:r w:rsidR="00730B74">
        <w:t>гражданина</w:t>
      </w:r>
      <w:r>
        <w:t xml:space="preserve"> </w:t>
      </w:r>
      <w:r w:rsidRPr="00457DD7">
        <w:t xml:space="preserve">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730B74">
        <w:t>гражданина</w:t>
      </w:r>
      <w:r>
        <w:t xml:space="preserve"> </w:t>
      </w:r>
      <w:r w:rsidRPr="00457DD7">
        <w:t>или предоставление им персональных данных.</w:t>
      </w:r>
      <w:proofErr w:type="gramEnd"/>
    </w:p>
    <w:p w:rsidR="00623C0C" w:rsidRPr="00457DD7" w:rsidRDefault="00623C0C" w:rsidP="00623C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DD7">
        <w:rPr>
          <w:rFonts w:ascii="Times New Roman" w:hAnsi="Times New Roman" w:cs="Times New Roman"/>
          <w:sz w:val="28"/>
          <w:szCs w:val="28"/>
        </w:rPr>
        <w:t>1.3.10. Информация о местонахождении и графике работы, справочных телефонах, официальных сайтах МФЦ размещаются на Едином портале многофункциональных центов предоставления государственных и муниципальных услуг Краснодарского края в информационно-телекоммуникационной сети «Интернет» – http://www.e-mfc.ru</w:t>
      </w:r>
      <w:r w:rsidRPr="00457DD7">
        <w:rPr>
          <w:rFonts w:ascii="Times New Roman" w:hAnsi="Times New Roman" w:cs="Times New Roman"/>
        </w:rPr>
        <w:t xml:space="preserve"> </w:t>
      </w:r>
      <w:r w:rsidRPr="00457DD7">
        <w:rPr>
          <w:rFonts w:ascii="Times New Roman" w:hAnsi="Times New Roman" w:cs="Times New Roman"/>
          <w:sz w:val="28"/>
          <w:szCs w:val="28"/>
        </w:rPr>
        <w:t>(далее – Портал МФЦ).</w:t>
      </w:r>
    </w:p>
    <w:p w:rsidR="00623C0C" w:rsidRDefault="00623C0C" w:rsidP="00623C0C">
      <w:pPr>
        <w:autoSpaceDE w:val="0"/>
        <w:autoSpaceDN w:val="0"/>
        <w:adjustRightInd w:val="0"/>
        <w:ind w:firstLine="709"/>
        <w:jc w:val="both"/>
        <w:rPr>
          <w:bCs/>
        </w:rPr>
      </w:pPr>
      <w:bookmarkStart w:id="0" w:name="sub_133"/>
      <w:r w:rsidRPr="00457DD7">
        <w:t xml:space="preserve">1.3.11. Информация о министерстве, управлениях </w:t>
      </w:r>
      <w:proofErr w:type="gramStart"/>
      <w:r w:rsidRPr="00457DD7">
        <w:t>социальной</w:t>
      </w:r>
      <w:proofErr w:type="gramEnd"/>
      <w:r w:rsidRPr="00457DD7">
        <w:t xml:space="preserve"> защиты населения, предоставляющих государственную услугу, включая сведения об адресах их местонахождения, справочных телефонах, электронных адресах, размещена в приложении № 1 к Регламенту</w:t>
      </w:r>
      <w:bookmarkEnd w:id="0"/>
      <w:r>
        <w:t>.</w:t>
      </w:r>
      <w:r w:rsidRPr="009B61B3">
        <w:rPr>
          <w:bCs/>
        </w:rPr>
        <w:t>»</w:t>
      </w:r>
      <w:r>
        <w:rPr>
          <w:bCs/>
        </w:rPr>
        <w:t>;</w:t>
      </w:r>
    </w:p>
    <w:p w:rsidR="00BB53CC" w:rsidRDefault="00BB53CC" w:rsidP="00BB53CC">
      <w:pPr>
        <w:widowControl w:val="0"/>
        <w:ind w:firstLine="709"/>
        <w:jc w:val="both"/>
        <w:rPr>
          <w:bCs/>
        </w:rPr>
      </w:pPr>
      <w:r>
        <w:rPr>
          <w:bCs/>
        </w:rPr>
        <w:t>2) в разделе 2 «Стандарт предоставления государственной услуги»:</w:t>
      </w:r>
    </w:p>
    <w:p w:rsidR="005A711D" w:rsidRDefault="005A711D" w:rsidP="005A711D">
      <w:pPr>
        <w:widowControl w:val="0"/>
        <w:ind w:firstLine="709"/>
        <w:jc w:val="both"/>
        <w:rPr>
          <w:bCs/>
        </w:rPr>
      </w:pPr>
      <w:r>
        <w:rPr>
          <w:bCs/>
        </w:rPr>
        <w:lastRenderedPageBreak/>
        <w:t>подраздел 2.2 изложить в следующей редакции:</w:t>
      </w:r>
    </w:p>
    <w:p w:rsidR="005A711D" w:rsidRDefault="005A711D" w:rsidP="005A711D">
      <w:pPr>
        <w:widowControl w:val="0"/>
        <w:ind w:firstLine="709"/>
        <w:jc w:val="center"/>
        <w:rPr>
          <w:bCs/>
        </w:rPr>
      </w:pPr>
      <w:r>
        <w:rPr>
          <w:bCs/>
        </w:rPr>
        <w:t>«</w:t>
      </w:r>
      <w:r w:rsidRPr="007D5EC0">
        <w:rPr>
          <w:b/>
          <w:bCs/>
        </w:rPr>
        <w:t>2.2. Наименование органа исполнительной власти Краснодарского края, предоставляющего государственную услугу</w:t>
      </w:r>
    </w:p>
    <w:p w:rsidR="005A711D" w:rsidRDefault="005A711D" w:rsidP="005A711D">
      <w:pPr>
        <w:widowControl w:val="0"/>
        <w:ind w:firstLine="709"/>
        <w:jc w:val="both"/>
        <w:rPr>
          <w:bCs/>
        </w:rPr>
      </w:pPr>
    </w:p>
    <w:p w:rsidR="005A711D" w:rsidRDefault="005A711D" w:rsidP="005A711D">
      <w:pPr>
        <w:widowControl w:val="0"/>
        <w:ind w:firstLine="709"/>
        <w:jc w:val="both"/>
        <w:rPr>
          <w:bCs/>
        </w:rPr>
      </w:pPr>
      <w:r>
        <w:rPr>
          <w:bCs/>
        </w:rPr>
        <w:t>2.2.1. Предоставление государственной услуги осуществляется управлениями социальной защиты населения и министерством.</w:t>
      </w:r>
    </w:p>
    <w:p w:rsidR="005A711D" w:rsidRDefault="005A711D" w:rsidP="005A711D">
      <w:pPr>
        <w:widowControl w:val="0"/>
        <w:ind w:firstLine="709"/>
        <w:jc w:val="both"/>
        <w:rPr>
          <w:bCs/>
        </w:rPr>
      </w:pPr>
      <w:r>
        <w:rPr>
          <w:bCs/>
        </w:rPr>
        <w:t>2.2.2. В предоставлении государственной услуги принимают участие:</w:t>
      </w:r>
    </w:p>
    <w:p w:rsidR="005A711D" w:rsidRDefault="005A711D" w:rsidP="005A711D">
      <w:pPr>
        <w:widowControl w:val="0"/>
        <w:ind w:firstLine="709"/>
        <w:jc w:val="both"/>
        <w:rPr>
          <w:bCs/>
        </w:rPr>
      </w:pPr>
      <w:r>
        <w:rPr>
          <w:bCs/>
        </w:rPr>
        <w:t>МФЦ – в части приема запроса (заявления) и документов;</w:t>
      </w:r>
    </w:p>
    <w:p w:rsidR="005A711D" w:rsidRDefault="005A711D" w:rsidP="005A711D">
      <w:pPr>
        <w:widowControl w:val="0"/>
        <w:ind w:firstLine="709"/>
        <w:jc w:val="both"/>
        <w:rPr>
          <w:bCs/>
        </w:rPr>
      </w:pPr>
      <w:r>
        <w:rPr>
          <w:bCs/>
        </w:rPr>
        <w:t xml:space="preserve">Министерство Российской Федерации по делам гражданской обороны, чрезвычайным ситуациям и ликвидации последствий стихийных бедствий (далее – МЧС России). </w:t>
      </w:r>
    </w:p>
    <w:p w:rsidR="005A711D" w:rsidRPr="00457DD7" w:rsidRDefault="005A711D" w:rsidP="005A711D">
      <w:pPr>
        <w:pStyle w:val="headertext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7506">
        <w:rPr>
          <w:bCs/>
          <w:sz w:val="28"/>
          <w:szCs w:val="28"/>
        </w:rPr>
        <w:t xml:space="preserve">2.2.3. </w:t>
      </w:r>
      <w:proofErr w:type="gramStart"/>
      <w:r w:rsidRPr="006F7506">
        <w:rPr>
          <w:bCs/>
          <w:sz w:val="28"/>
          <w:szCs w:val="28"/>
        </w:rPr>
        <w:t xml:space="preserve">Органы, участвующие в предоставлении государственной услуги, </w:t>
      </w:r>
      <w:r w:rsidRPr="00457DD7">
        <w:rPr>
          <w:sz w:val="28"/>
          <w:szCs w:val="28"/>
        </w:rPr>
        <w:t xml:space="preserve">указанные в пунктах 2.2.1 и 2.2.2 настоящего </w:t>
      </w:r>
      <w:r>
        <w:rPr>
          <w:sz w:val="28"/>
          <w:szCs w:val="28"/>
        </w:rPr>
        <w:t>под</w:t>
      </w:r>
      <w:r w:rsidRPr="00457DD7">
        <w:rPr>
          <w:sz w:val="28"/>
          <w:szCs w:val="28"/>
        </w:rPr>
        <w:t xml:space="preserve">раздела, не вправе требовать от </w:t>
      </w:r>
      <w:r w:rsidR="004668DA">
        <w:rPr>
          <w:sz w:val="28"/>
          <w:szCs w:val="28"/>
        </w:rPr>
        <w:t>гражданина</w:t>
      </w:r>
      <w:r w:rsidR="000B396C">
        <w:rPr>
          <w:sz w:val="28"/>
          <w:szCs w:val="28"/>
        </w:rPr>
        <w:t xml:space="preserve"> </w:t>
      </w:r>
      <w:r w:rsidRPr="00457DD7">
        <w:rPr>
          <w:sz w:val="28"/>
          <w:szCs w:val="28"/>
        </w:rPr>
        <w:t>или его представителя (законного представителя)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</w:t>
      </w:r>
      <w:proofErr w:type="gramEnd"/>
      <w:r w:rsidRPr="00457DD7">
        <w:rPr>
          <w:sz w:val="28"/>
          <w:szCs w:val="28"/>
        </w:rPr>
        <w:t xml:space="preserve"> государственных услуг, </w:t>
      </w:r>
      <w:proofErr w:type="gramStart"/>
      <w:r w:rsidRPr="00457DD7">
        <w:rPr>
          <w:sz w:val="28"/>
          <w:szCs w:val="28"/>
        </w:rPr>
        <w:t>утвержденный</w:t>
      </w:r>
      <w:proofErr w:type="gramEnd"/>
      <w:r w:rsidRPr="00457DD7">
        <w:rPr>
          <w:sz w:val="28"/>
          <w:szCs w:val="28"/>
        </w:rPr>
        <w:t xml:space="preserve"> нормативным правовым актом Краснодарского края.</w:t>
      </w:r>
      <w:r>
        <w:rPr>
          <w:sz w:val="28"/>
          <w:szCs w:val="28"/>
        </w:rPr>
        <w:t>»;</w:t>
      </w:r>
    </w:p>
    <w:p w:rsidR="00BB53CC" w:rsidRDefault="00BB20C7" w:rsidP="00BB53CC">
      <w:pPr>
        <w:widowControl w:val="0"/>
        <w:ind w:firstLine="709"/>
        <w:jc w:val="both"/>
        <w:rPr>
          <w:bCs/>
        </w:rPr>
      </w:pPr>
      <w:r>
        <w:rPr>
          <w:bCs/>
        </w:rPr>
        <w:t xml:space="preserve">в </w:t>
      </w:r>
      <w:r w:rsidR="00BB53CC">
        <w:rPr>
          <w:bCs/>
        </w:rPr>
        <w:t>подраздел</w:t>
      </w:r>
      <w:r>
        <w:rPr>
          <w:bCs/>
        </w:rPr>
        <w:t>е</w:t>
      </w:r>
      <w:r w:rsidR="00BB53CC">
        <w:rPr>
          <w:bCs/>
        </w:rPr>
        <w:t xml:space="preserve"> 2.5:</w:t>
      </w:r>
    </w:p>
    <w:p w:rsidR="00BB53CC" w:rsidRDefault="00BB53CC" w:rsidP="00BB53CC">
      <w:pPr>
        <w:widowControl w:val="0"/>
        <w:ind w:firstLine="709"/>
        <w:jc w:val="both"/>
      </w:pPr>
      <w:proofErr w:type="gramStart"/>
      <w:r>
        <w:rPr>
          <w:bCs/>
        </w:rPr>
        <w:t>после абзаца «</w:t>
      </w:r>
      <w:r w:rsidR="00BB20C7">
        <w:rPr>
          <w:bCs/>
        </w:rPr>
        <w:t>п</w:t>
      </w:r>
      <w:r w:rsidRPr="00365AE0">
        <w:t xml:space="preserve">остановлением Правительства Российской Федерации </w:t>
      </w:r>
      <w:r w:rsidR="00BB20C7">
        <w:t xml:space="preserve">         </w:t>
      </w:r>
      <w:r w:rsidRPr="00365AE0">
        <w:t xml:space="preserve">от 25 августа 2012 года </w:t>
      </w:r>
      <w:r>
        <w:t>№</w:t>
      </w:r>
      <w:r w:rsidRPr="00365AE0">
        <w:t xml:space="preserve"> 852 </w:t>
      </w:r>
      <w:r>
        <w:t>«</w:t>
      </w:r>
      <w:r w:rsidRPr="00365AE0"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>
        <w:t>»</w:t>
      </w:r>
      <w:r w:rsidRPr="00365AE0">
        <w:t xml:space="preserve"> (Собрание законодательства Российской Федерации, 03.09.2012, </w:t>
      </w:r>
      <w:r>
        <w:t>№</w:t>
      </w:r>
      <w:r w:rsidRPr="00365AE0">
        <w:t xml:space="preserve"> 36, ст. 4903, </w:t>
      </w:r>
      <w:r>
        <w:t>«</w:t>
      </w:r>
      <w:r w:rsidRPr="00365AE0">
        <w:t>Российская газета</w:t>
      </w:r>
      <w:r>
        <w:t>»</w:t>
      </w:r>
      <w:r w:rsidRPr="00365AE0">
        <w:t xml:space="preserve">, </w:t>
      </w:r>
      <w:r>
        <w:t>№</w:t>
      </w:r>
      <w:r w:rsidRPr="00365AE0">
        <w:t xml:space="preserve"> 200, 31.08.2012);</w:t>
      </w:r>
      <w:r>
        <w:t>»</w:t>
      </w:r>
      <w:proofErr w:type="gramEnd"/>
      <w:r>
        <w:t xml:space="preserve"> дополнить абзац</w:t>
      </w:r>
      <w:r w:rsidR="00D565A1">
        <w:t>ем</w:t>
      </w:r>
      <w:r w:rsidR="00BB20C7">
        <w:t xml:space="preserve"> </w:t>
      </w:r>
      <w:r>
        <w:t>следующего содержания:</w:t>
      </w:r>
    </w:p>
    <w:p w:rsidR="002A1F1F" w:rsidRDefault="00581F7A" w:rsidP="00BB53CC">
      <w:pPr>
        <w:ind w:firstLine="709"/>
        <w:jc w:val="both"/>
        <w:rPr>
          <w:bCs/>
        </w:rPr>
      </w:pPr>
      <w:proofErr w:type="gramStart"/>
      <w:r w:rsidRPr="00374101">
        <w:rPr>
          <w:bCs/>
        </w:rPr>
        <w:t>«</w:t>
      </w:r>
      <w:r>
        <w:rPr>
          <w:bCs/>
        </w:rPr>
        <w:t>п</w:t>
      </w:r>
      <w:r w:rsidRPr="00374101">
        <w:rPr>
          <w:bCs/>
        </w:rPr>
        <w:t>остановлением Правительства Российской Федерации от 22 декабря 2012 года № 1376 «Об утверждении Правил организации деятельности многофункциональных центров предоставления государственных и муниципальных услуг» (Собрание законодательства Российской Федерации, 2012, № 53 (ч.2), ст. 7932; 2013, № 45, ст. 5807; 2014, №</w:t>
      </w:r>
      <w:r>
        <w:rPr>
          <w:bCs/>
        </w:rPr>
        <w:t xml:space="preserve"> </w:t>
      </w:r>
      <w:r w:rsidRPr="00374101">
        <w:rPr>
          <w:bCs/>
        </w:rPr>
        <w:t xml:space="preserve">20, ст. 2523; 2015, </w:t>
      </w:r>
      <w:r>
        <w:rPr>
          <w:bCs/>
        </w:rPr>
        <w:t xml:space="preserve">               </w:t>
      </w:r>
      <w:r w:rsidRPr="00374101">
        <w:rPr>
          <w:bCs/>
        </w:rPr>
        <w:t>№ 11, ст. 1594; № 29,</w:t>
      </w:r>
      <w:r>
        <w:rPr>
          <w:bCs/>
        </w:rPr>
        <w:t xml:space="preserve"> </w:t>
      </w:r>
      <w:r w:rsidRPr="00374101">
        <w:rPr>
          <w:bCs/>
        </w:rPr>
        <w:t>ст. 4486; № 42, ст. 5789;</w:t>
      </w:r>
      <w:proofErr w:type="gramEnd"/>
      <w:r w:rsidRPr="00374101">
        <w:rPr>
          <w:bCs/>
        </w:rPr>
        <w:t xml:space="preserve"> </w:t>
      </w:r>
      <w:proofErr w:type="gramStart"/>
      <w:r w:rsidRPr="00374101">
        <w:rPr>
          <w:bCs/>
        </w:rPr>
        <w:t xml:space="preserve">2017, № 5, ст. 809; официальный интернет-портал правовой информации </w:t>
      </w:r>
      <w:hyperlink w:history="1">
        <w:r w:rsidRPr="00A1201E">
          <w:rPr>
            <w:rStyle w:val="ab"/>
            <w:bCs/>
            <w:color w:val="auto"/>
            <w:u w:val="none"/>
          </w:rPr>
          <w:t>www.pravo.gov.ru, 2013, 2014, 2015, 2017);</w:t>
        </w:r>
      </w:hyperlink>
      <w:r w:rsidR="003317A6">
        <w:rPr>
          <w:bCs/>
        </w:rPr>
        <w:t>»;</w:t>
      </w:r>
      <w:r w:rsidR="00F679EA">
        <w:rPr>
          <w:bCs/>
        </w:rPr>
        <w:t xml:space="preserve">  </w:t>
      </w:r>
      <w:proofErr w:type="gramEnd"/>
    </w:p>
    <w:p w:rsidR="00726009" w:rsidRDefault="00726009" w:rsidP="00BB53CC">
      <w:pPr>
        <w:ind w:firstLine="709"/>
        <w:jc w:val="both"/>
        <w:rPr>
          <w:bCs/>
        </w:rPr>
      </w:pPr>
      <w:r>
        <w:rPr>
          <w:bCs/>
        </w:rPr>
        <w:t xml:space="preserve">в пункте 2.6.1 подраздела 2.6: </w:t>
      </w:r>
    </w:p>
    <w:p w:rsidR="00726009" w:rsidRDefault="00726009" w:rsidP="00726009">
      <w:pPr>
        <w:widowControl w:val="0"/>
        <w:ind w:firstLine="709"/>
        <w:jc w:val="both"/>
      </w:pPr>
      <w:r>
        <w:t xml:space="preserve">подпункт 2.6.1.2 изложить в следующей редакции: </w:t>
      </w:r>
    </w:p>
    <w:p w:rsidR="00726009" w:rsidRPr="00726009" w:rsidRDefault="00726009" w:rsidP="00726009">
      <w:pPr>
        <w:widowControl w:val="0"/>
        <w:ind w:firstLine="709"/>
        <w:jc w:val="both"/>
      </w:pPr>
      <w:r>
        <w:t>«</w:t>
      </w:r>
      <w:r w:rsidRPr="00726009">
        <w:t>2.6.1.2. От граждан, указанных в подпункте 1.2.1.4 подраздела 1.2 Регламента:</w:t>
      </w:r>
    </w:p>
    <w:p w:rsidR="00726009" w:rsidRPr="00726009" w:rsidRDefault="00726009" w:rsidP="00726009">
      <w:pPr>
        <w:widowControl w:val="0"/>
        <w:ind w:firstLine="709"/>
        <w:jc w:val="both"/>
      </w:pPr>
      <w:r w:rsidRPr="00726009">
        <w:t>заявление (</w:t>
      </w:r>
      <w:r w:rsidRPr="00726009">
        <w:fldChar w:fldCharType="begin"/>
      </w:r>
      <w:r w:rsidRPr="00726009">
        <w:instrText xml:space="preserve"> HYPERLINK "kodeks://link/d?nd=422400193&amp;point=mark=1SEMHRL000003A000002E00000060P4EKKF0LAB3F708IDU4V01F8EU5"\o"’’ОБ УТВЕРЖДЕНИИ АДМИНИСТРАТИВНОГО РЕГЛАМЕНТА ПРЕДОСТАВЛЕНИЯ ГОСУДАРСТВЕННОЙ УСЛУГИ ’’ВЫДАЧА УДОСТОВЕРЕНИЯ ...’’</w:instrText>
      </w:r>
    </w:p>
    <w:p w:rsidR="00726009" w:rsidRPr="00726009" w:rsidRDefault="00726009" w:rsidP="00726009">
      <w:pPr>
        <w:widowControl w:val="0"/>
        <w:ind w:firstLine="709"/>
        <w:jc w:val="both"/>
      </w:pPr>
      <w:r w:rsidRPr="00726009">
        <w:instrText>Приказ Министерства труда и социального развития Краснодарского края от 04.09.2014 N 640</w:instrText>
      </w:r>
    </w:p>
    <w:p w:rsidR="00726009" w:rsidRPr="00726009" w:rsidRDefault="00726009" w:rsidP="00726009">
      <w:pPr>
        <w:widowControl w:val="0"/>
        <w:ind w:firstLine="709"/>
        <w:jc w:val="both"/>
      </w:pPr>
      <w:r w:rsidRPr="00726009">
        <w:instrText>Статус: действующая редакция"</w:instrText>
      </w:r>
      <w:r w:rsidRPr="00726009">
        <w:fldChar w:fldCharType="separate"/>
      </w:r>
      <w:r w:rsidRPr="00726009">
        <w:t xml:space="preserve">приложение </w:t>
      </w:r>
      <w:r>
        <w:t>№</w:t>
      </w:r>
      <w:r w:rsidRPr="00726009">
        <w:t xml:space="preserve"> 2 </w:t>
      </w:r>
      <w:r w:rsidRPr="00726009">
        <w:fldChar w:fldCharType="end"/>
      </w:r>
      <w:r w:rsidRPr="00726009">
        <w:t xml:space="preserve"> к Регламенту);</w:t>
      </w:r>
    </w:p>
    <w:p w:rsidR="00726009" w:rsidRPr="00726009" w:rsidRDefault="00726009" w:rsidP="00726009">
      <w:pPr>
        <w:widowControl w:val="0"/>
        <w:ind w:firstLine="709"/>
        <w:jc w:val="both"/>
      </w:pPr>
      <w:r w:rsidRPr="00726009">
        <w:t>согласие на обработку персональных данных (</w:t>
      </w:r>
      <w:r w:rsidRPr="00726009">
        <w:fldChar w:fldCharType="begin"/>
      </w:r>
      <w:r w:rsidRPr="00726009">
        <w:instrText xml:space="preserve"> HYPERLINK "kodeks://link/d?nd=422400193&amp;point=mark=1SEMHRL000003A000002F00000060P4EKKF0LAB3F708IDU4V01F8EU5"\o"’’ОБ УТВЕРЖДЕНИИ АДМИНИСТРАТИВНОГО РЕГЛАМЕНТА ПРЕДОСТАВЛЕНИЯ ГОСУДАРСТВЕННОЙ УСЛУГИ ’’ВЫДАЧА УДОСТОВЕРЕНИЯ ...’’</w:instrText>
      </w:r>
    </w:p>
    <w:p w:rsidR="00726009" w:rsidRPr="00726009" w:rsidRDefault="00726009" w:rsidP="00726009">
      <w:pPr>
        <w:widowControl w:val="0"/>
        <w:ind w:firstLine="709"/>
        <w:jc w:val="both"/>
      </w:pPr>
      <w:r w:rsidRPr="00726009">
        <w:instrText>Приказ Министерства труда и социального развития Краснодарского края от 04.09.2014 N 640</w:instrText>
      </w:r>
    </w:p>
    <w:p w:rsidR="00726009" w:rsidRPr="00726009" w:rsidRDefault="00726009" w:rsidP="00726009">
      <w:pPr>
        <w:widowControl w:val="0"/>
        <w:ind w:firstLine="709"/>
        <w:jc w:val="both"/>
      </w:pPr>
      <w:r w:rsidRPr="00726009">
        <w:instrText>Статус: действующая редакция"</w:instrText>
      </w:r>
      <w:r w:rsidRPr="00726009">
        <w:fldChar w:fldCharType="separate"/>
      </w:r>
      <w:r w:rsidRPr="00726009">
        <w:t xml:space="preserve">приложение </w:t>
      </w:r>
      <w:r>
        <w:t>№</w:t>
      </w:r>
      <w:r w:rsidRPr="00726009">
        <w:t xml:space="preserve"> 3 </w:t>
      </w:r>
      <w:r w:rsidRPr="00726009">
        <w:fldChar w:fldCharType="end"/>
      </w:r>
      <w:r>
        <w:t xml:space="preserve">                       </w:t>
      </w:r>
      <w:r w:rsidRPr="00726009">
        <w:t xml:space="preserve"> к Регламенту);</w:t>
      </w:r>
    </w:p>
    <w:p w:rsidR="00726009" w:rsidRPr="00726009" w:rsidRDefault="00726009" w:rsidP="00726009">
      <w:pPr>
        <w:widowControl w:val="0"/>
        <w:ind w:firstLine="709"/>
        <w:jc w:val="both"/>
      </w:pPr>
      <w:r w:rsidRPr="00726009">
        <w:t xml:space="preserve">паспорт гражданина Российской Федерации (для детей, не достигших </w:t>
      </w:r>
      <w:r w:rsidR="00557A99">
        <w:t xml:space="preserve">         </w:t>
      </w:r>
      <w:r w:rsidRPr="00726009">
        <w:lastRenderedPageBreak/>
        <w:t>14-летнего возраста</w:t>
      </w:r>
      <w:r w:rsidR="0019186D">
        <w:t>,</w:t>
      </w:r>
      <w:r w:rsidRPr="00726009">
        <w:t xml:space="preserve"> – свидетельство о рождении, выданное компетентными органами иностранного государства, и его нотариально удостоверенный перевод на русский язык);</w:t>
      </w:r>
    </w:p>
    <w:p w:rsidR="00726009" w:rsidRPr="00726009" w:rsidRDefault="00726009" w:rsidP="00726009">
      <w:pPr>
        <w:widowControl w:val="0"/>
        <w:ind w:firstLine="709"/>
        <w:jc w:val="both"/>
      </w:pPr>
      <w:proofErr w:type="gramStart"/>
      <w:r w:rsidRPr="00726009">
        <w:t xml:space="preserve">удостоверение умершего гражданина, выданное ранее либо в соответствии с настоящим Регламентом (при отсутствии удостоверения один или несколько документов из личного дела умершего гражданина, подтверждающих выполнение работ в зоне отчуждения, а при их отсутствии в деле </w:t>
      </w:r>
      <w:r>
        <w:t xml:space="preserve">– </w:t>
      </w:r>
      <w:r w:rsidRPr="00726009">
        <w:t>из указанных в абзацах с шестого по восемнадцатый подпункта 2.6.1.1 подраздела 2.6 Регламента);</w:t>
      </w:r>
      <w:proofErr w:type="gramEnd"/>
    </w:p>
    <w:p w:rsidR="00726009" w:rsidRPr="00726009" w:rsidRDefault="00726009" w:rsidP="00726009">
      <w:pPr>
        <w:widowControl w:val="0"/>
        <w:ind w:firstLine="709"/>
        <w:jc w:val="both"/>
      </w:pPr>
      <w:r w:rsidRPr="00726009">
        <w:t xml:space="preserve">свидетельства о государственной регистрации актов гражданского состояния: свидетельство о смерти, свидетельство о браке (для супруги (супруга) умершего гражданина), свидетельство о рождении умершего гражданина (для родителей умершего гражданина), свидетельство о рождении (для детей умершего гражданина), выданные компетентными органами иностранного государства, и их нотариально удостоверенный перевод на русский язык;  </w:t>
      </w:r>
    </w:p>
    <w:p w:rsidR="00726009" w:rsidRDefault="00726009" w:rsidP="00726009">
      <w:pPr>
        <w:widowControl w:val="0"/>
        <w:ind w:firstLine="709"/>
        <w:jc w:val="both"/>
      </w:pPr>
      <w:r w:rsidRPr="00726009">
        <w:t>трудовая книжка (для лиц, не являющихся получателями пенсии)</w:t>
      </w:r>
      <w:proofErr w:type="gramStart"/>
      <w:r w:rsidRPr="00726009">
        <w:t>.</w:t>
      </w:r>
      <w:r>
        <w:t>»</w:t>
      </w:r>
      <w:proofErr w:type="gramEnd"/>
      <w:r>
        <w:t>;</w:t>
      </w:r>
    </w:p>
    <w:p w:rsidR="00726009" w:rsidRDefault="00557A99" w:rsidP="00726009">
      <w:pPr>
        <w:widowControl w:val="0"/>
        <w:ind w:firstLine="709"/>
        <w:jc w:val="both"/>
      </w:pPr>
      <w:r>
        <w:t>подпункт 2.6.1.4</w:t>
      </w:r>
      <w:r w:rsidR="00726009">
        <w:t xml:space="preserve"> изложить в следующей редакции: </w:t>
      </w:r>
    </w:p>
    <w:p w:rsidR="00557A99" w:rsidRPr="00557A99" w:rsidRDefault="00557A99" w:rsidP="00557A99">
      <w:pPr>
        <w:widowControl w:val="0"/>
        <w:ind w:firstLine="709"/>
        <w:jc w:val="both"/>
      </w:pPr>
      <w:r>
        <w:t>«</w:t>
      </w:r>
      <w:r w:rsidRPr="00557A99">
        <w:t>2.6.1.4. От граждан, претендующих на выдачу дубликата удостоверения:</w:t>
      </w:r>
    </w:p>
    <w:p w:rsidR="00557A99" w:rsidRPr="00557A99" w:rsidRDefault="00557A99" w:rsidP="00557A99">
      <w:pPr>
        <w:widowControl w:val="0"/>
        <w:ind w:firstLine="709"/>
        <w:jc w:val="both"/>
      </w:pPr>
      <w:r w:rsidRPr="00557A99">
        <w:t>заявление, в котором указываются обстоятельства утраты (порчи) удостоверения и место его получения (</w:t>
      </w:r>
      <w:r w:rsidRPr="00557A99">
        <w:fldChar w:fldCharType="begin"/>
      </w:r>
      <w:r w:rsidRPr="00557A99">
        <w:instrText xml:space="preserve"> HYPERLINK "kodeks://link/d?nd=422400193&amp;point=mark=1SEMHRL000003A000002H00000060P4EKKF0LAB3F708IDU4V01F8EU5"\o"’’ОБ УТВЕРЖДЕНИИ АДМИНИСТРАТИВНОГО РЕГЛАМЕНТА ПРЕДОСТАВЛЕНИЯ ГОСУДАРСТВЕННОЙ УСЛУГИ ’’ВЫДАЧА УДОСТОВЕРЕНИЯ ...’’</w:instrText>
      </w:r>
    </w:p>
    <w:p w:rsidR="00557A99" w:rsidRPr="00557A99" w:rsidRDefault="00557A99" w:rsidP="00557A99">
      <w:pPr>
        <w:widowControl w:val="0"/>
        <w:ind w:firstLine="709"/>
        <w:jc w:val="both"/>
      </w:pPr>
      <w:r w:rsidRPr="00557A99">
        <w:instrText>Приказ Министерства труда и социального развития Краснодарского края от 04.09.2014 N 640</w:instrText>
      </w:r>
    </w:p>
    <w:p w:rsidR="00557A99" w:rsidRPr="00557A99" w:rsidRDefault="00557A99" w:rsidP="00557A99">
      <w:pPr>
        <w:widowControl w:val="0"/>
        <w:ind w:firstLine="709"/>
        <w:jc w:val="both"/>
      </w:pPr>
      <w:r w:rsidRPr="00557A99">
        <w:instrText>Статус: действующая редакция"</w:instrText>
      </w:r>
      <w:r w:rsidRPr="00557A99">
        <w:fldChar w:fldCharType="separate"/>
      </w:r>
      <w:r w:rsidRPr="00557A99">
        <w:t xml:space="preserve">приложение </w:t>
      </w:r>
      <w:r>
        <w:t>№</w:t>
      </w:r>
      <w:r w:rsidRPr="00557A99">
        <w:t xml:space="preserve"> 5 </w:t>
      </w:r>
      <w:r w:rsidRPr="00557A99">
        <w:fldChar w:fldCharType="end"/>
      </w:r>
      <w:r w:rsidRPr="00557A99">
        <w:t xml:space="preserve"> к Регламенту);</w:t>
      </w:r>
    </w:p>
    <w:p w:rsidR="00557A99" w:rsidRPr="00557A99" w:rsidRDefault="00557A99" w:rsidP="00557A99">
      <w:pPr>
        <w:widowControl w:val="0"/>
        <w:ind w:firstLine="709"/>
        <w:jc w:val="both"/>
      </w:pPr>
      <w:r w:rsidRPr="00557A99">
        <w:t>согласие на обработку персональных данных (</w:t>
      </w:r>
      <w:r w:rsidRPr="00557A99">
        <w:fldChar w:fldCharType="begin"/>
      </w:r>
      <w:r w:rsidRPr="00557A99">
        <w:instrText xml:space="preserve"> HYPERLINK "kodeks://link/d?nd=422400193&amp;point=mark=1SEMHRL000003A000002F00000060P4EKKF0LAB3F708IDU4V01F8EU5"\o"’’ОБ УТВЕРЖДЕНИИ АДМИНИСТРАТИВНОГО РЕГЛАМЕНТА ПРЕДОСТАВЛЕНИЯ ГОСУДАРСТВЕННОЙ УСЛУГИ ’’ВЫДАЧА УДОСТОВЕРЕНИЯ ...’’</w:instrText>
      </w:r>
    </w:p>
    <w:p w:rsidR="00557A99" w:rsidRPr="00557A99" w:rsidRDefault="00557A99" w:rsidP="00557A99">
      <w:pPr>
        <w:widowControl w:val="0"/>
        <w:ind w:firstLine="709"/>
        <w:jc w:val="both"/>
      </w:pPr>
      <w:r w:rsidRPr="00557A99">
        <w:instrText>Приказ Министерства труда и социального развития Краснодарского края от 04.09.2014 N 640</w:instrText>
      </w:r>
    </w:p>
    <w:p w:rsidR="00557A99" w:rsidRPr="00557A99" w:rsidRDefault="00557A99" w:rsidP="00557A99">
      <w:pPr>
        <w:widowControl w:val="0"/>
        <w:ind w:firstLine="709"/>
        <w:jc w:val="both"/>
      </w:pPr>
      <w:r w:rsidRPr="00557A99">
        <w:instrText>Статус: действующая редакция"</w:instrText>
      </w:r>
      <w:r w:rsidRPr="00557A99">
        <w:fldChar w:fldCharType="separate"/>
      </w:r>
      <w:r w:rsidRPr="00557A99">
        <w:t xml:space="preserve">приложение </w:t>
      </w:r>
      <w:r>
        <w:t>№</w:t>
      </w:r>
      <w:r w:rsidRPr="00557A99">
        <w:t xml:space="preserve"> 3 </w:t>
      </w:r>
      <w:r w:rsidRPr="00557A99">
        <w:fldChar w:fldCharType="end"/>
      </w:r>
      <w:r>
        <w:t xml:space="preserve">                        </w:t>
      </w:r>
      <w:r w:rsidRPr="00557A99">
        <w:t xml:space="preserve"> к Регламенту);</w:t>
      </w:r>
    </w:p>
    <w:p w:rsidR="00557A99" w:rsidRPr="00557A99" w:rsidRDefault="00557A99" w:rsidP="00557A99">
      <w:pPr>
        <w:widowControl w:val="0"/>
        <w:ind w:firstLine="709"/>
        <w:jc w:val="both"/>
      </w:pPr>
      <w:r w:rsidRPr="00557A99">
        <w:t xml:space="preserve">паспорт гражданина Российской Федерации (для детей, не достигших </w:t>
      </w:r>
      <w:r>
        <w:t xml:space="preserve">            </w:t>
      </w:r>
      <w:r w:rsidRPr="00557A99">
        <w:t>14-летнего возраста</w:t>
      </w:r>
      <w:r w:rsidR="000A7CDE">
        <w:t>,</w:t>
      </w:r>
      <w:r w:rsidRPr="00557A99">
        <w:t xml:space="preserve"> – свидетельство о рождении, выданное компетентными органами иностранного государства, и его нотариально удостоверенный перевод на русский язык);</w:t>
      </w:r>
    </w:p>
    <w:p w:rsidR="00557A99" w:rsidRPr="00557A99" w:rsidRDefault="00557A99" w:rsidP="00557A99">
      <w:pPr>
        <w:widowControl w:val="0"/>
        <w:ind w:firstLine="709"/>
        <w:jc w:val="both"/>
      </w:pPr>
      <w:r w:rsidRPr="00557A99">
        <w:t>один из документов, подтверждающих факт участия в работах по ликвидации последствий катастрофы на Чернобыльской АЭС, указанных в абзацах с шестого по восемнадцатый подпункта 2.6.1.1 подраздела 2.6 Регламента;</w:t>
      </w:r>
    </w:p>
    <w:p w:rsidR="00557A99" w:rsidRPr="00557A99" w:rsidRDefault="00557A99" w:rsidP="00557A99">
      <w:pPr>
        <w:widowControl w:val="0"/>
        <w:ind w:firstLine="709"/>
        <w:jc w:val="both"/>
      </w:pPr>
      <w:proofErr w:type="gramStart"/>
      <w:r w:rsidRPr="00557A99">
        <w:t xml:space="preserve">свидетельства о государственной регистрации актов гражданского состояния: свидетельство о смерти (для граждан, указанных в подпункте 1.2.1.4 подраздела 1.2 Регламента), свидетельство о браке (для супруги (супруга) умершего гражданина), свидетельство о рождении умершего гражданина (для родителей умершего гражданина), свидетельство о рождении (для детей умершего гражданина), выданные компетентными органами иностранного государства, и их нотариально удостоверенный перевод на русский язык;  </w:t>
      </w:r>
      <w:proofErr w:type="gramEnd"/>
    </w:p>
    <w:p w:rsidR="00557A99" w:rsidRPr="00557A99" w:rsidRDefault="00557A99" w:rsidP="00557A99">
      <w:pPr>
        <w:widowControl w:val="0"/>
        <w:ind w:firstLine="709"/>
        <w:jc w:val="both"/>
      </w:pPr>
      <w:r w:rsidRPr="00557A99">
        <w:t>трудовая книжка (для лиц, не являющихся получателями пенсии);</w:t>
      </w:r>
    </w:p>
    <w:p w:rsidR="00557A99" w:rsidRPr="00557A99" w:rsidRDefault="00557A99" w:rsidP="00557A99">
      <w:pPr>
        <w:widowControl w:val="0"/>
        <w:ind w:firstLine="709"/>
        <w:jc w:val="both"/>
      </w:pPr>
      <w:r w:rsidRPr="00557A99">
        <w:t>1 фотография размером 3 см x 4 см (кроме граждан, указанных в подпункте 1.2.1.4 подраздела 1.2 Регламента);</w:t>
      </w:r>
    </w:p>
    <w:p w:rsidR="00557A99" w:rsidRPr="00557A99" w:rsidRDefault="00557A99" w:rsidP="00557A99">
      <w:pPr>
        <w:widowControl w:val="0"/>
        <w:ind w:firstLine="709"/>
        <w:jc w:val="both"/>
      </w:pPr>
      <w:r w:rsidRPr="00557A99">
        <w:t>испорченное удостоверение (в случае порчи)</w:t>
      </w:r>
      <w:proofErr w:type="gramStart"/>
      <w:r w:rsidRPr="00557A99">
        <w:t>.</w:t>
      </w:r>
      <w:r>
        <w:t>»</w:t>
      </w:r>
      <w:proofErr w:type="gramEnd"/>
      <w:r>
        <w:t>;</w:t>
      </w:r>
    </w:p>
    <w:p w:rsidR="00CB275F" w:rsidRDefault="00CB275F" w:rsidP="00401F28">
      <w:pPr>
        <w:ind w:firstLine="709"/>
        <w:jc w:val="both"/>
        <w:rPr>
          <w:bCs/>
        </w:rPr>
      </w:pPr>
      <w:r>
        <w:rPr>
          <w:bCs/>
        </w:rPr>
        <w:t>подраздел 2.7 изложить в следующей редакции:</w:t>
      </w:r>
    </w:p>
    <w:p w:rsidR="003B446D" w:rsidRDefault="003B446D" w:rsidP="00A92FD7">
      <w:pPr>
        <w:pStyle w:val="HEADERTEXT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3B446D" w:rsidRDefault="003B446D" w:rsidP="00A92FD7">
      <w:pPr>
        <w:pStyle w:val="HEADERTEXT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A92FD7" w:rsidRDefault="00A92FD7" w:rsidP="00A92FD7">
      <w:pPr>
        <w:pStyle w:val="HEADERTEXT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A92FD7">
        <w:rPr>
          <w:rFonts w:ascii="Times New Roman" w:hAnsi="Times New Roman" w:cs="Times New Roman"/>
          <w:color w:val="auto"/>
          <w:sz w:val="28"/>
          <w:szCs w:val="28"/>
        </w:rPr>
        <w:lastRenderedPageBreak/>
        <w:t>«</w:t>
      </w:r>
      <w:r w:rsidRPr="00A92FD7">
        <w:rPr>
          <w:rFonts w:ascii="Times New Roman" w:hAnsi="Times New Roman" w:cs="Times New Roman"/>
          <w:b/>
          <w:color w:val="auto"/>
          <w:sz w:val="28"/>
          <w:szCs w:val="28"/>
        </w:rPr>
        <w:t xml:space="preserve">2.7. Исчерпывающий перечень документов, </w:t>
      </w:r>
    </w:p>
    <w:p w:rsidR="00A92FD7" w:rsidRDefault="00A92FD7" w:rsidP="00A92FD7">
      <w:pPr>
        <w:pStyle w:val="HEADERTEXT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gramStart"/>
      <w:r w:rsidRPr="00A92FD7">
        <w:rPr>
          <w:rFonts w:ascii="Times New Roman" w:hAnsi="Times New Roman" w:cs="Times New Roman"/>
          <w:b/>
          <w:color w:val="auto"/>
          <w:sz w:val="28"/>
          <w:szCs w:val="28"/>
        </w:rPr>
        <w:t>необходимых</w:t>
      </w:r>
      <w:proofErr w:type="gramEnd"/>
      <w:r w:rsidRPr="00A92FD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 соответствии с нормативными правовыми актами</w:t>
      </w:r>
    </w:p>
    <w:p w:rsidR="00A92FD7" w:rsidRDefault="00A92FD7" w:rsidP="00A92FD7">
      <w:pPr>
        <w:pStyle w:val="HEADERTEXT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A92FD7">
        <w:rPr>
          <w:rFonts w:ascii="Times New Roman" w:hAnsi="Times New Roman" w:cs="Times New Roman"/>
          <w:b/>
          <w:color w:val="auto"/>
          <w:sz w:val="28"/>
          <w:szCs w:val="28"/>
        </w:rPr>
        <w:t xml:space="preserve">для предоставления государственной услуги, которые находятся </w:t>
      </w:r>
    </w:p>
    <w:p w:rsidR="00A92FD7" w:rsidRDefault="00A92FD7" w:rsidP="00A92FD7">
      <w:pPr>
        <w:pStyle w:val="HEADERTEXT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A92FD7">
        <w:rPr>
          <w:rFonts w:ascii="Times New Roman" w:hAnsi="Times New Roman" w:cs="Times New Roman"/>
          <w:b/>
          <w:color w:val="auto"/>
          <w:sz w:val="28"/>
          <w:szCs w:val="28"/>
        </w:rPr>
        <w:t xml:space="preserve">в распоряжении государственных органов, органов местного самоуправления и иных органов, участвующих в предоставлении государственных и муниципальных услуг, и которые </w:t>
      </w:r>
      <w:r w:rsidR="00CE1A36">
        <w:rPr>
          <w:rFonts w:ascii="Times New Roman" w:hAnsi="Times New Roman" w:cs="Times New Roman"/>
          <w:b/>
          <w:color w:val="auto"/>
          <w:sz w:val="28"/>
          <w:szCs w:val="28"/>
        </w:rPr>
        <w:t>гражданин</w:t>
      </w:r>
      <w:r w:rsidRPr="00A92FD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вправе представить, а также способы их получения </w:t>
      </w:r>
      <w:r w:rsidR="00CE1A36">
        <w:rPr>
          <w:rFonts w:ascii="Times New Roman" w:hAnsi="Times New Roman" w:cs="Times New Roman"/>
          <w:b/>
          <w:color w:val="auto"/>
          <w:sz w:val="28"/>
          <w:szCs w:val="28"/>
        </w:rPr>
        <w:t>гражданами</w:t>
      </w:r>
      <w:r w:rsidRPr="00A92FD7">
        <w:rPr>
          <w:rFonts w:ascii="Times New Roman" w:hAnsi="Times New Roman" w:cs="Times New Roman"/>
          <w:b/>
          <w:color w:val="auto"/>
          <w:sz w:val="28"/>
          <w:szCs w:val="28"/>
        </w:rPr>
        <w:t xml:space="preserve">, </w:t>
      </w:r>
    </w:p>
    <w:p w:rsidR="00A92FD7" w:rsidRDefault="00A92FD7" w:rsidP="00A92FD7">
      <w:pPr>
        <w:pStyle w:val="HEADERTEXT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A92FD7">
        <w:rPr>
          <w:rFonts w:ascii="Times New Roman" w:hAnsi="Times New Roman" w:cs="Times New Roman"/>
          <w:b/>
          <w:color w:val="auto"/>
          <w:sz w:val="28"/>
          <w:szCs w:val="28"/>
        </w:rPr>
        <w:t xml:space="preserve">в том числе в электронной форме, порядок их представления </w:t>
      </w:r>
    </w:p>
    <w:p w:rsidR="00A92FD7" w:rsidRPr="00A92FD7" w:rsidRDefault="00A92FD7" w:rsidP="00A92FD7">
      <w:pPr>
        <w:pStyle w:val="HEADERTEXT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A92FD7" w:rsidRPr="00A92FD7" w:rsidRDefault="00A92FD7" w:rsidP="00A92FD7">
      <w:pPr>
        <w:widowControl w:val="0"/>
        <w:ind w:firstLine="709"/>
        <w:jc w:val="both"/>
      </w:pPr>
      <w:r w:rsidRPr="00A92FD7">
        <w:t xml:space="preserve">2.7.1. </w:t>
      </w:r>
      <w:proofErr w:type="gramStart"/>
      <w:r w:rsidRPr="00A92FD7">
        <w:t>Для предоставления государственной услуги от граждан, указанных в подпункте 1.2.1.4 подраздела 1.2 Регламента, претендующих на выдачу удостоверения</w:t>
      </w:r>
      <w:r w:rsidR="005C7761">
        <w:t xml:space="preserve"> (</w:t>
      </w:r>
      <w:r w:rsidRPr="00A92FD7">
        <w:t>выдачу дубликата удостоверения</w:t>
      </w:r>
      <w:r w:rsidR="005C7761">
        <w:t>)</w:t>
      </w:r>
      <w:r w:rsidRPr="00A92FD7">
        <w:t xml:space="preserve"> (кроме граждан, указанных в подпункте 1.2.1.4 подраздела 1.2 Регламента, претендующих на выдачу удостоверения</w:t>
      </w:r>
      <w:r w:rsidR="005C7761">
        <w:t xml:space="preserve"> (</w:t>
      </w:r>
      <w:r w:rsidRPr="00A92FD7">
        <w:t>выдачу дубликата удостоверения</w:t>
      </w:r>
      <w:r w:rsidR="005C7761">
        <w:t>)</w:t>
      </w:r>
      <w:r w:rsidRPr="00A92FD7">
        <w:t>, которым свидетельства о государственной регистрации актов гражданского состояния выданы компетентными органами иностранного государства), необходимы свидетельства о государственной регистрации актов гражданского состояния: свидетельство о рождении</w:t>
      </w:r>
      <w:proofErr w:type="gramEnd"/>
      <w:r w:rsidRPr="00A92FD7">
        <w:t xml:space="preserve"> (для детей, не достигших 14-летнего возраста), свидетельство о смерти, свидетельство о браке (для супруги (супруга) умершего гражданина), свидетельство о рождении умершего гражданина (для родителей умершего гражданина), свидетельство о рождении (для детей умершего гражданина). </w:t>
      </w:r>
    </w:p>
    <w:p w:rsidR="00A92FD7" w:rsidRPr="00A92FD7" w:rsidRDefault="00A92FD7" w:rsidP="00A92FD7">
      <w:pPr>
        <w:widowControl w:val="0"/>
        <w:ind w:firstLine="709"/>
        <w:jc w:val="both"/>
      </w:pPr>
      <w:r w:rsidRPr="00A92FD7">
        <w:t xml:space="preserve">Свидетельства о государственной регистрации актов гражданского состояния (сведения о </w:t>
      </w:r>
      <w:proofErr w:type="gramStart"/>
      <w:r w:rsidRPr="00A92FD7">
        <w:t>свидетельствах</w:t>
      </w:r>
      <w:proofErr w:type="gramEnd"/>
      <w:r w:rsidRPr="00A92FD7">
        <w:t xml:space="preserve"> о государственной регистраци</w:t>
      </w:r>
      <w:r w:rsidR="006E7540">
        <w:t>и актов гражданского состояния)</w:t>
      </w:r>
      <w:r w:rsidRPr="00A92FD7">
        <w:t xml:space="preserve"> запрашиваются управлением социальной защиты населения, в которое обратился </w:t>
      </w:r>
      <w:r w:rsidR="00CE1A36">
        <w:t>гражданин</w:t>
      </w:r>
      <w:r w:rsidRPr="00A92FD7">
        <w:t xml:space="preserve"> с заявлением о предоставлении государственной услуги, в рамках межведомственного информационного взаимодействия в соответствующих органах записи актов гражданского состояния, образованных органами государственной власти субъектов Российской Федерации.</w:t>
      </w:r>
    </w:p>
    <w:p w:rsidR="00A92FD7" w:rsidRPr="00A92FD7" w:rsidRDefault="00CE1A36" w:rsidP="00A92FD7">
      <w:pPr>
        <w:widowControl w:val="0"/>
        <w:ind w:firstLine="709"/>
        <w:jc w:val="both"/>
      </w:pPr>
      <w:proofErr w:type="gramStart"/>
      <w:r>
        <w:t>Гражданин</w:t>
      </w:r>
      <w:r w:rsidR="00A92FD7" w:rsidRPr="00A92FD7">
        <w:t xml:space="preserve"> вправе по своей инициативе самостоятельно представить в управление социальной защиты населения свидетельства о государственной регистрации актов гражданского состояния: свидетельство о рождении (для детей, не достигших 14-летнего возраста), свидетельство о смерти, свидетельство о браке (для супруги (супруга) умершего гражданина), свидетельство о рождении умершего гражданина (для родителей умершего гражданина), свидетельство о рождении (для детей умершего гражданина), кроме </w:t>
      </w:r>
      <w:r>
        <w:t>граждан</w:t>
      </w:r>
      <w:r w:rsidR="00A92FD7" w:rsidRPr="00A92FD7">
        <w:t>, которым свидетельства о</w:t>
      </w:r>
      <w:proofErr w:type="gramEnd"/>
      <w:r w:rsidR="00A92FD7" w:rsidRPr="00A92FD7">
        <w:t xml:space="preserve"> государственной регистрации актов гражданского состояния выданы компетентными органами иностранного государства.</w:t>
      </w:r>
    </w:p>
    <w:p w:rsidR="00A92FD7" w:rsidRPr="00A92FD7" w:rsidRDefault="00A92FD7" w:rsidP="00A92FD7">
      <w:pPr>
        <w:widowControl w:val="0"/>
        <w:ind w:firstLine="709"/>
        <w:jc w:val="both"/>
      </w:pPr>
      <w:r w:rsidRPr="00A92FD7">
        <w:t xml:space="preserve">2.7.2. Для предоставления государственной услуги от граждан, претендующих на выдачу удостоверения (переоформление удостоверения, выдачу дубликата удостоверения) и являющихся получателями пенсии по линии Пенсионного фонда Российской Федерации, необходима информация, подтверждающая получение пенсии в территориальном управлении </w:t>
      </w:r>
      <w:r w:rsidRPr="00A92FD7">
        <w:lastRenderedPageBreak/>
        <w:t>Пенсионного фонда Российской Федерации.</w:t>
      </w:r>
    </w:p>
    <w:p w:rsidR="00A92FD7" w:rsidRPr="00A92FD7" w:rsidRDefault="00A92FD7" w:rsidP="00A92FD7">
      <w:pPr>
        <w:widowControl w:val="0"/>
        <w:ind w:firstLine="709"/>
        <w:jc w:val="both"/>
      </w:pPr>
      <w:proofErr w:type="gramStart"/>
      <w:r w:rsidRPr="00A92FD7">
        <w:t xml:space="preserve">Информация, подтверждающая получение пенсии в территориальном управлении Пенсионного фонда Российской Федерации (сведения о получении пенсии по линии Пенсионного фонда Российской Федерации), запрашивается управлением социальной защиты населения, в которое обратился </w:t>
      </w:r>
      <w:r w:rsidR="00E56E2A">
        <w:t xml:space="preserve">гражданин            </w:t>
      </w:r>
      <w:r w:rsidRPr="00A92FD7">
        <w:t xml:space="preserve"> с заявлением о предоставлении государственной услуги, в рамках межведомственного информационного взаимодействия в соответствующем территориальном управлении Пенсионного фонда Российской Федерации (государственное учреждение) по Краснодарскому краю по месту жительства гражданина.</w:t>
      </w:r>
      <w:proofErr w:type="gramEnd"/>
    </w:p>
    <w:p w:rsidR="00A92FD7" w:rsidRPr="00A92FD7" w:rsidRDefault="00E56E2A" w:rsidP="00A92FD7">
      <w:pPr>
        <w:widowControl w:val="0"/>
        <w:ind w:firstLine="709"/>
        <w:jc w:val="both"/>
      </w:pPr>
      <w:r>
        <w:t>Гражданин</w:t>
      </w:r>
      <w:r w:rsidR="00A92FD7" w:rsidRPr="00A92FD7">
        <w:t xml:space="preserve"> вправе по своей инициативе самостоятельно представить в управление социальной защиты населения пенсионное удостоверение или справку, подтверждающую получение пенсии в территориальном управлении Пенсионного фонда Российской Федерации.</w:t>
      </w:r>
    </w:p>
    <w:p w:rsidR="00A92FD7" w:rsidRPr="00A92FD7" w:rsidRDefault="00A92FD7" w:rsidP="00A92FD7">
      <w:pPr>
        <w:widowControl w:val="0"/>
        <w:ind w:firstLine="709"/>
        <w:jc w:val="both"/>
      </w:pPr>
      <w:r w:rsidRPr="00A92FD7">
        <w:t>2.7.3. Для предоставления государственной услуги от граждан, претендующих на выдачу дубликата удостоверения, необходима справка из органов внутренних дел об утрате удостоверения, подтверждающая, что утраченное удостоверение не найдено.</w:t>
      </w:r>
    </w:p>
    <w:p w:rsidR="00A92FD7" w:rsidRPr="00A92FD7" w:rsidRDefault="00A92FD7" w:rsidP="00A92FD7">
      <w:pPr>
        <w:widowControl w:val="0"/>
        <w:ind w:firstLine="709"/>
        <w:jc w:val="both"/>
      </w:pPr>
      <w:r w:rsidRPr="00A92FD7">
        <w:t xml:space="preserve">Справка из органов внутренних дел об утрате удостоверения (сведения об утраченном документе (удостоверении)) запрашивается управлением социальной защиты населения, в которое обратился </w:t>
      </w:r>
      <w:r w:rsidR="00E56E2A">
        <w:t>гражданин</w:t>
      </w:r>
      <w:r w:rsidRPr="00A92FD7">
        <w:t xml:space="preserve"> с заявлением о предоставлении государственной услуги, в рамках межведомственного информационного взаимодействия в соответствующем территориальном органе Министерства внутренних дел России по Краснодарскому краю.</w:t>
      </w:r>
    </w:p>
    <w:p w:rsidR="00A92FD7" w:rsidRPr="00A92FD7" w:rsidRDefault="00E56E2A" w:rsidP="00A92FD7">
      <w:pPr>
        <w:widowControl w:val="0"/>
        <w:ind w:firstLine="709"/>
        <w:jc w:val="both"/>
      </w:pPr>
      <w:r>
        <w:t>Гражданин</w:t>
      </w:r>
      <w:r w:rsidR="00A92FD7" w:rsidRPr="00A92FD7">
        <w:t xml:space="preserve"> вправе по своей инициативе самостоятельно представить в управление социальной защиты населения справку из органов внутренних дел об утрате удостоверения.</w:t>
      </w:r>
    </w:p>
    <w:p w:rsidR="00A92FD7" w:rsidRPr="00A92FD7" w:rsidRDefault="00A92FD7" w:rsidP="00A92FD7">
      <w:pPr>
        <w:widowControl w:val="0"/>
        <w:ind w:firstLine="709"/>
        <w:jc w:val="both"/>
      </w:pPr>
      <w:r w:rsidRPr="00A92FD7">
        <w:t xml:space="preserve">2.7.4. Непредставление </w:t>
      </w:r>
      <w:r w:rsidR="00E56E2A">
        <w:t>гражданином</w:t>
      </w:r>
      <w:r w:rsidRPr="00A92FD7">
        <w:t xml:space="preserve"> документов, указанных в настоящем разделе, не является основанием для отказа в предоставлении государственной услуги</w:t>
      </w:r>
      <w:proofErr w:type="gramStart"/>
      <w:r w:rsidRPr="00A92FD7">
        <w:t>.</w:t>
      </w:r>
      <w:r>
        <w:t>»;</w:t>
      </w:r>
      <w:proofErr w:type="gramEnd"/>
    </w:p>
    <w:p w:rsidR="00401F28" w:rsidRDefault="00401F28" w:rsidP="00401F28">
      <w:pPr>
        <w:ind w:firstLine="709"/>
        <w:jc w:val="both"/>
        <w:rPr>
          <w:bCs/>
        </w:rPr>
      </w:pPr>
      <w:r>
        <w:rPr>
          <w:bCs/>
        </w:rPr>
        <w:t>подраздел 2.8 изложить в следующей редакции:</w:t>
      </w:r>
    </w:p>
    <w:p w:rsidR="00401F28" w:rsidRPr="00457DD7" w:rsidRDefault="00401F28" w:rsidP="00401F28">
      <w:pPr>
        <w:autoSpaceDE w:val="0"/>
        <w:autoSpaceDN w:val="0"/>
        <w:adjustRightInd w:val="0"/>
        <w:jc w:val="center"/>
        <w:outlineLvl w:val="2"/>
      </w:pPr>
      <w:r>
        <w:rPr>
          <w:bCs/>
        </w:rPr>
        <w:t>«</w:t>
      </w:r>
      <w:r w:rsidRPr="0005088D">
        <w:rPr>
          <w:b/>
        </w:rPr>
        <w:t xml:space="preserve">2.8. Указание на запрет требовать от </w:t>
      </w:r>
      <w:r w:rsidR="00E56E2A">
        <w:rPr>
          <w:b/>
        </w:rPr>
        <w:t>гражданина</w:t>
      </w:r>
      <w:r>
        <w:rPr>
          <w:b/>
        </w:rPr>
        <w:t xml:space="preserve"> </w:t>
      </w:r>
    </w:p>
    <w:p w:rsidR="00401F28" w:rsidRPr="00457DD7" w:rsidRDefault="00401F28" w:rsidP="00401F28">
      <w:pPr>
        <w:tabs>
          <w:tab w:val="left" w:pos="540"/>
          <w:tab w:val="left" w:pos="900"/>
        </w:tabs>
        <w:ind w:firstLine="851"/>
        <w:jc w:val="both"/>
        <w:rPr>
          <w:u w:val="single"/>
        </w:rPr>
      </w:pPr>
    </w:p>
    <w:p w:rsidR="00401F28" w:rsidRPr="00457DD7" w:rsidRDefault="00401F28" w:rsidP="00401F28">
      <w:pPr>
        <w:autoSpaceDE w:val="0"/>
        <w:autoSpaceDN w:val="0"/>
        <w:adjustRightInd w:val="0"/>
        <w:ind w:firstLine="709"/>
        <w:jc w:val="both"/>
      </w:pPr>
      <w:r w:rsidRPr="00457DD7">
        <w:t xml:space="preserve">2.8.1. Управление </w:t>
      </w:r>
      <w:proofErr w:type="gramStart"/>
      <w:r w:rsidRPr="00457DD7">
        <w:t>социальной</w:t>
      </w:r>
      <w:proofErr w:type="gramEnd"/>
      <w:r w:rsidRPr="00457DD7">
        <w:t xml:space="preserve"> защиты населения не вправе требовать от </w:t>
      </w:r>
      <w:r w:rsidR="006B0A34">
        <w:t>граждан</w:t>
      </w:r>
      <w:r w:rsidRPr="00457DD7">
        <w:t>:</w:t>
      </w:r>
    </w:p>
    <w:p w:rsidR="00401F28" w:rsidRPr="00457DD7" w:rsidRDefault="00401F28" w:rsidP="00401F28">
      <w:pPr>
        <w:autoSpaceDE w:val="0"/>
        <w:autoSpaceDN w:val="0"/>
        <w:adjustRightInd w:val="0"/>
        <w:ind w:firstLine="709"/>
        <w:jc w:val="both"/>
      </w:pPr>
      <w:r w:rsidRPr="00457DD7"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401F28" w:rsidRPr="00457DD7" w:rsidRDefault="00401F28" w:rsidP="00401F28">
      <w:pPr>
        <w:autoSpaceDE w:val="0"/>
        <w:autoSpaceDN w:val="0"/>
        <w:adjustRightInd w:val="0"/>
        <w:ind w:firstLine="709"/>
        <w:jc w:val="both"/>
      </w:pPr>
      <w:proofErr w:type="gramStart"/>
      <w:r w:rsidRPr="00457DD7">
        <w:t xml:space="preserve">предоставления документов и информации, которые находятся в распоряжении управления социальной защиты населения, предоставляющего государственную услугу, а также государственных органов, органов местного самоуправления и подведомственных государственным органам, органам местного самоуправления и государственным внебюджетным фондам организаций, в соответствии с нормативными правовыми актами Российской </w:t>
      </w:r>
      <w:r w:rsidRPr="00457DD7">
        <w:lastRenderedPageBreak/>
        <w:t>Федерации, нормативными правовыми актами субъектов Российской Федерации, муниципальными правовыми актами, за исключением документов, предусмотренных частью 6 статьи 7 Федерального</w:t>
      </w:r>
      <w:proofErr w:type="gramEnd"/>
      <w:r w:rsidRPr="00457DD7">
        <w:t xml:space="preserve"> закона от 27 июля 2010 года № 210-ФЗ «Об организации предоставления государственных и муниципальных услуг»;</w:t>
      </w:r>
    </w:p>
    <w:p w:rsidR="00401F28" w:rsidRPr="00457DD7" w:rsidRDefault="00401F28" w:rsidP="00401F28">
      <w:pPr>
        <w:autoSpaceDE w:val="0"/>
        <w:autoSpaceDN w:val="0"/>
        <w:adjustRightInd w:val="0"/>
        <w:ind w:firstLine="709"/>
        <w:jc w:val="both"/>
      </w:pPr>
      <w:r w:rsidRPr="00457DD7">
        <w:t>совершения иных действий, кроме прохождения идентификац</w:t>
      </w:r>
      <w:proofErr w:type="gramStart"/>
      <w:r w:rsidRPr="00457DD7">
        <w:t>ии и ау</w:t>
      </w:r>
      <w:proofErr w:type="gramEnd"/>
      <w:r w:rsidRPr="00457DD7"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401F28" w:rsidRPr="00457DD7" w:rsidRDefault="00401F28" w:rsidP="00401F28">
      <w:pPr>
        <w:autoSpaceDE w:val="0"/>
        <w:autoSpaceDN w:val="0"/>
        <w:adjustRightInd w:val="0"/>
        <w:ind w:firstLine="709"/>
        <w:jc w:val="both"/>
      </w:pPr>
      <w:r w:rsidRPr="00457DD7">
        <w:t>предоставления документов на бумажных носителях при предоставлении государственной услуги по экстерриториальному принципу в МФЦ.</w:t>
      </w:r>
    </w:p>
    <w:p w:rsidR="00401F28" w:rsidRPr="00457DD7" w:rsidRDefault="00401F28" w:rsidP="00401F28">
      <w:pPr>
        <w:autoSpaceDE w:val="0"/>
        <w:autoSpaceDN w:val="0"/>
        <w:adjustRightInd w:val="0"/>
        <w:ind w:firstLine="709"/>
        <w:jc w:val="both"/>
      </w:pPr>
      <w:r w:rsidRPr="00457DD7">
        <w:t xml:space="preserve">2.8.2. Управление </w:t>
      </w:r>
      <w:proofErr w:type="gramStart"/>
      <w:r w:rsidRPr="00457DD7">
        <w:t>социальной</w:t>
      </w:r>
      <w:proofErr w:type="gramEnd"/>
      <w:r w:rsidRPr="00457DD7">
        <w:t xml:space="preserve"> защиты населения не вправе:</w:t>
      </w:r>
    </w:p>
    <w:p w:rsidR="00401F28" w:rsidRPr="00457DD7" w:rsidRDefault="00401F28" w:rsidP="00401F28">
      <w:pPr>
        <w:autoSpaceDE w:val="0"/>
        <w:autoSpaceDN w:val="0"/>
        <w:adjustRightInd w:val="0"/>
        <w:ind w:firstLine="709"/>
        <w:jc w:val="both"/>
      </w:pPr>
      <w:r w:rsidRPr="00457DD7"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</w:t>
      </w:r>
      <w:r w:rsidRPr="00457DD7">
        <w:rPr>
          <w:b/>
        </w:rPr>
        <w:t xml:space="preserve"> </w:t>
      </w:r>
      <w:r w:rsidRPr="00457DD7">
        <w:t>услуги, опубликованной на Портале;</w:t>
      </w:r>
    </w:p>
    <w:p w:rsidR="00401F28" w:rsidRPr="00457DD7" w:rsidRDefault="00401F28" w:rsidP="00401F28">
      <w:pPr>
        <w:autoSpaceDE w:val="0"/>
        <w:autoSpaceDN w:val="0"/>
        <w:adjustRightInd w:val="0"/>
        <w:ind w:firstLine="709"/>
        <w:jc w:val="both"/>
      </w:pPr>
      <w:r w:rsidRPr="00457DD7">
        <w:t>отказывать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</w:t>
      </w:r>
      <w:r w:rsidRPr="00457DD7">
        <w:rPr>
          <w:b/>
        </w:rPr>
        <w:t xml:space="preserve"> </w:t>
      </w:r>
      <w:r w:rsidRPr="00457DD7">
        <w:t>услуги, опубликованной на Портале</w:t>
      </w:r>
      <w:proofErr w:type="gramStart"/>
      <w:r w:rsidRPr="00457DD7">
        <w:t>.</w:t>
      </w:r>
      <w:r>
        <w:t>»;</w:t>
      </w:r>
      <w:proofErr w:type="gramEnd"/>
    </w:p>
    <w:p w:rsidR="00BB53CC" w:rsidRDefault="00BB53CC" w:rsidP="00BB53CC">
      <w:pPr>
        <w:ind w:firstLine="709"/>
        <w:jc w:val="both"/>
        <w:rPr>
          <w:bCs/>
        </w:rPr>
      </w:pPr>
      <w:r>
        <w:rPr>
          <w:bCs/>
        </w:rPr>
        <w:t>подраздел 2.14 изложить в следующей редакции:</w:t>
      </w:r>
    </w:p>
    <w:p w:rsidR="00D8068D" w:rsidRPr="00FA4828" w:rsidRDefault="00BB53CC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3870C5">
        <w:rPr>
          <w:rFonts w:ascii="Times New Roman" w:hAnsi="Times New Roman" w:cs="Times New Roman"/>
          <w:bCs/>
          <w:sz w:val="28"/>
          <w:szCs w:val="28"/>
        </w:rPr>
        <w:t>«</w:t>
      </w:r>
      <w:r w:rsidRPr="00FA4828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2.14. Максимальный срок ожидания в очереди при подаче </w:t>
      </w:r>
    </w:p>
    <w:p w:rsidR="00D8068D" w:rsidRPr="00FA4828" w:rsidRDefault="00D8068D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FA4828">
        <w:rPr>
          <w:rFonts w:ascii="Times New Roman" w:hAnsi="Times New Roman" w:cs="Times New Roman"/>
          <w:b/>
          <w:bCs/>
          <w:color w:val="000001"/>
          <w:sz w:val="28"/>
          <w:szCs w:val="28"/>
        </w:rPr>
        <w:t>з</w:t>
      </w:r>
      <w:r w:rsidR="00BB53CC" w:rsidRPr="00FA4828">
        <w:rPr>
          <w:rFonts w:ascii="Times New Roman" w:hAnsi="Times New Roman" w:cs="Times New Roman"/>
          <w:b/>
          <w:bCs/>
          <w:color w:val="000001"/>
          <w:sz w:val="28"/>
          <w:szCs w:val="28"/>
        </w:rPr>
        <w:t>апроса</w:t>
      </w:r>
      <w:r w:rsidRPr="00FA4828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</w:t>
      </w:r>
      <w:r w:rsidR="00BB53CC" w:rsidRPr="00FA4828">
        <w:rPr>
          <w:rFonts w:ascii="Times New Roman" w:hAnsi="Times New Roman" w:cs="Times New Roman"/>
          <w:b/>
          <w:bCs/>
          <w:color w:val="000001"/>
          <w:sz w:val="28"/>
          <w:szCs w:val="28"/>
        </w:rPr>
        <w:t>о предоставлении государственной услуги,</w:t>
      </w:r>
    </w:p>
    <w:p w:rsidR="00D8068D" w:rsidRPr="00FA4828" w:rsidRDefault="00BB53CC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FA4828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услуги, предоставляемой организацией, участвующей </w:t>
      </w:r>
    </w:p>
    <w:p w:rsidR="00BB53CC" w:rsidRPr="00FA4828" w:rsidRDefault="00BB53CC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FA4828">
        <w:rPr>
          <w:rFonts w:ascii="Times New Roman" w:hAnsi="Times New Roman" w:cs="Times New Roman"/>
          <w:b/>
          <w:bCs/>
          <w:color w:val="000001"/>
          <w:sz w:val="28"/>
          <w:szCs w:val="28"/>
        </w:rPr>
        <w:t>в предоставлении государственной услуги,</w:t>
      </w:r>
    </w:p>
    <w:p w:rsidR="00BB53CC" w:rsidRPr="00FA4828" w:rsidRDefault="00BB53CC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FA4828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и при получении результата предоставления таких услуг </w:t>
      </w:r>
    </w:p>
    <w:p w:rsidR="00BB53CC" w:rsidRDefault="00BB53CC" w:rsidP="00BB53C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BB53CC" w:rsidRDefault="00BB53CC" w:rsidP="00BB53CC">
      <w:pPr>
        <w:ind w:firstLine="709"/>
        <w:jc w:val="both"/>
      </w:pPr>
      <w:r w:rsidRPr="003870C5">
        <w:t>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</w:t>
      </w:r>
      <w:proofErr w:type="gramStart"/>
      <w:r w:rsidRPr="003870C5">
        <w:t>.</w:t>
      </w:r>
      <w:r>
        <w:t>»;</w:t>
      </w:r>
      <w:proofErr w:type="gramEnd"/>
    </w:p>
    <w:p w:rsidR="00401F28" w:rsidRDefault="00401F28" w:rsidP="00401F28">
      <w:pPr>
        <w:ind w:firstLine="709"/>
        <w:jc w:val="both"/>
      </w:pPr>
      <w:r>
        <w:t>подраздел 2.15 изложить в следующей редакции:</w:t>
      </w:r>
    </w:p>
    <w:p w:rsidR="00401F28" w:rsidRPr="00012675" w:rsidRDefault="00401F28" w:rsidP="00401F28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2A466D">
        <w:rPr>
          <w:rFonts w:ascii="Times New Roman" w:hAnsi="Times New Roman" w:cs="Times New Roman"/>
          <w:bCs/>
          <w:color w:val="000001"/>
          <w:sz w:val="28"/>
          <w:szCs w:val="28"/>
        </w:rPr>
        <w:t>«</w:t>
      </w:r>
      <w:r w:rsidRPr="00012675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2.15. Срок и порядок регистрации запроса </w:t>
      </w:r>
      <w:r w:rsidR="00DD7668">
        <w:rPr>
          <w:rFonts w:ascii="Times New Roman" w:hAnsi="Times New Roman" w:cs="Times New Roman"/>
          <w:b/>
          <w:bCs/>
          <w:color w:val="000001"/>
          <w:sz w:val="28"/>
          <w:szCs w:val="28"/>
        </w:rPr>
        <w:t>гражданина</w:t>
      </w:r>
    </w:p>
    <w:p w:rsidR="00401F28" w:rsidRPr="00012675" w:rsidRDefault="00401F28" w:rsidP="00401F28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012675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о предоставлении государственной услуги и услуги, предоставляемой организацией, участвующей в предоставлении государственной услуги, </w:t>
      </w:r>
    </w:p>
    <w:p w:rsidR="00401F28" w:rsidRPr="002A466D" w:rsidRDefault="00401F28" w:rsidP="00401F28">
      <w:pPr>
        <w:pStyle w:val="HEADERTEXT"/>
        <w:jc w:val="center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012675">
        <w:rPr>
          <w:rFonts w:ascii="Times New Roman" w:hAnsi="Times New Roman" w:cs="Times New Roman"/>
          <w:b/>
          <w:bCs/>
          <w:color w:val="000001"/>
          <w:sz w:val="28"/>
          <w:szCs w:val="28"/>
        </w:rPr>
        <w:t>в том числе в электронной форме</w:t>
      </w:r>
      <w:r w:rsidRPr="002A466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</w:p>
    <w:p w:rsidR="00401F28" w:rsidRDefault="00401F28" w:rsidP="00401F28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</w:p>
    <w:p w:rsidR="00401F28" w:rsidRPr="002A466D" w:rsidRDefault="00401F28" w:rsidP="00401F2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66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2.15.1. </w:t>
      </w:r>
      <w:r w:rsidRPr="002A466D">
        <w:rPr>
          <w:rFonts w:ascii="Times New Roman" w:hAnsi="Times New Roman" w:cs="Times New Roman"/>
          <w:sz w:val="28"/>
          <w:szCs w:val="28"/>
        </w:rPr>
        <w:t xml:space="preserve">Прием и регистрация заявления и документов (сведений), необходимых для предоставления государственной услуги, поданных </w:t>
      </w:r>
      <w:r w:rsidR="00DD7668">
        <w:rPr>
          <w:rFonts w:ascii="Times New Roman" w:hAnsi="Times New Roman" w:cs="Times New Roman"/>
          <w:sz w:val="28"/>
          <w:szCs w:val="28"/>
        </w:rPr>
        <w:t>гражданином</w:t>
      </w:r>
      <w:r w:rsidRPr="002A466D">
        <w:rPr>
          <w:rFonts w:ascii="Times New Roman" w:hAnsi="Times New Roman" w:cs="Times New Roman"/>
          <w:sz w:val="28"/>
          <w:szCs w:val="28"/>
        </w:rPr>
        <w:t xml:space="preserve"> непосредственно в управление социальной защиты населения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A466D">
        <w:rPr>
          <w:rFonts w:ascii="Times New Roman" w:hAnsi="Times New Roman" w:cs="Times New Roman"/>
          <w:sz w:val="28"/>
          <w:szCs w:val="28"/>
        </w:rPr>
        <w:t xml:space="preserve"> осуществляется должностным лицом управления социальной защиты населения в день подачи указанного заявления и документов.</w:t>
      </w:r>
    </w:p>
    <w:p w:rsidR="00401F28" w:rsidRPr="002A466D" w:rsidRDefault="00401F28" w:rsidP="00401F2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66D">
        <w:rPr>
          <w:rFonts w:ascii="Times New Roman" w:hAnsi="Times New Roman" w:cs="Times New Roman"/>
          <w:sz w:val="28"/>
          <w:szCs w:val="28"/>
        </w:rPr>
        <w:t xml:space="preserve">2.15.2. Регистрация заявления и документов (сведений), необходимых для предоставления государственной услуги, направленных по почте, </w:t>
      </w:r>
      <w:r w:rsidRPr="002A466D">
        <w:rPr>
          <w:rFonts w:ascii="Times New Roman" w:hAnsi="Times New Roman" w:cs="Times New Roman"/>
          <w:sz w:val="28"/>
          <w:szCs w:val="28"/>
        </w:rPr>
        <w:lastRenderedPageBreak/>
        <w:t>представленных в форме электронных документов</w:t>
      </w:r>
      <w:r>
        <w:rPr>
          <w:rFonts w:ascii="Times New Roman" w:hAnsi="Times New Roman" w:cs="Times New Roman"/>
          <w:sz w:val="28"/>
          <w:szCs w:val="28"/>
        </w:rPr>
        <w:t xml:space="preserve">, в том числе с использованием Портала, </w:t>
      </w:r>
      <w:r w:rsidRPr="002A466D">
        <w:rPr>
          <w:rFonts w:ascii="Times New Roman" w:hAnsi="Times New Roman" w:cs="Times New Roman"/>
          <w:sz w:val="28"/>
          <w:szCs w:val="28"/>
        </w:rPr>
        <w:t>или посредством МФЦ, осуществляется должностным лицом управления социальной защиты населения в день поступления указанного заявления и документов в управление социальной защиты населения.</w:t>
      </w:r>
    </w:p>
    <w:p w:rsidR="00401F28" w:rsidRPr="002A466D" w:rsidRDefault="00401F28" w:rsidP="00401F2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466D">
        <w:rPr>
          <w:rFonts w:ascii="Times New Roman" w:hAnsi="Times New Roman" w:cs="Times New Roman"/>
          <w:sz w:val="28"/>
          <w:szCs w:val="28"/>
        </w:rPr>
        <w:t>Регистрация заявления и документов (сведений), необходимых для предоставления государственной услуги, направленных по почте, представленных в форме электронных документов</w:t>
      </w:r>
      <w:r>
        <w:rPr>
          <w:rFonts w:ascii="Times New Roman" w:hAnsi="Times New Roman" w:cs="Times New Roman"/>
          <w:sz w:val="28"/>
          <w:szCs w:val="28"/>
        </w:rPr>
        <w:t>, в том числе с использованием Портала,</w:t>
      </w:r>
      <w:r w:rsidRPr="002A466D">
        <w:rPr>
          <w:rFonts w:ascii="Times New Roman" w:hAnsi="Times New Roman" w:cs="Times New Roman"/>
          <w:sz w:val="28"/>
          <w:szCs w:val="28"/>
        </w:rPr>
        <w:t xml:space="preserve"> или посредством МФЦ, поступивших в управление социальной защиты населения в выходной, нерабочий праздничный день или после окончания рабочего дня, осуществляется в первый, следующий за ним, рабочий день.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BB53CC" w:rsidRDefault="0007715B" w:rsidP="00AA138F">
      <w:pPr>
        <w:ind w:firstLine="709"/>
        <w:jc w:val="both"/>
        <w:rPr>
          <w:bCs/>
        </w:rPr>
      </w:pPr>
      <w:r>
        <w:rPr>
          <w:bCs/>
        </w:rPr>
        <w:t xml:space="preserve">в </w:t>
      </w:r>
      <w:r w:rsidR="00BB53CC">
        <w:rPr>
          <w:bCs/>
        </w:rPr>
        <w:t>подраздел</w:t>
      </w:r>
      <w:r>
        <w:rPr>
          <w:bCs/>
        </w:rPr>
        <w:t>е</w:t>
      </w:r>
      <w:r w:rsidR="00BB53CC">
        <w:rPr>
          <w:bCs/>
        </w:rPr>
        <w:t xml:space="preserve"> 2.16:</w:t>
      </w:r>
    </w:p>
    <w:p w:rsidR="00BB53CC" w:rsidRDefault="00BB53CC" w:rsidP="00AA138F">
      <w:pPr>
        <w:ind w:firstLine="709"/>
        <w:jc w:val="both"/>
        <w:rPr>
          <w:bCs/>
        </w:rPr>
      </w:pPr>
      <w:r>
        <w:rPr>
          <w:bCs/>
        </w:rPr>
        <w:t>пункт 2.16.1 дополнить абзацами следующего содержания:</w:t>
      </w:r>
    </w:p>
    <w:p w:rsidR="00BB53CC" w:rsidRPr="007D0551" w:rsidRDefault="00FF0F01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B53CC" w:rsidRPr="007D0551">
        <w:rPr>
          <w:rFonts w:ascii="Times New Roman" w:hAnsi="Times New Roman" w:cs="Times New Roman"/>
          <w:sz w:val="28"/>
          <w:szCs w:val="28"/>
        </w:rPr>
        <w:t>Для инвалидов должны обеспечиваться: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 xml:space="preserve">условия </w:t>
      </w:r>
      <w:r w:rsidR="00076921">
        <w:rPr>
          <w:rFonts w:ascii="Times New Roman" w:hAnsi="Times New Roman" w:cs="Times New Roman"/>
          <w:sz w:val="28"/>
          <w:szCs w:val="28"/>
        </w:rPr>
        <w:t xml:space="preserve">для </w:t>
      </w:r>
      <w:r w:rsidRPr="007D0551">
        <w:rPr>
          <w:rFonts w:ascii="Times New Roman" w:hAnsi="Times New Roman" w:cs="Times New Roman"/>
          <w:sz w:val="28"/>
          <w:szCs w:val="28"/>
        </w:rPr>
        <w:t xml:space="preserve">беспрепятственного доступа к объекту (зданию, помещению), в котором предоставляется государственная услуга, </w:t>
      </w:r>
      <w:r w:rsidR="0007715B" w:rsidRPr="007D0551">
        <w:rPr>
          <w:rFonts w:ascii="Times New Roman" w:hAnsi="Times New Roman" w:cs="Times New Roman"/>
          <w:sz w:val="28"/>
          <w:szCs w:val="28"/>
        </w:rPr>
        <w:t>к местам отдыха и к предоставляемым в них услугам</w:t>
      </w:r>
      <w:r w:rsidR="0007715B">
        <w:rPr>
          <w:rFonts w:ascii="Times New Roman" w:hAnsi="Times New Roman" w:cs="Times New Roman"/>
          <w:sz w:val="28"/>
          <w:szCs w:val="28"/>
        </w:rPr>
        <w:t xml:space="preserve">, </w:t>
      </w:r>
      <w:r w:rsidRPr="007D0551">
        <w:rPr>
          <w:rFonts w:ascii="Times New Roman" w:hAnsi="Times New Roman" w:cs="Times New Roman"/>
          <w:sz w:val="28"/>
          <w:szCs w:val="28"/>
        </w:rPr>
        <w:t>а также</w:t>
      </w:r>
      <w:r w:rsidR="0007715B">
        <w:rPr>
          <w:rFonts w:ascii="Times New Roman" w:hAnsi="Times New Roman" w:cs="Times New Roman"/>
          <w:sz w:val="28"/>
          <w:szCs w:val="28"/>
        </w:rPr>
        <w:t xml:space="preserve"> условия </w:t>
      </w:r>
      <w:r w:rsidRPr="007D0551">
        <w:rPr>
          <w:rFonts w:ascii="Times New Roman" w:hAnsi="Times New Roman" w:cs="Times New Roman"/>
          <w:sz w:val="28"/>
          <w:szCs w:val="28"/>
        </w:rPr>
        <w:t>для беспрепятственного пользования транспортом, средствами связи и информации;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</w:t>
      </w:r>
      <w:r w:rsidR="0007715B">
        <w:rPr>
          <w:rFonts w:ascii="Times New Roman" w:hAnsi="Times New Roman" w:cs="Times New Roman"/>
          <w:sz w:val="28"/>
          <w:szCs w:val="28"/>
        </w:rPr>
        <w:t>е</w:t>
      </w:r>
      <w:r w:rsidRPr="007D0551">
        <w:rPr>
          <w:rFonts w:ascii="Times New Roman" w:hAnsi="Times New Roman" w:cs="Times New Roman"/>
          <w:sz w:val="28"/>
          <w:szCs w:val="28"/>
        </w:rPr>
        <w:t>тся государственн</w:t>
      </w:r>
      <w:r w:rsidR="0007715B">
        <w:rPr>
          <w:rFonts w:ascii="Times New Roman" w:hAnsi="Times New Roman" w:cs="Times New Roman"/>
          <w:sz w:val="28"/>
          <w:szCs w:val="28"/>
        </w:rPr>
        <w:t xml:space="preserve">ая </w:t>
      </w:r>
      <w:r w:rsidRPr="007D0551">
        <w:rPr>
          <w:rFonts w:ascii="Times New Roman" w:hAnsi="Times New Roman" w:cs="Times New Roman"/>
          <w:sz w:val="28"/>
          <w:szCs w:val="28"/>
        </w:rPr>
        <w:t>услуг</w:t>
      </w:r>
      <w:r w:rsidR="0007715B">
        <w:rPr>
          <w:rFonts w:ascii="Times New Roman" w:hAnsi="Times New Roman" w:cs="Times New Roman"/>
          <w:sz w:val="28"/>
          <w:szCs w:val="28"/>
        </w:rPr>
        <w:t>а</w:t>
      </w:r>
      <w:r w:rsidRPr="007D0551">
        <w:rPr>
          <w:rFonts w:ascii="Times New Roman" w:hAnsi="Times New Roman" w:cs="Times New Roman"/>
          <w:sz w:val="28"/>
          <w:szCs w:val="28"/>
        </w:rPr>
        <w:t>, а также входа в такие помещения и выхода из них, посадки в транспортное средство и высадки из него, в том числе с использованием кресла-коляски;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</w:t>
      </w:r>
      <w:r w:rsidR="0007715B">
        <w:rPr>
          <w:rFonts w:ascii="Times New Roman" w:hAnsi="Times New Roman" w:cs="Times New Roman"/>
          <w:sz w:val="28"/>
          <w:szCs w:val="28"/>
        </w:rPr>
        <w:t>,</w:t>
      </w:r>
      <w:r w:rsidRPr="007D0551">
        <w:rPr>
          <w:rFonts w:ascii="Times New Roman" w:hAnsi="Times New Roman" w:cs="Times New Roman"/>
          <w:sz w:val="28"/>
          <w:szCs w:val="28"/>
        </w:rPr>
        <w:t xml:space="preserve"> и оказани</w:t>
      </w:r>
      <w:r w:rsidR="0007715B">
        <w:rPr>
          <w:rFonts w:ascii="Times New Roman" w:hAnsi="Times New Roman" w:cs="Times New Roman"/>
          <w:sz w:val="28"/>
          <w:szCs w:val="28"/>
        </w:rPr>
        <w:t>е</w:t>
      </w:r>
      <w:r w:rsidRPr="007D0551">
        <w:rPr>
          <w:rFonts w:ascii="Times New Roman" w:hAnsi="Times New Roman" w:cs="Times New Roman"/>
          <w:sz w:val="28"/>
          <w:szCs w:val="28"/>
        </w:rPr>
        <w:t xml:space="preserve"> им помощи;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</w:t>
      </w:r>
      <w:r w:rsidR="0007715B">
        <w:rPr>
          <w:rFonts w:ascii="Times New Roman" w:hAnsi="Times New Roman" w:cs="Times New Roman"/>
          <w:sz w:val="28"/>
          <w:szCs w:val="28"/>
        </w:rPr>
        <w:t>е</w:t>
      </w:r>
      <w:r w:rsidRPr="007D0551">
        <w:rPr>
          <w:rFonts w:ascii="Times New Roman" w:hAnsi="Times New Roman" w:cs="Times New Roman"/>
          <w:sz w:val="28"/>
          <w:szCs w:val="28"/>
        </w:rPr>
        <w:t>тся государственн</w:t>
      </w:r>
      <w:r w:rsidR="0007715B">
        <w:rPr>
          <w:rFonts w:ascii="Times New Roman" w:hAnsi="Times New Roman" w:cs="Times New Roman"/>
          <w:sz w:val="28"/>
          <w:szCs w:val="28"/>
        </w:rPr>
        <w:t xml:space="preserve">ая </w:t>
      </w:r>
      <w:r w:rsidRPr="007D0551">
        <w:rPr>
          <w:rFonts w:ascii="Times New Roman" w:hAnsi="Times New Roman" w:cs="Times New Roman"/>
          <w:sz w:val="28"/>
          <w:szCs w:val="28"/>
        </w:rPr>
        <w:t>услуг</w:t>
      </w:r>
      <w:r w:rsidR="0007715B">
        <w:rPr>
          <w:rFonts w:ascii="Times New Roman" w:hAnsi="Times New Roman" w:cs="Times New Roman"/>
          <w:sz w:val="28"/>
          <w:szCs w:val="28"/>
        </w:rPr>
        <w:t>а</w:t>
      </w:r>
      <w:r w:rsidRPr="007D0551">
        <w:rPr>
          <w:rFonts w:ascii="Times New Roman" w:hAnsi="Times New Roman" w:cs="Times New Roman"/>
          <w:sz w:val="28"/>
          <w:szCs w:val="28"/>
        </w:rPr>
        <w:t>, и к услугам с учетом ограничений их жизнедеятельности;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 xml:space="preserve">допуск </w:t>
      </w:r>
      <w:proofErr w:type="spellStart"/>
      <w:r w:rsidRPr="007D0551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7D055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D0551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7D0551">
        <w:rPr>
          <w:rFonts w:ascii="Times New Roman" w:hAnsi="Times New Roman" w:cs="Times New Roman"/>
          <w:sz w:val="28"/>
          <w:szCs w:val="28"/>
        </w:rPr>
        <w:t>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допуск собаки-проводника на объекты (здания, помещения), в которых предоставляются услуги;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оказание инвалидам помощи в преодолении барьеров, мешающих получению ими государственн</w:t>
      </w:r>
      <w:r w:rsidR="00403CC5">
        <w:rPr>
          <w:rFonts w:ascii="Times New Roman" w:hAnsi="Times New Roman" w:cs="Times New Roman"/>
          <w:sz w:val="28"/>
          <w:szCs w:val="28"/>
        </w:rPr>
        <w:t xml:space="preserve">ой </w:t>
      </w:r>
      <w:r w:rsidRPr="007D0551">
        <w:rPr>
          <w:rFonts w:ascii="Times New Roman" w:hAnsi="Times New Roman" w:cs="Times New Roman"/>
          <w:sz w:val="28"/>
          <w:szCs w:val="28"/>
        </w:rPr>
        <w:t>услуг</w:t>
      </w:r>
      <w:r w:rsidR="00403CC5">
        <w:rPr>
          <w:rFonts w:ascii="Times New Roman" w:hAnsi="Times New Roman" w:cs="Times New Roman"/>
          <w:sz w:val="28"/>
          <w:szCs w:val="28"/>
        </w:rPr>
        <w:t>и</w:t>
      </w:r>
      <w:r w:rsidRPr="007D0551">
        <w:rPr>
          <w:rFonts w:ascii="Times New Roman" w:hAnsi="Times New Roman" w:cs="Times New Roman"/>
          <w:sz w:val="28"/>
          <w:szCs w:val="28"/>
        </w:rPr>
        <w:t xml:space="preserve"> наравне с другими лицами</w:t>
      </w:r>
      <w:proofErr w:type="gramStart"/>
      <w:r w:rsidRPr="007D055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CE5940" w:rsidRDefault="00CE5940" w:rsidP="00CE5940">
      <w:pPr>
        <w:ind w:firstLine="709"/>
        <w:jc w:val="both"/>
        <w:rPr>
          <w:bCs/>
        </w:rPr>
      </w:pPr>
      <w:r>
        <w:rPr>
          <w:bCs/>
        </w:rPr>
        <w:t xml:space="preserve">в пункте 2.16.4: </w:t>
      </w:r>
    </w:p>
    <w:p w:rsidR="00BB53CC" w:rsidRDefault="00BB53CC" w:rsidP="00AA138F">
      <w:pPr>
        <w:ind w:firstLine="709"/>
        <w:jc w:val="both"/>
        <w:rPr>
          <w:bCs/>
        </w:rPr>
      </w:pPr>
      <w:r>
        <w:rPr>
          <w:bCs/>
        </w:rPr>
        <w:t xml:space="preserve">абзац первый после слов «должностных лиц управлений </w:t>
      </w:r>
      <w:proofErr w:type="gramStart"/>
      <w:r>
        <w:rPr>
          <w:bCs/>
        </w:rPr>
        <w:t>социальной</w:t>
      </w:r>
      <w:proofErr w:type="gramEnd"/>
      <w:r>
        <w:rPr>
          <w:bCs/>
        </w:rPr>
        <w:t xml:space="preserve"> защиты населения» дополнить словами «и работников МФЦ»;</w:t>
      </w:r>
    </w:p>
    <w:p w:rsidR="00BB53CC" w:rsidRPr="003870C5" w:rsidRDefault="00BB53CC" w:rsidP="00AA138F">
      <w:pPr>
        <w:ind w:firstLine="709"/>
        <w:jc w:val="both"/>
        <w:rPr>
          <w:bCs/>
        </w:rPr>
      </w:pPr>
      <w:r>
        <w:rPr>
          <w:bCs/>
        </w:rPr>
        <w:t xml:space="preserve">абзац второй </w:t>
      </w:r>
      <w:r w:rsidR="00403CC5">
        <w:rPr>
          <w:bCs/>
        </w:rPr>
        <w:t xml:space="preserve">после слов «должностного лица управления социальной защиты населения» </w:t>
      </w:r>
      <w:r>
        <w:rPr>
          <w:bCs/>
        </w:rPr>
        <w:t xml:space="preserve">дополнить словами «и работников МФЦ»;  </w:t>
      </w:r>
    </w:p>
    <w:p w:rsidR="00BB53CC" w:rsidRDefault="00BB53CC" w:rsidP="00AA138F">
      <w:pPr>
        <w:ind w:firstLine="709"/>
        <w:jc w:val="both"/>
        <w:rPr>
          <w:bCs/>
        </w:rPr>
      </w:pPr>
      <w:r>
        <w:rPr>
          <w:bCs/>
        </w:rPr>
        <w:t>пункт 2.16.8 изложить в следующей редакции:</w:t>
      </w:r>
    </w:p>
    <w:p w:rsidR="00BB53CC" w:rsidRDefault="00BB53CC" w:rsidP="00AA138F">
      <w:pPr>
        <w:ind w:firstLine="709"/>
        <w:jc w:val="both"/>
        <w:rPr>
          <w:bCs/>
        </w:rPr>
      </w:pPr>
      <w:r>
        <w:rPr>
          <w:bCs/>
        </w:rPr>
        <w:lastRenderedPageBreak/>
        <w:t>«</w:t>
      </w:r>
      <w:r w:rsidRPr="006629DC">
        <w:rPr>
          <w:bCs/>
        </w:rPr>
        <w:t xml:space="preserve">2.16.8. Прием </w:t>
      </w:r>
      <w:r w:rsidR="00DD7668">
        <w:rPr>
          <w:bCs/>
        </w:rPr>
        <w:t xml:space="preserve">граждан </w:t>
      </w:r>
      <w:r w:rsidRPr="006629DC">
        <w:rPr>
          <w:bCs/>
        </w:rPr>
        <w:t>при предоставлении государственной услуги осуществляется согласно графику (режиму) работы управлений социальной защиты населения либо МФЦ.</w:t>
      </w:r>
      <w:r>
        <w:rPr>
          <w:bCs/>
        </w:rPr>
        <w:t>»;</w:t>
      </w:r>
    </w:p>
    <w:p w:rsidR="00BB53CC" w:rsidRPr="006629DC" w:rsidRDefault="00BB53CC" w:rsidP="00AA138F">
      <w:pPr>
        <w:ind w:firstLine="709"/>
        <w:jc w:val="both"/>
        <w:rPr>
          <w:bCs/>
        </w:rPr>
      </w:pPr>
      <w:r>
        <w:rPr>
          <w:bCs/>
        </w:rPr>
        <w:t xml:space="preserve">в абзаце третьем пункта 2.16.9 слово «Специалисты» заменить словами «Должностные лица управления социальной защиты населения»; </w:t>
      </w:r>
    </w:p>
    <w:p w:rsidR="00B6081C" w:rsidRDefault="00B6081C" w:rsidP="00B6081C">
      <w:pPr>
        <w:ind w:firstLine="709"/>
        <w:jc w:val="both"/>
        <w:rPr>
          <w:bCs/>
        </w:rPr>
      </w:pPr>
      <w:r>
        <w:rPr>
          <w:bCs/>
        </w:rPr>
        <w:t>в подразделе 2.17:</w:t>
      </w:r>
    </w:p>
    <w:p w:rsidR="00B6081C" w:rsidRDefault="00B6081C" w:rsidP="00B6081C">
      <w:pPr>
        <w:ind w:firstLine="709"/>
        <w:jc w:val="both"/>
        <w:rPr>
          <w:bCs/>
        </w:rPr>
      </w:pPr>
      <w:r>
        <w:rPr>
          <w:bCs/>
        </w:rPr>
        <w:t>в пункте 2.17.1:</w:t>
      </w:r>
    </w:p>
    <w:p w:rsidR="00B6081C" w:rsidRDefault="00B6081C" w:rsidP="00B6081C">
      <w:pPr>
        <w:ind w:firstLine="709"/>
        <w:jc w:val="both"/>
        <w:rPr>
          <w:bCs/>
        </w:rPr>
      </w:pPr>
      <w:r>
        <w:rPr>
          <w:bCs/>
        </w:rPr>
        <w:t>абзац седьмой после слов «в форме электронного документа» дополнить словами «в том числе с использованием Портала»;</w:t>
      </w:r>
    </w:p>
    <w:p w:rsidR="00B6081C" w:rsidRDefault="00B6081C" w:rsidP="00B6081C">
      <w:pPr>
        <w:ind w:firstLine="709"/>
        <w:jc w:val="both"/>
      </w:pPr>
      <w:r>
        <w:rPr>
          <w:bCs/>
        </w:rPr>
        <w:t>после абзаца «пре</w:t>
      </w:r>
      <w:r w:rsidRPr="00365AE0">
        <w:t>доставление возможности подачи заявления о предоставлении государственной услуги и документов (содержащихся в них сведений), необходимых для предоставления государственной услуги, в форме электронного документа</w:t>
      </w:r>
      <w:r>
        <w:t>, в том числе с использованием Портала</w:t>
      </w:r>
      <w:proofErr w:type="gramStart"/>
      <w:r>
        <w:t>;»</w:t>
      </w:r>
      <w:proofErr w:type="gramEnd"/>
      <w:r>
        <w:t xml:space="preserve"> дополнить абзацами следующего содержания:</w:t>
      </w:r>
    </w:p>
    <w:p w:rsidR="00B6081C" w:rsidRDefault="00B6081C" w:rsidP="00B6081C">
      <w:pPr>
        <w:pStyle w:val="FORMATTEXT"/>
        <w:ind w:firstLine="709"/>
        <w:jc w:val="both"/>
        <w:rPr>
          <w:rFonts w:ascii="Times New Roman" w:hAnsi="Times New Roman"/>
          <w:sz w:val="28"/>
          <w:szCs w:val="28"/>
        </w:rPr>
      </w:pPr>
      <w:r w:rsidRPr="00A0322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предоставление возможности подачи заявления о предоставлении государственной услуги и  документов (сведений), необходимых для предоставления государственной услуги, в МФЦ, в том числе по экстерриториальному принципу; </w:t>
      </w:r>
    </w:p>
    <w:p w:rsidR="00B6081C" w:rsidRDefault="00B6081C" w:rsidP="00B6081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226">
        <w:rPr>
          <w:rFonts w:ascii="Times New Roman" w:hAnsi="Times New Roman"/>
          <w:sz w:val="28"/>
          <w:szCs w:val="28"/>
        </w:rPr>
        <w:t xml:space="preserve">однократное взаимодействие </w:t>
      </w:r>
      <w:r w:rsidR="00DD7668">
        <w:rPr>
          <w:rFonts w:ascii="Times New Roman" w:hAnsi="Times New Roman"/>
          <w:sz w:val="28"/>
          <w:szCs w:val="28"/>
        </w:rPr>
        <w:t>гражданина</w:t>
      </w:r>
      <w:r w:rsidRPr="00A03226">
        <w:rPr>
          <w:rFonts w:ascii="Times New Roman" w:hAnsi="Times New Roman"/>
          <w:sz w:val="28"/>
          <w:szCs w:val="28"/>
        </w:rPr>
        <w:t xml:space="preserve"> с работниками МФЦ при </w:t>
      </w:r>
      <w:r w:rsidRPr="00A03226">
        <w:rPr>
          <w:rFonts w:ascii="Times New Roman" w:hAnsi="Times New Roman" w:cs="Times New Roman"/>
          <w:sz w:val="28"/>
          <w:szCs w:val="28"/>
        </w:rPr>
        <w:t>предоставлении заявления и документов через МФЦ</w:t>
      </w:r>
      <w:proofErr w:type="gramStart"/>
      <w:r w:rsidRPr="00A03226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BB53CC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девятый </w:t>
      </w:r>
      <w:r w:rsidR="006428C5">
        <w:rPr>
          <w:rFonts w:ascii="Times New Roman" w:hAnsi="Times New Roman" w:cs="Times New Roman"/>
          <w:sz w:val="28"/>
          <w:szCs w:val="28"/>
        </w:rPr>
        <w:t>после слов «своевременное рассмотрение документов, указанных в подразделе 2.6 раздела 2 Регламента</w:t>
      </w:r>
      <w:proofErr w:type="gramStart"/>
      <w:r w:rsidR="006428C5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6428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дополнить словами «и документов,</w:t>
      </w:r>
      <w:r w:rsidRPr="00A03226">
        <w:rPr>
          <w:b/>
        </w:rPr>
        <w:t xml:space="preserve"> </w:t>
      </w:r>
      <w:r w:rsidRPr="00A03226">
        <w:rPr>
          <w:rFonts w:ascii="Times New Roman" w:hAnsi="Times New Roman" w:cs="Times New Roman"/>
          <w:sz w:val="28"/>
          <w:szCs w:val="28"/>
        </w:rPr>
        <w:t>указанных в подраздел</w:t>
      </w:r>
      <w:r w:rsidR="00C70676">
        <w:rPr>
          <w:rFonts w:ascii="Times New Roman" w:hAnsi="Times New Roman" w:cs="Times New Roman"/>
          <w:sz w:val="28"/>
          <w:szCs w:val="28"/>
        </w:rPr>
        <w:t>е</w:t>
      </w:r>
      <w:r w:rsidRPr="00A03226">
        <w:rPr>
          <w:rFonts w:ascii="Times New Roman" w:hAnsi="Times New Roman" w:cs="Times New Roman"/>
          <w:sz w:val="28"/>
          <w:szCs w:val="28"/>
        </w:rPr>
        <w:t xml:space="preserve"> 2.7 раздела 2 Регламента, представленных </w:t>
      </w:r>
      <w:r w:rsidR="00DD7668">
        <w:rPr>
          <w:rFonts w:ascii="Times New Roman" w:hAnsi="Times New Roman" w:cs="Times New Roman"/>
          <w:sz w:val="28"/>
          <w:szCs w:val="28"/>
        </w:rPr>
        <w:t>гражданином</w:t>
      </w:r>
      <w:r w:rsidRPr="00A03226">
        <w:rPr>
          <w:rFonts w:ascii="Times New Roman" w:hAnsi="Times New Roman" w:cs="Times New Roman"/>
          <w:sz w:val="28"/>
          <w:szCs w:val="28"/>
        </w:rPr>
        <w:t xml:space="preserve"> по его инициативе самостоятельно, в случае необходимости – </w:t>
      </w:r>
      <w:r w:rsidR="00DD7668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A03226">
        <w:rPr>
          <w:rFonts w:ascii="Times New Roman" w:hAnsi="Times New Roman" w:cs="Times New Roman"/>
          <w:sz w:val="28"/>
          <w:szCs w:val="28"/>
        </w:rPr>
        <w:t xml:space="preserve">с участием </w:t>
      </w:r>
      <w:r w:rsidR="00DD7668">
        <w:rPr>
          <w:rFonts w:ascii="Times New Roman" w:hAnsi="Times New Roman" w:cs="Times New Roman"/>
          <w:sz w:val="28"/>
          <w:szCs w:val="28"/>
        </w:rPr>
        <w:t>гражданина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B53CC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абзац</w:t>
      </w:r>
      <w:r w:rsidR="005C653C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BB53CC" w:rsidRDefault="005C653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B53CC" w:rsidRPr="005C653C">
        <w:rPr>
          <w:rFonts w:ascii="Times New Roman" w:hAnsi="Times New Roman" w:cs="Times New Roman"/>
          <w:sz w:val="28"/>
          <w:szCs w:val="28"/>
        </w:rPr>
        <w:t xml:space="preserve">продолжительность взаимодействия </w:t>
      </w:r>
      <w:r w:rsidR="00C51969">
        <w:rPr>
          <w:rFonts w:ascii="Times New Roman" w:hAnsi="Times New Roman" w:cs="Times New Roman"/>
          <w:sz w:val="28"/>
          <w:szCs w:val="28"/>
        </w:rPr>
        <w:t>гражданина</w:t>
      </w:r>
      <w:r w:rsidR="00BB53CC" w:rsidRPr="005C653C">
        <w:rPr>
          <w:rFonts w:ascii="Times New Roman" w:hAnsi="Times New Roman" w:cs="Times New Roman"/>
          <w:sz w:val="28"/>
          <w:szCs w:val="28"/>
        </w:rPr>
        <w:t xml:space="preserve"> с должностными лицами управления </w:t>
      </w:r>
      <w:proofErr w:type="gramStart"/>
      <w:r w:rsidR="00BB53CC" w:rsidRPr="005C653C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="00BB53CC" w:rsidRPr="005C653C">
        <w:rPr>
          <w:rFonts w:ascii="Times New Roman" w:hAnsi="Times New Roman" w:cs="Times New Roman"/>
          <w:sz w:val="28"/>
          <w:szCs w:val="28"/>
        </w:rPr>
        <w:t xml:space="preserve"> защиты населения и работниками МФЦ </w:t>
      </w:r>
      <w:r w:rsidR="00C5196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BB53CC" w:rsidRPr="005C653C">
        <w:rPr>
          <w:rFonts w:ascii="Times New Roman" w:hAnsi="Times New Roman" w:cs="Times New Roman"/>
          <w:sz w:val="28"/>
          <w:szCs w:val="28"/>
        </w:rPr>
        <w:t>не более</w:t>
      </w:r>
      <w:r w:rsidR="00C51969">
        <w:rPr>
          <w:rFonts w:ascii="Times New Roman" w:hAnsi="Times New Roman" w:cs="Times New Roman"/>
          <w:sz w:val="28"/>
          <w:szCs w:val="28"/>
        </w:rPr>
        <w:t xml:space="preserve"> </w:t>
      </w:r>
      <w:r w:rsidR="00BB53CC" w:rsidRPr="005C653C">
        <w:rPr>
          <w:rFonts w:ascii="Times New Roman" w:hAnsi="Times New Roman" w:cs="Times New Roman"/>
          <w:sz w:val="28"/>
          <w:szCs w:val="28"/>
        </w:rPr>
        <w:t>15 минут.»;</w:t>
      </w:r>
    </w:p>
    <w:p w:rsidR="00A25FF4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подраздел 2.18 изложить в следующей редакции:</w:t>
      </w:r>
    </w:p>
    <w:p w:rsidR="00A25FF4" w:rsidRPr="00DF24ED" w:rsidRDefault="00A25FF4" w:rsidP="00A25FF4">
      <w:pPr>
        <w:pStyle w:val="HEADERTEXT"/>
        <w:ind w:firstLine="709"/>
        <w:jc w:val="center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DF24ED">
        <w:rPr>
          <w:rFonts w:ascii="Times New Roman" w:hAnsi="Times New Roman" w:cs="Times New Roman"/>
          <w:bCs/>
          <w:color w:val="000001"/>
          <w:sz w:val="28"/>
          <w:szCs w:val="28"/>
        </w:rPr>
        <w:t>«</w:t>
      </w:r>
      <w:r w:rsidRPr="00D65D4F">
        <w:rPr>
          <w:rFonts w:ascii="Times New Roman" w:hAnsi="Times New Roman" w:cs="Times New Roman"/>
          <w:b/>
          <w:bCs/>
          <w:color w:val="000001"/>
          <w:sz w:val="28"/>
          <w:szCs w:val="28"/>
        </w:rPr>
        <w:t>2.18. Иные требования,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</w:t>
      </w:r>
      <w:r w:rsidRPr="00DF24E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</w:p>
    <w:p w:rsidR="00A25FF4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2.18.1. Для получения государственной услуги </w:t>
      </w:r>
      <w:r w:rsidR="004E563D">
        <w:rPr>
          <w:rFonts w:ascii="Times New Roman" w:hAnsi="Times New Roman" w:cs="Times New Roman"/>
          <w:sz w:val="28"/>
          <w:szCs w:val="28"/>
        </w:rPr>
        <w:t>гражданам</w:t>
      </w:r>
      <w:r w:rsidRPr="00A36B8F">
        <w:rPr>
          <w:rFonts w:ascii="Times New Roman" w:hAnsi="Times New Roman" w:cs="Times New Roman"/>
          <w:sz w:val="28"/>
          <w:szCs w:val="28"/>
        </w:rPr>
        <w:t xml:space="preserve"> предоставляется возможность представить заявление о предоставлении государственной услуги и документы (содержащиеся в них сведения), необходимые для предоставления государственной услуги, в том числе в форме электронного документа: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через управления </w:t>
      </w:r>
      <w:proofErr w:type="gramStart"/>
      <w:r w:rsidRPr="00A36B8F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 xml:space="preserve"> защиты населения;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посредством использования информационно-телекоммуникационных технологий, включая использование Портала, с применением усиленной квалифицированной электронной подписи;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посредством МФЦ.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lastRenderedPageBreak/>
        <w:t xml:space="preserve">2.18.2. При предоставлении услуги в электронной форме посредством Портала </w:t>
      </w:r>
      <w:r w:rsidR="009973E2">
        <w:rPr>
          <w:rFonts w:ascii="Times New Roman" w:hAnsi="Times New Roman" w:cs="Times New Roman"/>
          <w:sz w:val="28"/>
          <w:szCs w:val="28"/>
        </w:rPr>
        <w:t xml:space="preserve">гражданину </w:t>
      </w:r>
      <w:r w:rsidRPr="00A36B8F">
        <w:rPr>
          <w:rFonts w:ascii="Times New Roman" w:hAnsi="Times New Roman" w:cs="Times New Roman"/>
          <w:sz w:val="28"/>
          <w:szCs w:val="28"/>
        </w:rPr>
        <w:t>обеспечивается:</w:t>
      </w:r>
    </w:p>
    <w:p w:rsidR="00A25FF4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A25FF4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запись на прием в МФЦ для подачи заявления о предоставлении государственной услуги;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формирование запроса на предоставление услуги;</w:t>
      </w:r>
    </w:p>
    <w:p w:rsidR="00A25FF4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возможность направления и получения однозначной и конфиденциальной информации, а также промежуточных сообщений и ответной информации в электронном виде, </w:t>
      </w:r>
      <w:r w:rsidR="00DB60A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использованием электронной подписи в порядке, предусмотренном законодательством Российской Федерации;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прием и регистрация запроса и документов, необходимых для предоставления услуги;</w:t>
      </w:r>
    </w:p>
    <w:p w:rsidR="00A25FF4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возможность получения сведений о ходе и результате предоставления государственной услуги в виде уведомлений в личном кабинете </w:t>
      </w:r>
      <w:r w:rsidR="00B62E8D">
        <w:rPr>
          <w:rFonts w:ascii="Times New Roman" w:hAnsi="Times New Roman" w:cs="Times New Roman"/>
          <w:sz w:val="28"/>
          <w:szCs w:val="28"/>
        </w:rPr>
        <w:t>гражданина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>на Портале;</w:t>
      </w:r>
    </w:p>
    <w:p w:rsidR="00A25FF4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A61">
        <w:rPr>
          <w:rFonts w:ascii="Times New Roman" w:hAnsi="Times New Roman" w:cs="Times New Roman"/>
          <w:sz w:val="28"/>
          <w:szCs w:val="28"/>
        </w:rPr>
        <w:t>получение результата предоставления услуги;</w:t>
      </w:r>
    </w:p>
    <w:p w:rsidR="00A25FF4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осуществление оценки качества предоставления услуги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досудебное (внесудебное) обжалование решений и действий (бездействия) органа (организации) должностного лица органа (организации) либо государственного или муниципального служащего. </w:t>
      </w:r>
      <w:proofErr w:type="gramEnd"/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2.18.3. Подача </w:t>
      </w:r>
      <w:r w:rsidR="00B62E8D">
        <w:rPr>
          <w:rFonts w:ascii="Times New Roman" w:hAnsi="Times New Roman" w:cs="Times New Roman"/>
          <w:sz w:val="28"/>
          <w:szCs w:val="28"/>
        </w:rPr>
        <w:t>гражданином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A36B8F">
        <w:rPr>
          <w:rFonts w:ascii="Times New Roman" w:hAnsi="Times New Roman" w:cs="Times New Roman"/>
          <w:sz w:val="28"/>
          <w:szCs w:val="28"/>
        </w:rPr>
        <w:t>апроса на предоставление государственной услуги в электронном виде осуществляется на Портале после прохождения процедуры авторизации через федеральную государственную информационную  систему «Единая система идентификац</w:t>
      </w:r>
      <w:proofErr w:type="gramStart"/>
      <w:r w:rsidRPr="00A36B8F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>тентификации».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2.18.4.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2.18.5. </w:t>
      </w:r>
      <w:proofErr w:type="gramStart"/>
      <w:r w:rsidRPr="00A36B8F">
        <w:rPr>
          <w:rFonts w:ascii="Times New Roman" w:hAnsi="Times New Roman" w:cs="Times New Roman"/>
          <w:sz w:val="28"/>
          <w:szCs w:val="28"/>
        </w:rPr>
        <w:t xml:space="preserve">При обращении </w:t>
      </w:r>
      <w:r w:rsidR="00B62E8D">
        <w:rPr>
          <w:rFonts w:ascii="Times New Roman" w:hAnsi="Times New Roman" w:cs="Times New Roman"/>
          <w:sz w:val="28"/>
          <w:szCs w:val="28"/>
        </w:rPr>
        <w:t>гражданина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 xml:space="preserve">за предоставлением государственной услуги в электронной форме прилагаемые документы должны быть подписаны электронной подписью </w:t>
      </w:r>
      <w:r w:rsidR="00B62E8D">
        <w:rPr>
          <w:rFonts w:ascii="Times New Roman" w:hAnsi="Times New Roman" w:cs="Times New Roman"/>
          <w:sz w:val="28"/>
          <w:szCs w:val="28"/>
        </w:rPr>
        <w:t>гражданина</w:t>
      </w:r>
      <w:r w:rsidR="00936950"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36B8F">
        <w:rPr>
          <w:rFonts w:ascii="Times New Roman" w:hAnsi="Times New Roman" w:cs="Times New Roman"/>
          <w:sz w:val="28"/>
          <w:szCs w:val="28"/>
        </w:rPr>
        <w:t xml:space="preserve">статей 21.1 и 21.2 Федерального закона от 27 июля 2010 года № 210-ФЗ </w:t>
      </w:r>
      <w:r w:rsidR="00B62E8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36B8F">
        <w:rPr>
          <w:rFonts w:ascii="Times New Roman" w:hAnsi="Times New Roman" w:cs="Times New Roman"/>
          <w:sz w:val="28"/>
          <w:szCs w:val="28"/>
        </w:rPr>
        <w:t>«Об организации предоставления государственных и муниципальных услуг» и Федерального закона от 6 апреля 2011 года № 63-ФЗ «Об электронной подписи».</w:t>
      </w:r>
      <w:proofErr w:type="gramEnd"/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B8F">
        <w:rPr>
          <w:rFonts w:ascii="Times New Roman" w:hAnsi="Times New Roman" w:cs="Times New Roman"/>
          <w:sz w:val="28"/>
          <w:szCs w:val="28"/>
        </w:rPr>
        <w:t xml:space="preserve"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</w:t>
      </w:r>
      <w:hyperlink r:id="rId10" w:history="1">
        <w:r w:rsidRPr="0053531D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A36B8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36B8F">
        <w:rPr>
          <w:rFonts w:ascii="Times New Roman" w:hAnsi="Times New Roman" w:cs="Times New Roman"/>
          <w:sz w:val="28"/>
          <w:szCs w:val="28"/>
        </w:rPr>
        <w:t>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(далее – постановление Правительства Российской Федерации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 xml:space="preserve"> от 25 августа 2012 года № 852).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lastRenderedPageBreak/>
        <w:t>Правила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утверждены постановлением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B8F">
        <w:rPr>
          <w:rFonts w:ascii="Times New Roman" w:hAnsi="Times New Roman" w:cs="Times New Roman"/>
          <w:sz w:val="28"/>
          <w:szCs w:val="28"/>
        </w:rPr>
        <w:t>Перечень классов средств электронной подписи, которые допускаются к использованию при обращении за получением государственной услуги, оказываемой с применением усиленной квалифицированной электронной подписи, определяется на основании утверждаемой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 xml:space="preserve"> и (или) предоставления такой услуги.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В случае если федеральными законами и изданными в соответствии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A36B8F">
        <w:rPr>
          <w:rFonts w:ascii="Times New Roman" w:hAnsi="Times New Roman" w:cs="Times New Roman"/>
          <w:sz w:val="28"/>
          <w:szCs w:val="28"/>
        </w:rPr>
        <w:t xml:space="preserve"> ними нормативными правовыми актами, устанавливающими порядок предоставления государственной услуги, предусмотрено предоставление нотариально заверенных копий документов,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нотариуса.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2.18.6. При поступлении запроса на предоставление государственной услуги и документов в электронной форме, подписанных усиленной </w:t>
      </w:r>
      <w:hyperlink r:id="rId11" w:history="1">
        <w:r w:rsidRPr="00A36B8F">
          <w:rPr>
            <w:rFonts w:ascii="Times New Roman" w:hAnsi="Times New Roman" w:cs="Times New Roman"/>
            <w:sz w:val="28"/>
            <w:szCs w:val="28"/>
          </w:rPr>
          <w:t>квалифицированной электронной подписью</w:t>
        </w:r>
      </w:hyperlink>
      <w:r w:rsidRPr="00A36B8F">
        <w:rPr>
          <w:rFonts w:ascii="Times New Roman" w:hAnsi="Times New Roman" w:cs="Times New Roman"/>
          <w:sz w:val="28"/>
          <w:szCs w:val="28"/>
        </w:rPr>
        <w:t>, должностное лицо управления социальной защиты населения проверяет действительность усиленной квалифицированной электронной подписи.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B8F">
        <w:rPr>
          <w:rFonts w:ascii="Times New Roman" w:hAnsi="Times New Roman" w:cs="Times New Roman"/>
          <w:sz w:val="28"/>
          <w:szCs w:val="28"/>
        </w:rPr>
        <w:t xml:space="preserve">Действия, связанные с проверкой действительности усиленной </w:t>
      </w:r>
      <w:hyperlink r:id="rId12" w:history="1">
        <w:r w:rsidRPr="00A36B8F">
          <w:rPr>
            <w:rFonts w:ascii="Times New Roman" w:hAnsi="Times New Roman" w:cs="Times New Roman"/>
            <w:sz w:val="28"/>
            <w:szCs w:val="28"/>
          </w:rPr>
          <w:t>квалифицированной электронной подписи</w:t>
        </w:r>
      </w:hyperlink>
      <w:r w:rsidRPr="00A36B8F">
        <w:rPr>
          <w:rFonts w:ascii="Times New Roman" w:hAnsi="Times New Roman" w:cs="Times New Roman"/>
          <w:sz w:val="28"/>
          <w:szCs w:val="28"/>
        </w:rPr>
        <w:t xml:space="preserve"> </w:t>
      </w:r>
      <w:r w:rsidR="00DE4610">
        <w:rPr>
          <w:rFonts w:ascii="Times New Roman" w:hAnsi="Times New Roman" w:cs="Times New Roman"/>
          <w:sz w:val="28"/>
          <w:szCs w:val="28"/>
        </w:rPr>
        <w:t>гражданина</w:t>
      </w:r>
      <w:r w:rsidRPr="00A36B8F">
        <w:rPr>
          <w:rFonts w:ascii="Times New Roman" w:hAnsi="Times New Roman" w:cs="Times New Roman"/>
          <w:sz w:val="28"/>
          <w:szCs w:val="28"/>
        </w:rPr>
        <w:t xml:space="preserve">, использованной при обращении за получением государственной услуги, и принятием решения об отказе в приеме к рассмотрению заявления и документов, а также направлением </w:t>
      </w:r>
      <w:r w:rsidR="00DE4610">
        <w:rPr>
          <w:rFonts w:ascii="Times New Roman" w:hAnsi="Times New Roman" w:cs="Times New Roman"/>
          <w:sz w:val="28"/>
          <w:szCs w:val="28"/>
        </w:rPr>
        <w:t xml:space="preserve">гражданину </w:t>
      </w:r>
      <w:r w:rsidRPr="00A36B8F">
        <w:rPr>
          <w:rFonts w:ascii="Times New Roman" w:hAnsi="Times New Roman" w:cs="Times New Roman"/>
          <w:sz w:val="28"/>
          <w:szCs w:val="28"/>
        </w:rPr>
        <w:t xml:space="preserve">уведомления об этом, определяются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36B8F">
        <w:rPr>
          <w:rFonts w:ascii="Times New Roman" w:hAnsi="Times New Roman" w:cs="Times New Roman"/>
          <w:sz w:val="28"/>
          <w:szCs w:val="28"/>
        </w:rPr>
        <w:t xml:space="preserve">с требованиями </w:t>
      </w:r>
      <w:hyperlink r:id="rId13" w:history="1">
        <w:r w:rsidRPr="00A36B8F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A36B8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36B8F">
        <w:rPr>
          <w:rFonts w:ascii="Times New Roman" w:hAnsi="Times New Roman" w:cs="Times New Roman"/>
          <w:sz w:val="28"/>
          <w:szCs w:val="28"/>
        </w:rPr>
        <w:t>от 25 августа 2012 года № 852.</w:t>
      </w:r>
      <w:proofErr w:type="gramEnd"/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B8F">
        <w:rPr>
          <w:rFonts w:ascii="Times New Roman" w:hAnsi="Times New Roman" w:cs="Times New Roman"/>
          <w:sz w:val="28"/>
          <w:szCs w:val="28"/>
        </w:rPr>
        <w:t xml:space="preserve">В случае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действительности, должностное лицо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</w:t>
      </w:r>
      <w:r w:rsidR="00AC1DF0">
        <w:rPr>
          <w:rFonts w:ascii="Times New Roman" w:hAnsi="Times New Roman" w:cs="Times New Roman"/>
          <w:sz w:val="28"/>
          <w:szCs w:val="28"/>
        </w:rPr>
        <w:t>гражданину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 xml:space="preserve">уведомление об этом в электронной форме с указанием пунктов </w:t>
      </w:r>
      <w:hyperlink r:id="rId14" w:history="1">
        <w:r w:rsidRPr="00A36B8F">
          <w:rPr>
            <w:rFonts w:ascii="Times New Roman" w:hAnsi="Times New Roman" w:cs="Times New Roman"/>
            <w:sz w:val="28"/>
            <w:szCs w:val="28"/>
          </w:rPr>
          <w:t>статьи 11</w:t>
        </w:r>
      </w:hyperlink>
      <w:r w:rsidRPr="00A36B8F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 xml:space="preserve"> закона от 6 апреля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1DF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36B8F">
        <w:rPr>
          <w:rFonts w:ascii="Times New Roman" w:hAnsi="Times New Roman" w:cs="Times New Roman"/>
          <w:sz w:val="28"/>
          <w:szCs w:val="28"/>
        </w:rPr>
        <w:t>2011 года</w:t>
      </w:r>
      <w:r w:rsidR="00AC1DF0"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 xml:space="preserve">№ 63-ФЗ «Об электронной подписи», которые послужили основанием для принятия указанного решения. Такое уведомление подписывается усиленной квалифицированной электронной подписью управления социальной защиты населения и направляется по адресу электронной почты </w:t>
      </w:r>
      <w:r w:rsidR="00AC1DF0">
        <w:rPr>
          <w:rFonts w:ascii="Times New Roman" w:hAnsi="Times New Roman" w:cs="Times New Roman"/>
          <w:sz w:val="28"/>
          <w:szCs w:val="28"/>
        </w:rPr>
        <w:t>гражданина</w:t>
      </w:r>
      <w:r w:rsidRPr="00A36B8F">
        <w:rPr>
          <w:rFonts w:ascii="Times New Roman" w:hAnsi="Times New Roman" w:cs="Times New Roman"/>
          <w:sz w:val="28"/>
          <w:szCs w:val="28"/>
        </w:rPr>
        <w:t xml:space="preserve"> либо в его личный кабинет на Портале. 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lastRenderedPageBreak/>
        <w:t xml:space="preserve">После получения уведомления </w:t>
      </w:r>
      <w:r w:rsidR="00FB2F1C">
        <w:rPr>
          <w:rFonts w:ascii="Times New Roman" w:hAnsi="Times New Roman" w:cs="Times New Roman"/>
          <w:sz w:val="28"/>
          <w:szCs w:val="28"/>
        </w:rPr>
        <w:t>гражданин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 xml:space="preserve">вправе обратиться повторно </w:t>
      </w:r>
      <w:r w:rsidR="00FB2F1C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36B8F">
        <w:rPr>
          <w:rFonts w:ascii="Times New Roman" w:hAnsi="Times New Roman" w:cs="Times New Roman"/>
          <w:sz w:val="28"/>
          <w:szCs w:val="28"/>
        </w:rPr>
        <w:t>с обращением о предоставлении государственной услуги, устранив нарушения, которые послужили основанием для отказа в приеме к рассмотрению первичного обращения.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Должностное лицо управления социальной защиты населения                        в 1-дневный срок сообщает </w:t>
      </w:r>
      <w:r w:rsidR="00FB2F1C">
        <w:rPr>
          <w:rFonts w:ascii="Times New Roman" w:hAnsi="Times New Roman" w:cs="Times New Roman"/>
          <w:sz w:val="28"/>
          <w:szCs w:val="28"/>
        </w:rPr>
        <w:t>гражданину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 xml:space="preserve">о поступлении в управление социальной защиты населения запроса и приложенных документов на предоставление государственной услуги в виде уведомления в личном кабинете </w:t>
      </w:r>
      <w:r w:rsidR="00FB2F1C">
        <w:rPr>
          <w:rFonts w:ascii="Times New Roman" w:hAnsi="Times New Roman" w:cs="Times New Roman"/>
          <w:sz w:val="28"/>
          <w:szCs w:val="28"/>
        </w:rPr>
        <w:t>гражданина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>на Портале.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2.18.7. Заявление о предоставлении государственной услуги и документы, указанные в подразделе 2.6 раздела 2 Регламента, могут быть поданы </w:t>
      </w:r>
      <w:r w:rsidR="00E66A03">
        <w:rPr>
          <w:rFonts w:ascii="Times New Roman" w:hAnsi="Times New Roman" w:cs="Times New Roman"/>
          <w:sz w:val="28"/>
          <w:szCs w:val="28"/>
        </w:rPr>
        <w:t>гражданином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>через МФЦ.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При обращении в МФЦ государственная услуга предоставляется с учетом принципа экстерриториальности, в соответствии с которым </w:t>
      </w:r>
      <w:r w:rsidR="0026199B">
        <w:rPr>
          <w:rFonts w:ascii="Times New Roman" w:hAnsi="Times New Roman" w:cs="Times New Roman"/>
          <w:sz w:val="28"/>
          <w:szCs w:val="28"/>
        </w:rPr>
        <w:t>гражданин</w:t>
      </w:r>
      <w:r w:rsidR="00203421"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>вправе выбрать для обращения за получением услуги МФЦ, расположенный на территории Краснодарского края, независимо от места его регистрации на территории Краснодарского края, места расположения на территории Краснодарского края объектов недвижимости.</w:t>
      </w:r>
    </w:p>
    <w:p w:rsidR="00A25FF4" w:rsidRPr="00A32D8B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D8B">
        <w:rPr>
          <w:rFonts w:ascii="Times New Roman" w:hAnsi="Times New Roman" w:cs="Times New Roman"/>
          <w:sz w:val="28"/>
          <w:szCs w:val="28"/>
        </w:rPr>
        <w:t xml:space="preserve">Условием предоставления государственной услуги по экстерриториальному принципу является регистрация </w:t>
      </w:r>
      <w:r w:rsidR="0026199B">
        <w:rPr>
          <w:rFonts w:ascii="Times New Roman" w:hAnsi="Times New Roman" w:cs="Times New Roman"/>
          <w:sz w:val="28"/>
          <w:szCs w:val="28"/>
        </w:rPr>
        <w:t>гражданина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2D8B">
        <w:rPr>
          <w:rFonts w:ascii="Times New Roman" w:hAnsi="Times New Roman" w:cs="Times New Roman"/>
          <w:sz w:val="28"/>
          <w:szCs w:val="28"/>
        </w:rPr>
        <w:t xml:space="preserve">в федеральной государственной информационной системе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32D8B">
        <w:rPr>
          <w:rFonts w:ascii="Times New Roman" w:hAnsi="Times New Roman" w:cs="Times New Roman"/>
          <w:sz w:val="28"/>
          <w:szCs w:val="28"/>
        </w:rPr>
        <w:t>Единая система идентификац</w:t>
      </w:r>
      <w:proofErr w:type="gramStart"/>
      <w:r w:rsidRPr="00A32D8B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A32D8B">
        <w:rPr>
          <w:rFonts w:ascii="Times New Roman" w:hAnsi="Times New Roman" w:cs="Times New Roman"/>
          <w:sz w:val="28"/>
          <w:szCs w:val="28"/>
        </w:rPr>
        <w:t>тентификации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32D8B">
        <w:rPr>
          <w:rFonts w:ascii="Times New Roman" w:hAnsi="Times New Roman" w:cs="Times New Roman"/>
          <w:sz w:val="28"/>
          <w:szCs w:val="28"/>
        </w:rPr>
        <w:t xml:space="preserve">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государственной и муниципальной услуг в электронной форме.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Копии документов должны быть заверены в установленном порядке или представлены </w:t>
      </w:r>
      <w:r w:rsidR="0026199B">
        <w:rPr>
          <w:rFonts w:ascii="Times New Roman" w:hAnsi="Times New Roman" w:cs="Times New Roman"/>
          <w:sz w:val="28"/>
          <w:szCs w:val="28"/>
        </w:rPr>
        <w:t>гражданином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 xml:space="preserve">с предъявлением подлинника. 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МФЦ передает в управление социальной защиты населения документы, полученные от </w:t>
      </w:r>
      <w:r w:rsidR="00D0554C">
        <w:rPr>
          <w:rFonts w:ascii="Times New Roman" w:hAnsi="Times New Roman" w:cs="Times New Roman"/>
          <w:sz w:val="28"/>
          <w:szCs w:val="28"/>
        </w:rPr>
        <w:t>гражданина</w:t>
      </w:r>
      <w:r w:rsidRPr="00A36B8F">
        <w:rPr>
          <w:rFonts w:ascii="Times New Roman" w:hAnsi="Times New Roman" w:cs="Times New Roman"/>
          <w:sz w:val="28"/>
          <w:szCs w:val="28"/>
        </w:rPr>
        <w:t xml:space="preserve">, в течение 1 рабочего дня с момента принятия документов, </w:t>
      </w:r>
      <w:r>
        <w:rPr>
          <w:rFonts w:ascii="Times New Roman" w:hAnsi="Times New Roman" w:cs="Times New Roman"/>
          <w:sz w:val="28"/>
          <w:szCs w:val="28"/>
        </w:rPr>
        <w:t xml:space="preserve">необходимых </w:t>
      </w:r>
      <w:r w:rsidRPr="00A36B8F">
        <w:rPr>
          <w:rFonts w:ascii="Times New Roman" w:hAnsi="Times New Roman" w:cs="Times New Roman"/>
          <w:sz w:val="28"/>
          <w:szCs w:val="28"/>
        </w:rPr>
        <w:t xml:space="preserve">для предоставления государственной услуги. </w:t>
      </w:r>
    </w:p>
    <w:p w:rsidR="00A25FF4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В случае если заявление и документы представлены в МФЦ по экстерриториальному принципу, МФЦ в течение 2 рабочих дней с момента принятия документов передает их в управление социальной защиты населения</w:t>
      </w:r>
      <w:r w:rsidRPr="003D0B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регистрации </w:t>
      </w:r>
      <w:r w:rsidR="00D0554C">
        <w:rPr>
          <w:rFonts w:ascii="Times New Roman" w:hAnsi="Times New Roman" w:cs="Times New Roman"/>
          <w:sz w:val="28"/>
          <w:szCs w:val="28"/>
        </w:rPr>
        <w:t>гражданина</w:t>
      </w:r>
      <w:r w:rsidR="004705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месту жительства на территории Краснодарского края</w:t>
      </w:r>
      <w:proofErr w:type="gramStart"/>
      <w:r w:rsidRPr="00A36B8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разделе 3 «</w:t>
      </w:r>
      <w:r w:rsidRPr="00D319FB">
        <w:rPr>
          <w:rFonts w:ascii="Times New Roman" w:hAnsi="Times New Roman" w:cs="Times New Roman"/>
          <w:bCs/>
          <w:color w:val="000001"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в многофункциональных центрах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»: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</w:t>
      </w:r>
      <w:r w:rsidR="00E7568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й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подраздела 3.1 </w:t>
      </w:r>
      <w:r w:rsidR="00A72FFF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после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слов «в управлении социальной защиты населения»</w:t>
      </w:r>
      <w:r w:rsidR="00A72FFF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до</w:t>
      </w:r>
      <w:r w:rsidR="001F4D1A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полнить </w:t>
      </w:r>
      <w:r w:rsidR="00A72FFF">
        <w:rPr>
          <w:rFonts w:ascii="Times New Roman" w:hAnsi="Times New Roman" w:cs="Times New Roman"/>
          <w:bCs/>
          <w:color w:val="000001"/>
          <w:sz w:val="28"/>
          <w:szCs w:val="28"/>
        </w:rPr>
        <w:t>слова</w:t>
      </w:r>
      <w:r w:rsidR="001F4D1A">
        <w:rPr>
          <w:rFonts w:ascii="Times New Roman" w:hAnsi="Times New Roman" w:cs="Times New Roman"/>
          <w:bCs/>
          <w:color w:val="000001"/>
          <w:sz w:val="28"/>
          <w:szCs w:val="28"/>
        </w:rPr>
        <w:t>ми</w:t>
      </w:r>
      <w:r w:rsidR="00A72FFF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«или в МФЦ»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;</w:t>
      </w:r>
    </w:p>
    <w:p w:rsidR="00B806C9" w:rsidRDefault="00B806C9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подразделе 3.2: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пункте 3.2.1: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перв</w:t>
      </w:r>
      <w:r w:rsidR="00E7568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ый </w:t>
      </w:r>
      <w:r w:rsidR="00973EFE">
        <w:rPr>
          <w:rFonts w:ascii="Times New Roman" w:hAnsi="Times New Roman" w:cs="Times New Roman"/>
          <w:bCs/>
          <w:color w:val="000001"/>
          <w:sz w:val="28"/>
          <w:szCs w:val="28"/>
        </w:rPr>
        <w:t>после с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лов «в управлении 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социальной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защиты населения»</w:t>
      </w:r>
      <w:r w:rsidR="00973EF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  <w:r w:rsidR="00973EFE">
        <w:rPr>
          <w:rFonts w:ascii="Times New Roman" w:hAnsi="Times New Roman" w:cs="Times New Roman"/>
          <w:bCs/>
          <w:color w:val="000001"/>
          <w:sz w:val="28"/>
          <w:szCs w:val="28"/>
        </w:rPr>
        <w:lastRenderedPageBreak/>
        <w:t>до</w:t>
      </w:r>
      <w:r w:rsidR="004B2794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полнить </w:t>
      </w:r>
      <w:r w:rsidR="00973EFE">
        <w:rPr>
          <w:rFonts w:ascii="Times New Roman" w:hAnsi="Times New Roman" w:cs="Times New Roman"/>
          <w:bCs/>
          <w:color w:val="000001"/>
          <w:sz w:val="28"/>
          <w:szCs w:val="28"/>
        </w:rPr>
        <w:t>слова</w:t>
      </w:r>
      <w:r w:rsidR="004B2794">
        <w:rPr>
          <w:rFonts w:ascii="Times New Roman" w:hAnsi="Times New Roman" w:cs="Times New Roman"/>
          <w:bCs/>
          <w:color w:val="000001"/>
          <w:sz w:val="28"/>
          <w:szCs w:val="28"/>
        </w:rPr>
        <w:t>ми</w:t>
      </w:r>
      <w:r w:rsidR="00973EF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«или в МФЦ»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второй после слов «в управление социальной защиты населения по месту жительства» дополнить словами «или в МФЦ»;</w:t>
      </w:r>
    </w:p>
    <w:p w:rsidR="00A25FF4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после абзаца «Заявление и документы, указанные в подразделе 2.6 раздела 2 Регламента, могут быть направлены в управление социальной защиты населения в электронной форме, в том числе с использованием Портала.» дополнить абзацем следующего содержания:</w:t>
      </w:r>
      <w:proofErr w:type="gramEnd"/>
    </w:p>
    <w:p w:rsidR="00A25FF4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«В случае если заявление и документы представлены в МФЦ по экстерриториальному принципу, МФЦ осуществляет создание электронных образов заявления и документов, представленных </w:t>
      </w:r>
      <w:r w:rsidR="00F31E9C">
        <w:rPr>
          <w:rFonts w:ascii="Times New Roman" w:hAnsi="Times New Roman" w:cs="Times New Roman"/>
          <w:bCs/>
          <w:color w:val="000001"/>
          <w:sz w:val="28"/>
          <w:szCs w:val="28"/>
        </w:rPr>
        <w:t>гражданином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или его представителем (законным представителем) и необходимых для предоставления государственной услуги с соответствии с Регламентом, их заверение и направление в управление социальной защиты населения, уполномоченное на принятие решения о предоставлении государственной услуги, в течение 1 рабочего дня с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момента принятия документов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.»;</w:t>
      </w:r>
      <w:proofErr w:type="gramEnd"/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абзацы шестой и седьмой исключить;</w:t>
      </w:r>
    </w:p>
    <w:p w:rsidR="003E7AB3" w:rsidRDefault="003E7AB3" w:rsidP="003E7AB3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девятый после слов «принимает от граждан» дополнить словами «или от работников МФЦ»;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абзаце </w:t>
      </w:r>
      <w:r w:rsidR="00B66A3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семнадцатом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слова «информирует </w:t>
      </w:r>
      <w:r w:rsidR="00E97C0F">
        <w:rPr>
          <w:rFonts w:ascii="Times New Roman" w:hAnsi="Times New Roman" w:cs="Times New Roman"/>
          <w:bCs/>
          <w:color w:val="000001"/>
          <w:sz w:val="28"/>
          <w:szCs w:val="28"/>
        </w:rPr>
        <w:t>гражданина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» заменить словами «направляет </w:t>
      </w:r>
      <w:r w:rsidR="00E97C0F">
        <w:rPr>
          <w:rFonts w:ascii="Times New Roman" w:hAnsi="Times New Roman" w:cs="Times New Roman"/>
          <w:bCs/>
          <w:color w:val="000001"/>
          <w:sz w:val="28"/>
          <w:szCs w:val="28"/>
        </w:rPr>
        <w:t>гражданину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электронное сообщение»;</w:t>
      </w:r>
    </w:p>
    <w:p w:rsidR="008673EF" w:rsidRPr="008673EF" w:rsidRDefault="00286757" w:rsidP="008673EF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пункте 3.2.2 </w:t>
      </w:r>
      <w:r w:rsidR="008673EF">
        <w:rPr>
          <w:rFonts w:ascii="Times New Roman" w:hAnsi="Times New Roman" w:cs="Times New Roman"/>
          <w:bCs/>
          <w:color w:val="000001"/>
          <w:sz w:val="28"/>
          <w:szCs w:val="28"/>
        </w:rPr>
        <w:t>после абзаца «</w:t>
      </w:r>
      <w:r w:rsidR="008673EF" w:rsidRPr="008673EF">
        <w:rPr>
          <w:rFonts w:ascii="Times New Roman" w:hAnsi="Times New Roman" w:cs="Times New Roman"/>
          <w:bCs/>
          <w:color w:val="000001"/>
          <w:sz w:val="28"/>
          <w:szCs w:val="28"/>
        </w:rPr>
        <w:t>Должностное лицо управления социальной защиты населения в течение 2 рабочих дней со дня регистрации заявления и документов гражданина направляет запрос в рамках межведомственного информационного взаимодействия для получения следующей информации</w:t>
      </w:r>
      <w:proofErr w:type="gramStart"/>
      <w:r w:rsidR="008673EF" w:rsidRPr="008673EF">
        <w:rPr>
          <w:rFonts w:ascii="Times New Roman" w:hAnsi="Times New Roman" w:cs="Times New Roman"/>
          <w:bCs/>
          <w:color w:val="000001"/>
          <w:sz w:val="28"/>
          <w:szCs w:val="28"/>
        </w:rPr>
        <w:t>:»</w:t>
      </w:r>
      <w:proofErr w:type="gramEnd"/>
      <w:r w:rsidR="008673EF" w:rsidRPr="008673EF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  <w:r w:rsidR="008673EF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        </w:t>
      </w:r>
      <w:r w:rsidR="008673EF" w:rsidRPr="008673EF">
        <w:rPr>
          <w:rFonts w:ascii="Times New Roman" w:hAnsi="Times New Roman" w:cs="Times New Roman"/>
          <w:bCs/>
          <w:color w:val="000001"/>
          <w:sz w:val="28"/>
          <w:szCs w:val="28"/>
        </w:rPr>
        <w:t>дополнить абзацем следующего содержания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:</w:t>
      </w:r>
      <w:r w:rsidR="008673EF" w:rsidRPr="008673EF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</w:p>
    <w:p w:rsidR="008673EF" w:rsidRDefault="00286757" w:rsidP="008673EF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«</w:t>
      </w:r>
      <w:r w:rsidR="008673EF" w:rsidRPr="008673EF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сведений о </w:t>
      </w:r>
      <w:proofErr w:type="gramStart"/>
      <w:r w:rsidR="008673EF" w:rsidRPr="008673EF">
        <w:rPr>
          <w:rFonts w:ascii="Times New Roman" w:hAnsi="Times New Roman" w:cs="Times New Roman"/>
          <w:bCs/>
          <w:color w:val="000001"/>
          <w:sz w:val="28"/>
          <w:szCs w:val="28"/>
        </w:rPr>
        <w:t>свидетельствах</w:t>
      </w:r>
      <w:proofErr w:type="gramEnd"/>
      <w:r w:rsidR="008673EF" w:rsidRPr="008673EF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о государственной регистрации актов гражданского состояния: свидетельстве о рождении (для детей, не достигших 14-летнего возраста), свидетельстве о смерти, свидетельстве о браке (для супруги (супруга) умершего гражданина), свидетельстве о рождении умершего гражданина (для родителей умершего гражданина), свидетельстве о рождении (для детей умершего гражданина), – в органах записи актов гражданского состояния, образованных органами государственной власти субъектов Российской Федерации, в случае </w:t>
      </w:r>
      <w:proofErr w:type="gramStart"/>
      <w:r w:rsidR="008673EF" w:rsidRPr="008673EF">
        <w:rPr>
          <w:rFonts w:ascii="Times New Roman" w:hAnsi="Times New Roman" w:cs="Times New Roman"/>
          <w:bCs/>
          <w:color w:val="000001"/>
          <w:sz w:val="28"/>
          <w:szCs w:val="28"/>
        </w:rPr>
        <w:t>непредставления гражданами, указанными в подпункте 1.2.1.4 подраздела 1.2 Регламента, претендующими на выдачу удостоверения</w:t>
      </w:r>
      <w:r w:rsidR="005C7761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(</w:t>
      </w:r>
      <w:r w:rsidR="008673EF" w:rsidRPr="008673EF">
        <w:rPr>
          <w:rFonts w:ascii="Times New Roman" w:hAnsi="Times New Roman" w:cs="Times New Roman"/>
          <w:bCs/>
          <w:color w:val="000001"/>
          <w:sz w:val="28"/>
          <w:szCs w:val="28"/>
        </w:rPr>
        <w:t>выдачу дубликата удостоверения</w:t>
      </w:r>
      <w:r w:rsidR="005C7761">
        <w:rPr>
          <w:rFonts w:ascii="Times New Roman" w:hAnsi="Times New Roman" w:cs="Times New Roman"/>
          <w:bCs/>
          <w:color w:val="000001"/>
          <w:sz w:val="28"/>
          <w:szCs w:val="28"/>
        </w:rPr>
        <w:t>)</w:t>
      </w:r>
      <w:r w:rsidR="008673EF" w:rsidRPr="008673EF">
        <w:rPr>
          <w:rFonts w:ascii="Times New Roman" w:hAnsi="Times New Roman" w:cs="Times New Roman"/>
          <w:bCs/>
          <w:color w:val="000001"/>
          <w:sz w:val="28"/>
          <w:szCs w:val="28"/>
        </w:rPr>
        <w:t>, свидетельств о государственной регистрации актов гражданского состояния: свидетельства о рождении (для детей, не достигших 14-летнего возраста), свидетельства о смерти, свидетельства о браке (для супруги (супруга) умершего гражданина), свидетельства о рождении умершего гражданина (для родителей умершего гражданина), свидетельства о рождении (для детей умершего гражданина) (кроме</w:t>
      </w:r>
      <w:proofErr w:type="gramEnd"/>
      <w:r w:rsidR="008673EF" w:rsidRPr="008673EF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граждан, указанных в подпункте 1.2.1.4 подраздела 1.2 Регламента, претендующих на выдачу удостоверения</w:t>
      </w:r>
      <w:r w:rsidR="005C7761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(</w:t>
      </w:r>
      <w:r w:rsidR="008673EF" w:rsidRPr="008673EF">
        <w:rPr>
          <w:rFonts w:ascii="Times New Roman" w:hAnsi="Times New Roman" w:cs="Times New Roman"/>
          <w:bCs/>
          <w:color w:val="000001"/>
          <w:sz w:val="28"/>
          <w:szCs w:val="28"/>
        </w:rPr>
        <w:t>выдачу дубликата удостоверения</w:t>
      </w:r>
      <w:r w:rsidR="005C7761">
        <w:rPr>
          <w:rFonts w:ascii="Times New Roman" w:hAnsi="Times New Roman" w:cs="Times New Roman"/>
          <w:bCs/>
          <w:color w:val="000001"/>
          <w:sz w:val="28"/>
          <w:szCs w:val="28"/>
        </w:rPr>
        <w:t>)</w:t>
      </w:r>
      <w:r w:rsidR="008673EF" w:rsidRPr="008673EF">
        <w:rPr>
          <w:rFonts w:ascii="Times New Roman" w:hAnsi="Times New Roman" w:cs="Times New Roman"/>
          <w:bCs/>
          <w:color w:val="000001"/>
          <w:sz w:val="28"/>
          <w:szCs w:val="28"/>
        </w:rPr>
        <w:t>, которым свидетельства о государственной регистрации актов гражданского состояния выданы компетентными органами иностранного государства)</w:t>
      </w:r>
      <w:proofErr w:type="gramStart"/>
      <w:r w:rsidR="008673EF" w:rsidRPr="008673EF">
        <w:rPr>
          <w:rFonts w:ascii="Times New Roman" w:hAnsi="Times New Roman" w:cs="Times New Roman"/>
          <w:bCs/>
          <w:color w:val="000001"/>
          <w:sz w:val="28"/>
          <w:szCs w:val="28"/>
        </w:rPr>
        <w:t>;</w:t>
      </w:r>
      <w:r w:rsidR="00384E45">
        <w:rPr>
          <w:rFonts w:ascii="Times New Roman" w:hAnsi="Times New Roman" w:cs="Times New Roman"/>
          <w:bCs/>
          <w:color w:val="000001"/>
          <w:sz w:val="28"/>
          <w:szCs w:val="28"/>
        </w:rPr>
        <w:t>»</w:t>
      </w:r>
      <w:proofErr w:type="gramEnd"/>
      <w:r w:rsidR="00384E45">
        <w:rPr>
          <w:rFonts w:ascii="Times New Roman" w:hAnsi="Times New Roman" w:cs="Times New Roman"/>
          <w:bCs/>
          <w:color w:val="000001"/>
          <w:sz w:val="28"/>
          <w:szCs w:val="28"/>
        </w:rPr>
        <w:t>;</w:t>
      </w:r>
      <w:r w:rsidR="008673EF" w:rsidRPr="00763997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абзаце </w:t>
      </w:r>
      <w:r w:rsidR="00931CF0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шестом </w:t>
      </w:r>
      <w:r w:rsidR="00F4498D">
        <w:rPr>
          <w:rFonts w:ascii="Times New Roman" w:hAnsi="Times New Roman" w:cs="Times New Roman"/>
          <w:bCs/>
          <w:color w:val="000001"/>
          <w:sz w:val="28"/>
          <w:szCs w:val="28"/>
        </w:rPr>
        <w:t>пункта 3.2.</w:t>
      </w:r>
      <w:r w:rsidR="00931CF0">
        <w:rPr>
          <w:rFonts w:ascii="Times New Roman" w:hAnsi="Times New Roman" w:cs="Times New Roman"/>
          <w:bCs/>
          <w:color w:val="000001"/>
          <w:sz w:val="28"/>
          <w:szCs w:val="28"/>
        </w:rPr>
        <w:t>5</w:t>
      </w:r>
      <w:r w:rsidR="00F4498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слова «от 15 декабря 2010 года № 173н»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lastRenderedPageBreak/>
        <w:t>заменить словами «от 30 марта 2015 года № 52н»;</w:t>
      </w:r>
    </w:p>
    <w:p w:rsidR="00784F9E" w:rsidRDefault="00784F9E" w:rsidP="00784F9E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подраздел 3.3 изложить в следующей редакции:</w:t>
      </w:r>
    </w:p>
    <w:p w:rsidR="00784F9E" w:rsidRPr="00835A08" w:rsidRDefault="00784F9E" w:rsidP="00784F9E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35A08">
        <w:rPr>
          <w:rFonts w:ascii="Times New Roman" w:hAnsi="Times New Roman" w:cs="Times New Roman"/>
          <w:b/>
          <w:sz w:val="28"/>
          <w:szCs w:val="28"/>
        </w:rPr>
        <w:t>3.3. Требования к порядку выполнения</w:t>
      </w:r>
    </w:p>
    <w:p w:rsidR="00784F9E" w:rsidRPr="00835A08" w:rsidRDefault="00784F9E" w:rsidP="00784F9E">
      <w:pPr>
        <w:autoSpaceDE w:val="0"/>
        <w:autoSpaceDN w:val="0"/>
        <w:adjustRightInd w:val="0"/>
        <w:jc w:val="center"/>
        <w:outlineLvl w:val="1"/>
        <w:rPr>
          <w:b/>
        </w:rPr>
      </w:pPr>
      <w:r w:rsidRPr="00835A08">
        <w:rPr>
          <w:b/>
        </w:rPr>
        <w:t>административных процедур, в том числе к порядку</w:t>
      </w:r>
    </w:p>
    <w:p w:rsidR="00784F9E" w:rsidRPr="00835A08" w:rsidRDefault="00784F9E" w:rsidP="00784F9E">
      <w:pPr>
        <w:autoSpaceDE w:val="0"/>
        <w:autoSpaceDN w:val="0"/>
        <w:adjustRightInd w:val="0"/>
        <w:jc w:val="center"/>
        <w:outlineLvl w:val="1"/>
        <w:rPr>
          <w:b/>
        </w:rPr>
      </w:pPr>
      <w:r w:rsidRPr="00835A08">
        <w:rPr>
          <w:b/>
        </w:rPr>
        <w:t>выполнения административных процедур в электронной форме</w:t>
      </w:r>
    </w:p>
    <w:p w:rsidR="00784F9E" w:rsidRPr="00457DD7" w:rsidRDefault="00784F9E" w:rsidP="00784F9E">
      <w:pPr>
        <w:autoSpaceDE w:val="0"/>
        <w:autoSpaceDN w:val="0"/>
        <w:adjustRightInd w:val="0"/>
        <w:ind w:firstLine="851"/>
        <w:jc w:val="both"/>
        <w:outlineLvl w:val="1"/>
        <w:rPr>
          <w:sz w:val="16"/>
          <w:szCs w:val="16"/>
        </w:rPr>
      </w:pP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3.3.1. Обращение  </w:t>
      </w:r>
      <w:r w:rsidR="00434652">
        <w:t>гражданина</w:t>
      </w:r>
      <w:r>
        <w:t xml:space="preserve"> </w:t>
      </w:r>
      <w:r w:rsidRPr="00457DD7">
        <w:t xml:space="preserve">с  документами,   предусмотренными  подразделом 2.6 раздела 2 Регламента, не может быть оставлено без рассмотрения или рассмотрено с нарушением сроков по причине продолжительного отсутствия (отпуск, командировка, болезнь и т.д.) или увольнения должностного лица министерства, управления социальной защиты населения, ответственных за предоставление государственной услуги. </w:t>
      </w: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3.3.2. </w:t>
      </w:r>
      <w:r w:rsidR="00434652">
        <w:t>Гражданину</w:t>
      </w:r>
      <w:r>
        <w:t xml:space="preserve"> </w:t>
      </w:r>
      <w:r w:rsidRPr="00457DD7">
        <w:t xml:space="preserve">предоставляется возможность записи на прием в МФЦ посредством Портала, Портала МФЦ в любые свободные для приема дату и время в пределах установленного в МФЦ графика приема </w:t>
      </w:r>
      <w:r w:rsidR="002703EA">
        <w:t>граждан</w:t>
      </w:r>
      <w:r w:rsidRPr="00457DD7">
        <w:t>.</w:t>
      </w: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</w:pPr>
      <w:r w:rsidRPr="00457DD7">
        <w:t xml:space="preserve">МФЦ не вправе требовать от </w:t>
      </w:r>
      <w:r w:rsidR="00434652">
        <w:t>гражданина</w:t>
      </w:r>
      <w:r>
        <w:t xml:space="preserve"> </w:t>
      </w:r>
      <w:r w:rsidRPr="00457DD7">
        <w:t>совершения иных действий, кроме прохождения идентификац</w:t>
      </w:r>
      <w:proofErr w:type="gramStart"/>
      <w:r w:rsidRPr="00457DD7">
        <w:t>ии и ау</w:t>
      </w:r>
      <w:proofErr w:type="gramEnd"/>
      <w:r w:rsidRPr="00457DD7"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</w:pPr>
      <w:r w:rsidRPr="00457DD7">
        <w:t xml:space="preserve">3.3.3. Формирование запроса </w:t>
      </w:r>
      <w:r w:rsidR="007A4EED">
        <w:t>гражданином</w:t>
      </w:r>
      <w:r>
        <w:t xml:space="preserve"> </w:t>
      </w:r>
      <w:r w:rsidRPr="00457DD7">
        <w:t>осуществляется посредством заполнения электронной формы запроса на Портале без необходимости дополнительной подачи запроса в какой-либо иной форме.</w:t>
      </w: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</w:pPr>
      <w:r w:rsidRPr="00457DD7">
        <w:t>На Портале размещаются образцы заполнения электронной формы запроса.</w:t>
      </w: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</w:pPr>
      <w:r w:rsidRPr="00457DD7">
        <w:t xml:space="preserve">3.3.4 Форматно-логическая проверка сформированного запроса осуществляется автоматически после заполнения </w:t>
      </w:r>
      <w:r w:rsidR="007A4EED">
        <w:t>гражданином</w:t>
      </w:r>
      <w:r>
        <w:t xml:space="preserve"> </w:t>
      </w:r>
      <w:r w:rsidRPr="00457DD7">
        <w:t xml:space="preserve">каждого из полей электронной формы запроса. При выявлении некорректно заполненного поля электронной формы запроса </w:t>
      </w:r>
      <w:r w:rsidR="007A4EED">
        <w:t>гражданин</w:t>
      </w:r>
      <w:r w:rsidR="00726F62">
        <w:t xml:space="preserve"> </w:t>
      </w:r>
      <w:r w:rsidRPr="00457DD7">
        <w:t>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</w:pPr>
      <w:r w:rsidRPr="00457DD7">
        <w:t xml:space="preserve">3.3.5. При формировании запроса </w:t>
      </w:r>
      <w:r w:rsidR="007A4EED">
        <w:t>гражданину</w:t>
      </w:r>
      <w:r>
        <w:t xml:space="preserve"> </w:t>
      </w:r>
      <w:r w:rsidRPr="00457DD7">
        <w:t>обеспечивается:</w:t>
      </w: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</w:pPr>
      <w:r w:rsidRPr="00457DD7">
        <w:t>а) возможность копирования и сохранения запроса;</w:t>
      </w: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</w:pPr>
      <w:r w:rsidRPr="00457DD7">
        <w:t>б) возможность печати на бумажном носителе копии электронной формы запроса;</w:t>
      </w: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</w:pPr>
      <w:r w:rsidRPr="00457DD7">
        <w:t xml:space="preserve">в) сохранение ранее введенных в электронную форму запроса значений в любой момент по желанию </w:t>
      </w:r>
      <w:r w:rsidR="00890402">
        <w:t>гражданина</w:t>
      </w:r>
      <w:r w:rsidRPr="00457DD7">
        <w:t>, в том числе при возникновении ошибок ввода и возврате для повторного ввода значений в электронную форму запроса;</w:t>
      </w: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</w:pPr>
      <w:proofErr w:type="gramStart"/>
      <w:r w:rsidRPr="00457DD7">
        <w:t xml:space="preserve">г) заполнение полей электронной формы запроса до начала ввода сведений </w:t>
      </w:r>
      <w:r w:rsidR="000C6DB4">
        <w:t>гражданином</w:t>
      </w:r>
      <w:r>
        <w:t xml:space="preserve"> </w:t>
      </w:r>
      <w:r w:rsidRPr="00457DD7">
        <w:t xml:space="preserve">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</w:t>
      </w:r>
      <w:r w:rsidRPr="00457DD7">
        <w:lastRenderedPageBreak/>
        <w:t>используемых для предоставления государственных и муниципальных услуг в электронной форме», и сведений, опубликованных на Портале в части, касающейся сведений, отсутствующих в единой системе идентификации и аутентификации;</w:t>
      </w:r>
      <w:proofErr w:type="gramEnd"/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</w:pPr>
      <w:r w:rsidRPr="00457DD7">
        <w:t xml:space="preserve">д) возможность вернуться на любой из этапов заполнения электронной формы запроса без </w:t>
      </w:r>
      <w:proofErr w:type="gramStart"/>
      <w:r w:rsidRPr="00457DD7">
        <w:t>потери</w:t>
      </w:r>
      <w:proofErr w:type="gramEnd"/>
      <w:r w:rsidRPr="00457DD7">
        <w:t xml:space="preserve"> ранее введенной информации;</w:t>
      </w: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</w:pPr>
      <w:r w:rsidRPr="00457DD7">
        <w:t xml:space="preserve">е) возможность доступа </w:t>
      </w:r>
      <w:r w:rsidR="001C0CD4">
        <w:t>гражданина</w:t>
      </w:r>
      <w:r>
        <w:t xml:space="preserve"> </w:t>
      </w:r>
      <w:r w:rsidRPr="00457DD7">
        <w:t>на Портале к ранее поданным запросам в течение не менее одного года, а также частично сформированны</w:t>
      </w:r>
      <w:r w:rsidR="00726F62">
        <w:t>м</w:t>
      </w:r>
      <w:r w:rsidRPr="00457DD7">
        <w:t xml:space="preserve"> запрос</w:t>
      </w:r>
      <w:r w:rsidR="00726F62">
        <w:t>ам</w:t>
      </w:r>
      <w:r w:rsidRPr="00457DD7">
        <w:t xml:space="preserve"> – в течение не менее трех месяцев.</w:t>
      </w: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</w:pPr>
      <w:r w:rsidRPr="00457DD7">
        <w:t>3.3.6. Сформированный и подписанный запрос направляется в уполномоченный орган посредством Портала.</w:t>
      </w: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3.3.7. После принятия и регистрации запроса </w:t>
      </w:r>
      <w:r w:rsidR="001C0CD4">
        <w:t>гражданина</w:t>
      </w:r>
      <w:r>
        <w:t xml:space="preserve"> </w:t>
      </w:r>
      <w:r w:rsidRPr="00457DD7">
        <w:t xml:space="preserve">должностным лицом управления социальной защиты населения статус запроса </w:t>
      </w:r>
      <w:r w:rsidR="001C0CD4">
        <w:t>гражданина</w:t>
      </w:r>
      <w:r>
        <w:t xml:space="preserve"> </w:t>
      </w:r>
      <w:r w:rsidRPr="00457DD7">
        <w:t>в личном кабинете на Портале обновляется до статуса «принято».</w:t>
      </w: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</w:pPr>
      <w:r w:rsidRPr="00457DD7">
        <w:t xml:space="preserve">3.3.8. Информация о ходе предоставления государственной услуги направляется </w:t>
      </w:r>
      <w:r w:rsidR="003134D0">
        <w:t>гражданину</w:t>
      </w:r>
      <w:r>
        <w:t xml:space="preserve"> </w:t>
      </w:r>
      <w:r w:rsidRPr="00457DD7">
        <w:t>управлением социальной защиты населения в срок, не превышающий одного рабочего дня после завершения выполнения соответствующего действия, с использованием средств Портала.</w:t>
      </w: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</w:pPr>
      <w:r w:rsidRPr="00457DD7">
        <w:t xml:space="preserve">При предоставлении государственной услуги в электронной форме </w:t>
      </w:r>
      <w:r w:rsidR="00731B97">
        <w:t>гражд</w:t>
      </w:r>
      <w:bookmarkStart w:id="1" w:name="_GoBack"/>
      <w:bookmarkEnd w:id="1"/>
      <w:r w:rsidR="00731B97">
        <w:t>анину</w:t>
      </w:r>
      <w:r>
        <w:t xml:space="preserve"> </w:t>
      </w:r>
      <w:r w:rsidRPr="00457DD7">
        <w:t>направляется:</w:t>
      </w: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</w:pPr>
      <w:r w:rsidRPr="00457DD7">
        <w:t>уведомление о приеме и регистрации заявления и иных документов, необходимых для предоставления государственной услуги;</w:t>
      </w: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</w:pPr>
      <w:r w:rsidRPr="00457DD7">
        <w:t>уведомление о результатах рассмотрения документов, необходимых для предоставления государственной</w:t>
      </w:r>
      <w:r w:rsidRPr="00457DD7">
        <w:rPr>
          <w:b/>
        </w:rPr>
        <w:t xml:space="preserve"> </w:t>
      </w:r>
      <w:r w:rsidRPr="00457DD7">
        <w:t>услуги;</w:t>
      </w: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>уведомление о мотивированном отказе в предоставлении государственной услуги.</w:t>
      </w: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3.3.9. Результат предоставления государственной услуги направляется </w:t>
      </w:r>
      <w:r w:rsidR="005E519C">
        <w:t>гражданину</w:t>
      </w:r>
      <w:r>
        <w:t xml:space="preserve"> </w:t>
      </w:r>
      <w:r w:rsidRPr="00457DD7">
        <w:t>с использованием Портала.</w:t>
      </w: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Для получения результата предоставления государственной услуги на бумажном носителе </w:t>
      </w:r>
      <w:r w:rsidR="005E519C">
        <w:t>гражданин</w:t>
      </w:r>
      <w:r>
        <w:t xml:space="preserve"> </w:t>
      </w:r>
      <w:r w:rsidRPr="00457DD7">
        <w:t>имеет право обратиться непосредственно в управление социальной защиты населения.</w:t>
      </w: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3.3.10. </w:t>
      </w:r>
      <w:r w:rsidR="00843398">
        <w:t>Гражданину</w:t>
      </w:r>
      <w:r>
        <w:t xml:space="preserve"> обеспечивается возможность о</w:t>
      </w:r>
      <w:r w:rsidRPr="00457DD7">
        <w:t>существлени</w:t>
      </w:r>
      <w:r>
        <w:t>я</w:t>
      </w:r>
      <w:r w:rsidRPr="00457DD7">
        <w:t xml:space="preserve"> оценки доступности и качества государственной услуги на Едином портале государственных и муниципальных услуг (функций)</w:t>
      </w:r>
      <w:proofErr w:type="gramStart"/>
      <w:r w:rsidRPr="00457DD7">
        <w:t>.</w:t>
      </w:r>
      <w:r>
        <w:t>»</w:t>
      </w:r>
      <w:proofErr w:type="gramEnd"/>
      <w:r>
        <w:t>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4) в разделе 4 «Формы 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предоставлением государственной услуги»:</w:t>
      </w:r>
    </w:p>
    <w:p w:rsidR="00576D98" w:rsidRDefault="00576D98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подразделе 4.1: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</w:t>
      </w:r>
      <w:r w:rsidR="00F4498D">
        <w:rPr>
          <w:rFonts w:ascii="Times New Roman" w:hAnsi="Times New Roman" w:cs="Times New Roman"/>
          <w:bCs/>
          <w:color w:val="000001"/>
          <w:sz w:val="28"/>
          <w:szCs w:val="28"/>
        </w:rPr>
        <w:t>пункте 4.1.1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абзаце первом слова «Должностные лица государственных органов, участвующих» заменить словами «Должностные лица министерства, управлений социальной защиты населения, участвующие»;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абзаце втором слово «специалистов» заменить словами «должностных лиц министерства, управлений социальной защиты населения»;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абзаце третьем слово «специалисты» в соответствующих падежах заменить словами «должностные лица» в соответствующих падежах;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lastRenderedPageBreak/>
        <w:t>в пункте 4.1.2 слово «специалистами» заменить словами «должностными лицами»;</w:t>
      </w:r>
    </w:p>
    <w:p w:rsidR="00531891" w:rsidRDefault="00531891" w:rsidP="00531891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абзаце втором пункта 4.2.1 подраздела 4.2 слова «административного регламента предоставления государственной услуги» заменить словом «Регламента»;  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5) в разделе 5 «</w:t>
      </w:r>
      <w:r w:rsidRPr="00A32F9A">
        <w:rPr>
          <w:rFonts w:ascii="Times New Roman" w:hAnsi="Times New Roman" w:cs="Times New Roman"/>
          <w:bCs/>
          <w:color w:val="000001"/>
          <w:sz w:val="28"/>
          <w:szCs w:val="28"/>
        </w:rPr>
        <w:t>Досудебный (внесудебный) порядок обжалования решений и действий (бездействия) исполнительного органа государственной власти Краснодарского края, предоставляющего государственную услугу, а также его должностных лиц, государственных гражданских служащих Краснодарского края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»:</w:t>
      </w:r>
    </w:p>
    <w:p w:rsidR="00531891" w:rsidRDefault="00531891" w:rsidP="00531891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второй пункта 5.3.3 подраздела 5.3 после слов «</w:t>
      </w:r>
      <w:r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постановлением главы администрации (губернатора) Краснодарского края  от 11 февраля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          </w:t>
      </w:r>
      <w:r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>2013 года № 100 «Об утверждении  Порядка подачи и рассмотрения жалоб на решения и действия (бездействие) исполнительных органов  государственной власти Краснодарского края и их должностных лиц, государственных гражданских  служащих Краснодарского края и о внесении изменений в отдельные постановления главы администрации (губернатора) Краснодарского края»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дополнить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словами «(далее – Порядок подачи и рассмотрения жалоб)»;</w:t>
      </w:r>
    </w:p>
    <w:p w:rsidR="00531891" w:rsidRDefault="00531891" w:rsidP="00531891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подразделе 5.4:</w:t>
      </w:r>
    </w:p>
    <w:p w:rsidR="00531891" w:rsidRDefault="00531891" w:rsidP="00531891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пункт 5.4.3 после слова «Портала» дополнить словами «через МФЦ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,»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; </w:t>
      </w:r>
    </w:p>
    <w:p w:rsidR="00531891" w:rsidRDefault="00531891" w:rsidP="00531891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второй пункта 5.4.4 изложить в следующей редакции:</w:t>
      </w:r>
    </w:p>
    <w:p w:rsidR="00531891" w:rsidRDefault="00531891" w:rsidP="0053189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«</w:t>
      </w:r>
      <w:r w:rsidRPr="00365AE0">
        <w:rPr>
          <w:rFonts w:ascii="Times New Roman" w:hAnsi="Times New Roman" w:cs="Times New Roman"/>
          <w:sz w:val="28"/>
          <w:szCs w:val="28"/>
        </w:rPr>
        <w:t>наименование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AE0">
        <w:rPr>
          <w:rFonts w:ascii="Times New Roman" w:hAnsi="Times New Roman" w:cs="Times New Roman"/>
          <w:sz w:val="28"/>
          <w:szCs w:val="28"/>
        </w:rPr>
        <w:t xml:space="preserve">управления </w:t>
      </w:r>
      <w:proofErr w:type="gramStart"/>
      <w:r w:rsidRPr="00365AE0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Pr="00365AE0">
        <w:rPr>
          <w:rFonts w:ascii="Times New Roman" w:hAnsi="Times New Roman" w:cs="Times New Roman"/>
          <w:sz w:val="28"/>
          <w:szCs w:val="28"/>
        </w:rPr>
        <w:t xml:space="preserve"> защиты населения или министерства, </w:t>
      </w:r>
      <w:r w:rsidRPr="00B32D7C">
        <w:rPr>
          <w:rFonts w:ascii="Times New Roman" w:hAnsi="Times New Roman" w:cs="Times New Roman"/>
          <w:sz w:val="28"/>
          <w:szCs w:val="28"/>
        </w:rPr>
        <w:t>фамилию, имя, отчество соответствующего должностного лица либо должность соответствующего лица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AE0">
        <w:rPr>
          <w:rFonts w:ascii="Times New Roman" w:hAnsi="Times New Roman" w:cs="Times New Roman"/>
          <w:sz w:val="28"/>
          <w:szCs w:val="28"/>
        </w:rPr>
        <w:t>управления социальной защиты населения или министерства, решения и действия (бездействие) которого обжалуются;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531891" w:rsidRDefault="00531891" w:rsidP="0053189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подразделе 5.7:</w:t>
      </w:r>
    </w:p>
    <w:p w:rsidR="00531891" w:rsidRDefault="00531891" w:rsidP="0053189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5.7.1 дополнить абзацем следующего содержания:</w:t>
      </w:r>
    </w:p>
    <w:p w:rsidR="00531891" w:rsidRDefault="00531891" w:rsidP="0053189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«Управление социальной защиты населения, министерство отказывают в удовлетворении жалобы в соответствии с пунктом 2.17 Порядка подачи и рассмотрения жалоб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.»; </w:t>
      </w:r>
      <w:proofErr w:type="gramEnd"/>
    </w:p>
    <w:p w:rsidR="00531891" w:rsidRDefault="00531891" w:rsidP="0053189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5.7.2 изложить в следующей редакции:</w:t>
      </w:r>
    </w:p>
    <w:p w:rsidR="00531891" w:rsidRDefault="00531891" w:rsidP="0053189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«5.7.2. Управление социальной защиты населения и министерство оставляют жалобу без ответа в соответствии с пунктом 2.18 Порядка подачи и рассмотрения жалоб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BB53CC" w:rsidRDefault="00BB53CC" w:rsidP="0058437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подразделе 5.11 после слова «Портале» добавить слова «и в МФЦ»;</w:t>
      </w:r>
    </w:p>
    <w:p w:rsidR="00BB53CC" w:rsidRDefault="00BB53CC" w:rsidP="0058437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приложение № 1 изложить в следующей редакции:</w:t>
      </w:r>
    </w:p>
    <w:p w:rsidR="00294A6F" w:rsidRDefault="00294A6F" w:rsidP="0058437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4A6F" w:rsidRDefault="00294A6F" w:rsidP="0058437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4A6F" w:rsidRDefault="00294A6F" w:rsidP="0058437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4A6F" w:rsidRDefault="00294A6F" w:rsidP="0058437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4A6F" w:rsidRDefault="00294A6F" w:rsidP="0058437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4A6F" w:rsidRDefault="00294A6F" w:rsidP="0058437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4A6F" w:rsidRDefault="00294A6F" w:rsidP="0058437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4A6F" w:rsidRDefault="00294A6F" w:rsidP="0058437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077"/>
        <w:gridCol w:w="5812"/>
      </w:tblGrid>
      <w:tr w:rsidR="00BB53CC" w:rsidTr="00390A8A">
        <w:tc>
          <w:tcPr>
            <w:tcW w:w="4077" w:type="dxa"/>
            <w:shd w:val="clear" w:color="auto" w:fill="auto"/>
          </w:tcPr>
          <w:p w:rsidR="00BB53CC" w:rsidRDefault="00BB53CC" w:rsidP="00BB53CC">
            <w:r>
              <w:rPr>
                <w:bCs/>
                <w:color w:val="000001"/>
              </w:rPr>
              <w:lastRenderedPageBreak/>
              <w:t xml:space="preserve"> </w:t>
            </w:r>
            <w:r>
              <w:rPr>
                <w:bCs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:rsidR="00BB53CC" w:rsidRPr="00DB7C99" w:rsidRDefault="00BB53CC" w:rsidP="00BB53CC">
            <w:pPr>
              <w:ind w:right="612"/>
              <w:jc w:val="center"/>
              <w:rPr>
                <w:bCs/>
              </w:rPr>
            </w:pPr>
            <w:r>
              <w:rPr>
                <w:bCs/>
              </w:rPr>
              <w:t xml:space="preserve">       «</w:t>
            </w:r>
            <w:r w:rsidRPr="00DB7C99">
              <w:rPr>
                <w:bCs/>
              </w:rPr>
              <w:t>ПРИЛОЖЕНИЕ № 1</w:t>
            </w:r>
          </w:p>
          <w:p w:rsidR="00BB53CC" w:rsidRPr="00DB7C99" w:rsidRDefault="00BB53CC" w:rsidP="00BB53CC">
            <w:pPr>
              <w:jc w:val="center"/>
              <w:rPr>
                <w:bCs/>
              </w:rPr>
            </w:pPr>
            <w:r w:rsidRPr="00DB7C99">
              <w:rPr>
                <w:bCs/>
              </w:rPr>
              <w:t xml:space="preserve">к административному регламенту предоставления государственной услуги </w:t>
            </w:r>
          </w:p>
          <w:p w:rsidR="00AF3B46" w:rsidRDefault="00BB53CC" w:rsidP="00AF3B46">
            <w:pPr>
              <w:jc w:val="center"/>
            </w:pPr>
            <w:r w:rsidRPr="00DB7C99">
              <w:t xml:space="preserve">«Выдача </w:t>
            </w:r>
            <w:proofErr w:type="gramStart"/>
            <w:r w:rsidR="00ED1867">
              <w:t xml:space="preserve">удостоверения участника ликвидации последствий </w:t>
            </w:r>
            <w:r w:rsidR="00AF3B46">
              <w:t>катастрофы</w:t>
            </w:r>
            <w:proofErr w:type="gramEnd"/>
            <w:r w:rsidR="00AF3B46">
              <w:t xml:space="preserve"> </w:t>
            </w:r>
          </w:p>
          <w:p w:rsidR="00BB53CC" w:rsidRDefault="00AF3B46" w:rsidP="00AF3B46">
            <w:pPr>
              <w:jc w:val="center"/>
            </w:pPr>
            <w:r>
              <w:t>на Чернобыльской АЭС</w:t>
            </w:r>
            <w:r w:rsidR="00BB53CC">
              <w:t>»</w:t>
            </w:r>
          </w:p>
        </w:tc>
      </w:tr>
    </w:tbl>
    <w:p w:rsidR="00BB53CC" w:rsidRPr="00DA6342" w:rsidRDefault="00BB53CC" w:rsidP="00BB53CC">
      <w:pPr>
        <w:rPr>
          <w:sz w:val="20"/>
          <w:szCs w:val="20"/>
        </w:rPr>
      </w:pPr>
    </w:p>
    <w:p w:rsidR="00BB53CC" w:rsidRPr="00A2014D" w:rsidRDefault="00BB53CC" w:rsidP="00BB53CC">
      <w:pPr>
        <w:pStyle w:val="1"/>
        <w:jc w:val="center"/>
        <w:rPr>
          <w:b/>
          <w:bCs/>
          <w:iCs/>
          <w:szCs w:val="28"/>
        </w:rPr>
      </w:pPr>
      <w:r w:rsidRPr="00A2014D">
        <w:rPr>
          <w:iCs/>
          <w:szCs w:val="28"/>
        </w:rPr>
        <w:t xml:space="preserve">ИНФОРМАЦИЯ </w:t>
      </w:r>
    </w:p>
    <w:p w:rsidR="00BB53CC" w:rsidRDefault="00BB53CC" w:rsidP="00BB53CC">
      <w:pPr>
        <w:pStyle w:val="1"/>
        <w:jc w:val="center"/>
        <w:rPr>
          <w:iCs/>
          <w:szCs w:val="28"/>
        </w:rPr>
      </w:pPr>
      <w:r w:rsidRPr="00A2014D">
        <w:rPr>
          <w:iCs/>
          <w:szCs w:val="28"/>
        </w:rPr>
        <w:t xml:space="preserve">об органах </w:t>
      </w:r>
      <w:proofErr w:type="gramStart"/>
      <w:r w:rsidRPr="00A2014D">
        <w:rPr>
          <w:iCs/>
          <w:szCs w:val="28"/>
        </w:rPr>
        <w:t>социальной</w:t>
      </w:r>
      <w:proofErr w:type="gramEnd"/>
      <w:r w:rsidRPr="00A2014D">
        <w:rPr>
          <w:iCs/>
          <w:szCs w:val="28"/>
        </w:rPr>
        <w:t xml:space="preserve"> защиты населения</w:t>
      </w:r>
    </w:p>
    <w:p w:rsidR="00BB53CC" w:rsidRPr="00DA6342" w:rsidRDefault="00BB53CC" w:rsidP="00BB53CC">
      <w:pPr>
        <w:rPr>
          <w:sz w:val="20"/>
          <w:szCs w:val="20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198"/>
        <w:gridCol w:w="3803"/>
      </w:tblGrid>
      <w:tr w:rsidR="00BB53CC" w:rsidRPr="005E7E96" w:rsidTr="008B43DE">
        <w:trPr>
          <w:tblHeader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№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/п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Наименование органа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защиты населения</w:t>
            </w:r>
          </w:p>
        </w:tc>
        <w:tc>
          <w:tcPr>
            <w:tcW w:w="2198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Почтовый адрес</w:t>
            </w:r>
          </w:p>
        </w:tc>
        <w:tc>
          <w:tcPr>
            <w:tcW w:w="3803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Телефон/факс/адрес электронной почты</w:t>
            </w:r>
          </w:p>
        </w:tc>
      </w:tr>
    </w:tbl>
    <w:p w:rsidR="00BB53CC" w:rsidRPr="00A772D4" w:rsidRDefault="00BB53CC" w:rsidP="00BB53CC">
      <w:pPr>
        <w:pStyle w:val="ae"/>
        <w:spacing w:line="240" w:lineRule="auto"/>
        <w:ind w:left="0" w:right="0"/>
        <w:rPr>
          <w:rFonts w:cs="Times New Roman"/>
          <w:b w:val="0"/>
          <w:bCs w:val="0"/>
          <w:sz w:val="2"/>
          <w:szCs w:val="2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225"/>
        <w:gridCol w:w="3776"/>
      </w:tblGrid>
      <w:tr w:rsidR="00BB53CC" w:rsidRPr="005E7E96" w:rsidTr="00BB53CC">
        <w:trPr>
          <w:tblHeader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BB53CC" w:rsidRPr="005E7E96" w:rsidTr="00BB53CC">
        <w:trPr>
          <w:trHeight w:val="1157"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Министерство труда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и социального развития Краснодарского края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350000</w:t>
            </w:r>
            <w:r w:rsidR="00D87DC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Чапаева,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58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тел. 8 (861) 259-03-27</w:t>
            </w:r>
            <w:r w:rsidR="00D87DC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259-64-60,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 8 (861) 259-00-97</w:t>
            </w:r>
            <w:r w:rsidR="00D87DC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2D1989" w:rsidRDefault="005D09F3" w:rsidP="00BB53CC">
            <w:pPr>
              <w:pStyle w:val="a9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hyperlink r:id="rId15" w:history="1">
              <w:r w:rsidR="00BB53CC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sz w:val="24"/>
                <w:szCs w:val="24"/>
              </w:rPr>
              <w:t xml:space="preserve"> защиты населения министерства труда  и социального развития  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sz w:val="24"/>
                <w:szCs w:val="24"/>
              </w:rPr>
              <w:t>в</w:t>
            </w:r>
            <w:proofErr w:type="gramEnd"/>
            <w:r w:rsidRPr="005E7E96">
              <w:rPr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sz w:val="24"/>
                <w:szCs w:val="24"/>
              </w:rPr>
              <w:t>Абинском</w:t>
            </w:r>
            <w:proofErr w:type="gramEnd"/>
            <w:r w:rsidRPr="005E7E96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353320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564D58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г. Абинск, 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пр.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Комсомольский,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81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ел. 8 (86150) 5-15-70, 4-25-25,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4-48-70, 4-12-33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факс. 4-48-70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A772D4" w:rsidRDefault="005D09F3" w:rsidP="00BB53CC">
            <w:pPr>
              <w:pStyle w:val="a9"/>
              <w:ind w:firstLine="0"/>
              <w:jc w:val="center"/>
              <w:rPr>
                <w:rStyle w:val="ab"/>
                <w:sz w:val="24"/>
                <w:szCs w:val="24"/>
                <w:u w:val="none"/>
              </w:rPr>
            </w:pPr>
            <w:hyperlink r:id="rId16" w:history="1"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A772D4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abinsk</w:t>
              </w:r>
              <w:r w:rsidR="00BB53CC" w:rsidRPr="00A772D4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BB53CC" w:rsidRPr="00A772D4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A772D4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городе-курорте Анапа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353440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Анапа,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Крымская,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177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тел. 8 (86133) 3-90-56,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4-61-71, 3-27-82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факс. 4-26-10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B958DE" w:rsidRDefault="005D09F3" w:rsidP="00BB53CC">
            <w:pPr>
              <w:pStyle w:val="a9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hyperlink r:id="rId17" w:history="1"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anapa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B53CC" w:rsidRPr="005E7E96" w:rsidTr="00BB53CC">
        <w:trPr>
          <w:trHeight w:val="1388"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Армавире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352905</w:t>
            </w:r>
            <w:r w:rsidR="0058439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Армавир,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Тургенева,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106</w:t>
            </w:r>
          </w:p>
        </w:tc>
        <w:tc>
          <w:tcPr>
            <w:tcW w:w="3776" w:type="dxa"/>
            <w:shd w:val="clear" w:color="auto" w:fill="auto"/>
          </w:tcPr>
          <w:p w:rsidR="00BB53CC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(86137) 2-33-90,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2-33-91, 7-28-20</w:t>
            </w:r>
            <w:r w:rsidR="0058439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2-33-90</w:t>
            </w:r>
            <w:r w:rsidR="00584398">
              <w:rPr>
                <w:color w:val="000000"/>
                <w:sz w:val="24"/>
                <w:szCs w:val="24"/>
              </w:rPr>
              <w:t>,</w:t>
            </w:r>
          </w:p>
          <w:p w:rsidR="00BB53CC" w:rsidRPr="00B958DE" w:rsidRDefault="005D09F3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8" w:history="1"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armavir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</w:rPr>
                <w:t>srsp.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Апшеронском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352690</w:t>
            </w:r>
            <w:r w:rsidR="0058439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Апшеронск,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Ворошилова,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(86152) 2-55-24,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2-19-66, 2-86-90</w:t>
            </w:r>
            <w:r w:rsidR="00584398">
              <w:rPr>
                <w:color w:val="000000"/>
                <w:sz w:val="24"/>
                <w:szCs w:val="24"/>
              </w:rPr>
              <w:t>,</w:t>
            </w:r>
          </w:p>
          <w:p w:rsidR="00BB53CC" w:rsidRPr="00A47A59" w:rsidRDefault="005D09F3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9" w:history="1">
              <w:r w:rsidR="00BB53CC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apsher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rPr>
          <w:trHeight w:val="1450"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Белоглинском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353040,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. Белая Глина,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(86154) 7-19-74,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7-27-68, 7-19-79</w:t>
            </w:r>
            <w:r w:rsidR="000B7151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(86154) 7-33-80</w:t>
            </w:r>
            <w:r w:rsidR="000B7151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5D09F3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0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belgl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rPr>
          <w:trHeight w:val="349"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sz w:val="24"/>
                <w:szCs w:val="24"/>
              </w:rPr>
              <w:t xml:space="preserve"> защиты населения министерства труда </w:t>
            </w:r>
          </w:p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sz w:val="24"/>
                <w:szCs w:val="24"/>
              </w:rPr>
              <w:t>в</w:t>
            </w:r>
            <w:proofErr w:type="gramEnd"/>
            <w:r w:rsidRPr="005E7E96">
              <w:rPr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sz w:val="24"/>
                <w:szCs w:val="24"/>
              </w:rPr>
              <w:t>Белореченском</w:t>
            </w:r>
            <w:proofErr w:type="gramEnd"/>
            <w:r w:rsidRPr="005E7E96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352630</w:t>
            </w:r>
            <w:r w:rsidR="00754F1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Белореченск,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(86155) 2-20-48, </w:t>
            </w:r>
          </w:p>
          <w:p w:rsidR="00754F18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(86155)</w:t>
            </w:r>
            <w:r w:rsidR="00754F18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 xml:space="preserve">2-72-72,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2-44-42, 2-61-99</w:t>
            </w:r>
            <w:r w:rsidR="00754F18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5D09F3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1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belor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pStyle w:val="ac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BB53CC" w:rsidRPr="00192300" w:rsidRDefault="00BB53CC" w:rsidP="00BB53CC">
            <w:pPr>
              <w:pStyle w:val="ac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  <w:r>
              <w:rPr>
                <w:sz w:val="24"/>
                <w:szCs w:val="24"/>
              </w:rPr>
              <w:t xml:space="preserve"> </w:t>
            </w: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bCs/>
                <w:color w:val="000000"/>
                <w:sz w:val="24"/>
                <w:szCs w:val="24"/>
              </w:rPr>
              <w:lastRenderedPageBreak/>
              <w:t xml:space="preserve">Краснодарского края 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Брюховецком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352750</w:t>
            </w:r>
            <w:r w:rsidR="00A96DE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A96DE8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Брюховецкая,  ул.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199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8(86156) 3-10-89,</w:t>
            </w:r>
          </w:p>
          <w:p w:rsidR="00BB53CC" w:rsidRPr="005E7E96" w:rsidRDefault="00BB53CC" w:rsidP="00BB53CC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3-44-08, 3-44-09, 3-32-49</w:t>
            </w:r>
            <w:r w:rsidR="00A96DE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2-40-49</w:t>
            </w:r>
            <w:r w:rsidR="00283991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5D09F3" w:rsidP="00BB53CC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hyperlink r:id="rId22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bruhov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sz w:val="24"/>
                <w:szCs w:val="24"/>
              </w:rPr>
              <w:t xml:space="preserve"> защиты населения министерства труда</w:t>
            </w:r>
          </w:p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sz w:val="24"/>
                <w:szCs w:val="24"/>
              </w:rPr>
              <w:t>Выселковском</w:t>
            </w:r>
            <w:proofErr w:type="spellEnd"/>
            <w:r w:rsidRPr="005E7E96">
              <w:rPr>
                <w:sz w:val="24"/>
                <w:szCs w:val="24"/>
              </w:rPr>
              <w:t xml:space="preserve"> 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353100</w:t>
            </w:r>
            <w:r w:rsidR="00283991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Выселки,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(86157) 7-42-83</w:t>
            </w:r>
            <w:r w:rsidR="00283991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7-36-56, 7-30-70, 7-33-60</w:t>
            </w:r>
            <w:r w:rsidR="00283991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5D09F3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3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viselki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городе-курорте Геленджике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353460</w:t>
            </w:r>
            <w:r w:rsidR="005E418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Геленджик,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</w:t>
            </w:r>
            <w:proofErr w:type="spell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Курзальная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(86141) 5-49-78</w:t>
            </w:r>
            <w:r w:rsidR="005E418D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5-49-61, 5-18-16, 5-49-69</w:t>
            </w:r>
            <w:r w:rsidR="005E418D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5D09F3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4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gelen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Горячий Ключ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353290</w:t>
            </w:r>
            <w:r w:rsidR="004C2EC3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Горячий Ключ,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(86159) 3-55-89</w:t>
            </w:r>
            <w:r w:rsidR="004C2EC3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3-63-98, 3-62-24, 3-52-65</w:t>
            </w:r>
            <w:r w:rsidR="004C2EC3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5D09F3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5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gorkl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Гулькевичском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352192</w:t>
            </w:r>
            <w:r w:rsidR="004C2EC3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Гулькевичи,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Энергетиков,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29</w:t>
            </w:r>
          </w:p>
        </w:tc>
        <w:tc>
          <w:tcPr>
            <w:tcW w:w="3776" w:type="dxa"/>
            <w:shd w:val="clear" w:color="auto" w:fill="auto"/>
          </w:tcPr>
          <w:p w:rsidR="00BB53CC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(86160) 5-</w:t>
            </w:r>
            <w:r>
              <w:rPr>
                <w:color w:val="000000"/>
                <w:sz w:val="24"/>
                <w:szCs w:val="24"/>
              </w:rPr>
              <w:t>34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69</w:t>
            </w:r>
            <w:r w:rsidRPr="005E7E96">
              <w:rPr>
                <w:color w:val="000000"/>
                <w:sz w:val="24"/>
                <w:szCs w:val="24"/>
              </w:rPr>
              <w:t>, 5-43-47,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8 (86160) 5-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82</w:t>
            </w:r>
            <w:r w:rsidR="004C2EC3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5D09F3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6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gulk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Динском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353200</w:t>
            </w:r>
            <w:r w:rsidR="00BE76DA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Динская,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55</w:t>
            </w:r>
          </w:p>
        </w:tc>
        <w:tc>
          <w:tcPr>
            <w:tcW w:w="3776" w:type="dxa"/>
            <w:shd w:val="clear" w:color="auto" w:fill="auto"/>
          </w:tcPr>
          <w:p w:rsidR="00BE76DA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(86162)</w:t>
            </w:r>
            <w:r w:rsidR="00BE76DA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 xml:space="preserve">6-58-38,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6-31-04,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6-16-40</w:t>
            </w:r>
            <w:r w:rsidR="00BE76DA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5D09F3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7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dinsk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0B73D6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Ейском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353680</w:t>
            </w:r>
            <w:r w:rsidR="00F34DD3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Ейск,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К. Либкнехта,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(86132) 2 -05-41,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2-27-13, 2-30-27</w:t>
            </w:r>
            <w:r w:rsidR="00F34DD3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5D09F3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8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eiskr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Кавказском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352380</w:t>
            </w:r>
            <w:r w:rsidR="003C4DE0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Кропоткин,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193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</w:t>
            </w:r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bCs/>
                <w:color w:val="000000"/>
                <w:sz w:val="24"/>
                <w:szCs w:val="24"/>
              </w:rPr>
              <w:t>8 (86138) 7-10-14,</w:t>
            </w:r>
            <w:r w:rsidRPr="005E7E96">
              <w:rPr>
                <w:color w:val="000000"/>
                <w:sz w:val="24"/>
                <w:szCs w:val="24"/>
              </w:rPr>
              <w:t xml:space="preserve"> 7-71-98,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7-71-19, 7-73-21</w:t>
            </w:r>
            <w:r w:rsidR="003C4DE0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факс 7-30-62</w:t>
            </w:r>
            <w:r w:rsidR="003C4DE0">
              <w:rPr>
                <w:bCs/>
                <w:color w:val="000000"/>
                <w:sz w:val="24"/>
                <w:szCs w:val="24"/>
              </w:rPr>
              <w:t>,</w:t>
            </w:r>
          </w:p>
          <w:p w:rsidR="00BB53CC" w:rsidRPr="00BD4BED" w:rsidRDefault="005D09F3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9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kavkaz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Калининском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353780</w:t>
            </w:r>
            <w:r w:rsidR="002410AA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Калининская,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Фадеева,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147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(86163) 2-28-06</w:t>
            </w:r>
            <w:r w:rsidR="002410AA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2-27-83, 2-43-56,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2-19-51</w:t>
            </w:r>
            <w:r w:rsidR="002410AA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5D09F3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0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kalinin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Каневском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353730</w:t>
            </w:r>
            <w:r w:rsidR="008F3392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Каневская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Вокзальная,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30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(86164) 4-04-08, 7-26-48,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7-38-70,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4-04-08</w:t>
            </w:r>
            <w:r w:rsidR="008F3392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5D09F3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1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kanev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lastRenderedPageBreak/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Кореновском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353180</w:t>
            </w:r>
            <w:r w:rsidR="00901CBB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Кореновск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Фрунзе,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99-а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(86142) 4-01-91</w:t>
            </w:r>
            <w:r w:rsidR="00901CBB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4-20-11, 4-00-02,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4-20-14</w:t>
            </w:r>
            <w:r w:rsidR="00901CBB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5D09F3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2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koren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Красноармейском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353800</w:t>
            </w:r>
            <w:r w:rsidR="00A70022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Полтавская,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Ленина, д.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(86165) 3-27-68</w:t>
            </w:r>
            <w:r w:rsidR="00A70022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3-21-46, 3-17-65, </w:t>
            </w:r>
          </w:p>
          <w:p w:rsidR="00BB53CC" w:rsidRPr="00BD4BED" w:rsidRDefault="005D09F3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3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krasarm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в Центральном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350033</w:t>
            </w:r>
            <w:r w:rsidR="008729C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</w:t>
            </w:r>
            <w:proofErr w:type="spellStart"/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Железнодорож-ная</w:t>
            </w:r>
            <w:proofErr w:type="spellEnd"/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275-18-47</w:t>
            </w:r>
            <w:r w:rsidR="008729C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262-24-45, 259-22-67</w:t>
            </w:r>
            <w:r w:rsidR="008729C8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5D09F3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4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krcent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Западном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350020</w:t>
            </w:r>
            <w:r w:rsidR="00783F46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Дзержинского,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224-97-60</w:t>
            </w:r>
            <w:r w:rsidR="00783F46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57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9</w:t>
            </w:r>
            <w:r w:rsidRPr="005E7E96">
              <w:rPr>
                <w:color w:val="000000"/>
                <w:sz w:val="24"/>
                <w:szCs w:val="24"/>
              </w:rPr>
              <w:t>8, 215-32-76,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22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57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70</w:t>
            </w:r>
            <w:r w:rsidR="00783F46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5D09F3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5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krzap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Карасунском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350911</w:t>
            </w:r>
            <w:r w:rsidR="00BE3655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пос. Пашковский,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Садовая,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13/2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факс 8 (861) 237-26-03</w:t>
            </w:r>
            <w:r w:rsidR="00BE3655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237-26-96, 237-03-34</w:t>
            </w:r>
            <w:r w:rsidR="00BE3655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5D09F3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36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krkaras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Прикубанском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внутригородском округе</w:t>
            </w:r>
            <w:proofErr w:type="gramEnd"/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350049</w:t>
            </w:r>
            <w:r w:rsidR="003F0A2C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Фестивальная,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226-47-63</w:t>
            </w:r>
            <w:r w:rsidR="003F0A2C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220-22-95, 220-28-00,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220-24-00</w:t>
            </w:r>
            <w:r w:rsidR="003F0A2C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5D09F3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7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krprikub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Крыловском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352080</w:t>
            </w:r>
            <w:r w:rsidR="005F5297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Крыловская,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Орджоникидзе,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112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(86161) 3-21-73</w:t>
            </w:r>
            <w:r w:rsidR="005F5297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3-21-64, 31-9-05</w:t>
            </w:r>
            <w:r w:rsidR="005F5297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5D09F3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8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kril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Крымском 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353387</w:t>
            </w:r>
            <w:r w:rsidR="00CE121B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Крымск,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Слободская,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104</w:t>
            </w:r>
          </w:p>
        </w:tc>
        <w:tc>
          <w:tcPr>
            <w:tcW w:w="3776" w:type="dxa"/>
            <w:shd w:val="clear" w:color="auto" w:fill="auto"/>
          </w:tcPr>
          <w:p w:rsidR="00CE121B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(86131)</w:t>
            </w:r>
            <w:r w:rsidR="00CE121B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2-05-07,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2-13-87</w:t>
            </w:r>
            <w:r w:rsidR="00CE121B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2-11-87, 4-28-12, 2-12-02</w:t>
            </w:r>
            <w:r w:rsidR="00CE121B">
              <w:rPr>
                <w:color w:val="000000"/>
                <w:sz w:val="24"/>
                <w:szCs w:val="24"/>
              </w:rPr>
              <w:t>,</w:t>
            </w:r>
            <w:r w:rsidRPr="005E7E96">
              <w:rPr>
                <w:color w:val="000000"/>
                <w:sz w:val="24"/>
                <w:szCs w:val="24"/>
              </w:rPr>
              <w:t xml:space="preserve"> </w:t>
            </w:r>
          </w:p>
          <w:p w:rsidR="00BB53CC" w:rsidRPr="00BD4BED" w:rsidRDefault="005D09F3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9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krimsk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Курганинском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352430</w:t>
            </w:r>
            <w:r w:rsidR="00CE121B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Курганинск,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26</w:t>
            </w:r>
          </w:p>
        </w:tc>
        <w:tc>
          <w:tcPr>
            <w:tcW w:w="3776" w:type="dxa"/>
            <w:shd w:val="clear" w:color="auto" w:fill="auto"/>
          </w:tcPr>
          <w:p w:rsidR="00CE121B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(86147)</w:t>
            </w:r>
            <w:r w:rsidR="00CE121B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2-47-88,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2-10-80</w:t>
            </w:r>
            <w:r w:rsidR="00CE121B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2-20-29, 2-28-19, 2-24-04</w:t>
            </w:r>
            <w:r w:rsidR="00CE121B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5D09F3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0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kurgan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Кущевском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352030</w:t>
            </w:r>
            <w:r w:rsidR="009B17BB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Кущевская,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3776" w:type="dxa"/>
            <w:shd w:val="clear" w:color="auto" w:fill="auto"/>
          </w:tcPr>
          <w:p w:rsidR="009B17BB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(86168)</w:t>
            </w:r>
            <w:r w:rsidR="009B17BB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5-45-23,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5-46-01</w:t>
            </w:r>
            <w:r w:rsidR="009B17BB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5-02-28, 5-68-74, 5-57-53</w:t>
            </w:r>
            <w:r w:rsidR="009B17BB">
              <w:rPr>
                <w:color w:val="000000"/>
                <w:sz w:val="24"/>
                <w:szCs w:val="24"/>
              </w:rPr>
              <w:t>,</w:t>
            </w:r>
            <w:r w:rsidRPr="005E7E96">
              <w:rPr>
                <w:color w:val="000000"/>
                <w:sz w:val="24"/>
                <w:szCs w:val="24"/>
              </w:rPr>
              <w:t xml:space="preserve"> </w:t>
            </w:r>
          </w:p>
          <w:p w:rsidR="00BB53CC" w:rsidRPr="00BD4BED" w:rsidRDefault="005D09F3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1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kush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2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Лабинском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352500</w:t>
            </w:r>
            <w:r w:rsidR="00B04A4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Лабинск,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Константинова,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(86169) 3-33-23</w:t>
            </w:r>
            <w:r w:rsidR="00B04A4F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3-45-26, 3-27-62, 3-33-97</w:t>
            </w:r>
            <w:r w:rsidR="00B04A4F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5D09F3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2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lab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Ленинградском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353740</w:t>
            </w:r>
            <w:r w:rsidR="0014142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Ленинградская,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302 дивизии,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18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(86145) 7-34-84</w:t>
            </w:r>
            <w:r w:rsidR="0014142D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7-25-38, 3-71-01, 3-96-36</w:t>
            </w:r>
            <w:r w:rsidR="0014142D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5D09F3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3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lenin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</w:t>
            </w: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Мостовском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352570</w:t>
            </w:r>
            <w:r w:rsidR="0079357C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</w:t>
            </w:r>
            <w:r w:rsidR="006E429B">
              <w:rPr>
                <w:rFonts w:cs="Times New Roman"/>
                <w:b w:val="0"/>
                <w:bCs w:val="0"/>
                <w:sz w:val="24"/>
                <w:szCs w:val="24"/>
              </w:rPr>
              <w:t>гт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Мостовской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Комарова,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(86192) 5-35-86</w:t>
            </w:r>
            <w:r w:rsidR="0079357C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5-13-01, 5-11-15, 5-11-60,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5-25-57</w:t>
            </w:r>
            <w:r w:rsidR="0079357C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5D09F3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4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most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Новокубанском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352240</w:t>
            </w:r>
            <w:r w:rsidR="0089369C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Новокубанск,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Первомайская,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(86195) 3-01-43,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3-01-88, 3-10-89, 3-32-54</w:t>
            </w:r>
            <w:r w:rsidR="0089369C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5D09F3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5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novokub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Новопокровском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353020</w:t>
            </w:r>
            <w:r w:rsidR="00F75DF0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Новопокровская, пер.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Комсомольский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(86149) 7-14-50</w:t>
            </w:r>
            <w:r w:rsidR="00F75DF0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7-35-18, 7-21-49, 7-32-82</w:t>
            </w:r>
            <w:r w:rsidR="00F75DF0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5D09F3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6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novopok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</w:t>
            </w:r>
            <w:r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городе Новороссийске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353907</w:t>
            </w:r>
            <w:r w:rsidR="00BB7A43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Новороссийск,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Московская,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тел./факс (8617) 21-25-08,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тел. 21-69-50, 21-54-46,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21-34-81</w:t>
            </w:r>
            <w:r w:rsidR="00BB7A43">
              <w:rPr>
                <w:bCs/>
                <w:color w:val="000000"/>
                <w:sz w:val="24"/>
                <w:szCs w:val="24"/>
              </w:rPr>
              <w:t>,</w:t>
            </w:r>
          </w:p>
          <w:p w:rsidR="00BB53CC" w:rsidRPr="00BD4BED" w:rsidRDefault="005D09F3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7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novoros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</w:t>
            </w:r>
            <w:r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Отрадненском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352290</w:t>
            </w:r>
            <w:r w:rsidR="00033F7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Отрадная,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Первомайская,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тел./факс 8 (86144) 3-36-68</w:t>
            </w:r>
            <w:r w:rsidR="00033F7E">
              <w:rPr>
                <w:bCs/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 3-31-36, 3-30-87, 3-36-47</w:t>
            </w:r>
            <w:r w:rsidR="00033F7E">
              <w:rPr>
                <w:bCs/>
                <w:color w:val="000000"/>
                <w:sz w:val="24"/>
                <w:szCs w:val="24"/>
              </w:rPr>
              <w:t>,</w:t>
            </w:r>
          </w:p>
          <w:p w:rsidR="00BB53CC" w:rsidRPr="00BD4BED" w:rsidRDefault="005D09F3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8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otrad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Павловском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352040</w:t>
            </w:r>
            <w:r w:rsidR="00CC7D34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Павловская,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(86191) 5-28-60</w:t>
            </w:r>
            <w:r w:rsidR="00CC7D34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5-33-74, 5-53-37, 5-22-47</w:t>
            </w:r>
            <w:r w:rsidR="00CC7D34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5D09F3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9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pavlov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Приморско-Ахтарском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353860</w:t>
            </w:r>
            <w:r w:rsidR="00A127F4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Приморско-Ахтарск,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Братская,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(86143) 2-12-06</w:t>
            </w:r>
            <w:r w:rsidR="00A127F4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2-18-62, 2-84-07, 3-13-72</w:t>
            </w:r>
            <w:r w:rsidR="00A127F4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5D09F3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50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praht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в Северском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353240</w:t>
            </w:r>
            <w:r w:rsidR="0099672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Северская,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Петровского,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(86166) 2-16-77</w:t>
            </w:r>
            <w:r w:rsidR="0099672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2-13-66, 2-22-44, 2-23-45</w:t>
            </w:r>
            <w:r w:rsidR="00996728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5D09F3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51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sever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3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Славянском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353560</w:t>
            </w:r>
            <w:r w:rsidR="009D7CB6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Славянск-на-Кубани,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(86146) 4-13-94</w:t>
            </w:r>
            <w:r w:rsidR="009D7CB6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4-39-80, 4-29-60, 4-13-86</w:t>
            </w:r>
            <w:r w:rsidR="009D7CB6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5D09F3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52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slavk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Адлерском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354340</w:t>
            </w:r>
            <w:r w:rsidR="009D7CB6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Адлерский район,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Свердлова,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тел/факс. 8 (8622) 40-71-29,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40-47-78, 40-25-04, 40-41-69</w:t>
            </w:r>
            <w:r w:rsidR="009D7CB6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40-04-81</w:t>
            </w:r>
            <w:r w:rsidR="009D7CB6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5D09F3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3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adler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>Краснодарского края в Лазаревском внутригородском 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354200</w:t>
            </w:r>
            <w:r w:rsidR="004D332C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Лазарева,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(8622)</w:t>
            </w:r>
            <w:r w:rsidR="004D332C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70-03-90</w:t>
            </w:r>
            <w:r w:rsidR="004D332C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70-46-80, 70-11-40,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70-00-52</w:t>
            </w:r>
            <w:r w:rsidR="004D332C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5D09F3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4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lazar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4</w:t>
            </w:r>
            <w:r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Хостинском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354002,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Грибоедова,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тел./факс: 8 (8622)</w:t>
            </w:r>
            <w:r w:rsidR="008D79C8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62-73-34</w:t>
            </w:r>
            <w:r w:rsidR="008D79C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62-19-42, 62-26-65</w:t>
            </w:r>
            <w:r w:rsidR="008D79C8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5D09F3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5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hosta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в Центральном 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354000</w:t>
            </w:r>
            <w:r w:rsidR="00DD29C4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Парковая,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(8622)</w:t>
            </w:r>
            <w:r w:rsidR="00DD29C4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64-00-23</w:t>
            </w:r>
            <w:r w:rsidR="00DD29C4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64-00-78, 64-00-67,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64-49-52</w:t>
            </w:r>
            <w:r w:rsidR="00DD29C4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5D09F3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6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sochicen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Староминском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353600</w:t>
            </w:r>
            <w:r w:rsidR="004217F9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Староминская,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(86153) 5-70-88</w:t>
            </w:r>
            <w:r w:rsidR="004217F9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5-70-84, 5-70-81, 4-31-86</w:t>
            </w:r>
            <w:r w:rsidR="004217F9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5D09F3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7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stmin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Тбилисском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352360</w:t>
            </w:r>
            <w:r w:rsidR="00EF12D1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Тбилисская,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(86158) 2-38-35</w:t>
            </w:r>
            <w:r w:rsidR="00EF12D1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2-44-09, 2-30-55, 2-30-65</w:t>
            </w:r>
            <w:r w:rsidR="00EF12D1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5D09F3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8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tbil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Темрюкском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353500</w:t>
            </w:r>
            <w:r w:rsidR="000D30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Темрюк,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63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(86148) 5-19-14</w:t>
            </w:r>
            <w:r w:rsidR="0050758F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5-47-35, 4-46-31, 5-33-38</w:t>
            </w:r>
            <w:r w:rsidR="0050758F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5D09F3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9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temruk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Тимашевском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352700</w:t>
            </w:r>
            <w:r w:rsidR="007E51E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Тимашевск,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Пролетарская,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120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(86130) 4-12-04</w:t>
            </w:r>
            <w:r w:rsidR="007E51EF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4-16-50, 4-41-70, 4-01-56</w:t>
            </w:r>
            <w:r w:rsidR="007E51EF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5D09F3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0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timash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</w:t>
            </w:r>
            <w:r w:rsidRPr="005E7E96">
              <w:rPr>
                <w:color w:val="000000"/>
                <w:sz w:val="24"/>
                <w:szCs w:val="24"/>
              </w:rPr>
              <w:lastRenderedPageBreak/>
              <w:t xml:space="preserve">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Тихорецком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352120</w:t>
            </w:r>
            <w:r w:rsidR="008240A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г. Тихорецк,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Украинская,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тел./факс 8 (86196) 7-11-80</w:t>
            </w:r>
            <w:r w:rsidR="008240AE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тел. 7-05-26, 7-04-97, 7-24-35</w:t>
            </w:r>
            <w:r w:rsidR="008240AE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5D09F3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1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tihr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4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Туапсинском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352800</w:t>
            </w:r>
            <w:r w:rsidR="008240A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Туапсе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Маркса,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27а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(86167) 2-59-68</w:t>
            </w:r>
            <w:r w:rsidR="008240AE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 2-58-87, 2-98-46</w:t>
            </w:r>
            <w:r w:rsidR="008240AE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5D09F3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2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tuapser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Успенском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352450</w:t>
            </w:r>
            <w:r w:rsidR="00050CF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с. Успенское,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Калинина,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(86140) 5-60-05</w:t>
            </w:r>
            <w:r w:rsidR="00050CFE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5-60-76</w:t>
            </w:r>
            <w:r w:rsidR="00050CFE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5D09F3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3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uspen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Усть-Лабинском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352330</w:t>
            </w:r>
            <w:r w:rsidR="00976224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Усть-Лабинск,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Советская,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(86135) 4-21-86</w:t>
            </w:r>
            <w:r w:rsidR="00976224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4-21-88, 5-05-81</w:t>
            </w:r>
            <w:r w:rsidR="00976224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5D09F3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4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ulab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Щербиновском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353620</w:t>
            </w:r>
            <w:r w:rsidR="00836BD5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Старощерби-новская</w:t>
            </w:r>
            <w:proofErr w:type="spellEnd"/>
            <w:proofErr w:type="gramEnd"/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Радищева,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тел./факс: 8(86151) 4-16-75</w:t>
            </w:r>
            <w:r w:rsidR="00836BD5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4-26-89, 4-12-62</w:t>
            </w:r>
            <w:r w:rsidR="00836BD5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5D09F3" w:rsidP="00BB53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hyperlink r:id="rId65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sherb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BB53CC" w:rsidRDefault="00BB53CC" w:rsidP="00BB53CC">
      <w:pPr>
        <w:ind w:right="-143"/>
      </w:pPr>
      <w:r>
        <w:t xml:space="preserve">                                                                                                                                        </w:t>
      </w:r>
      <w:r w:rsidRPr="006722CB">
        <w:t>»</w:t>
      </w:r>
      <w:r>
        <w:t>;</w:t>
      </w:r>
    </w:p>
    <w:p w:rsidR="00BB53CC" w:rsidRPr="00365AE0" w:rsidRDefault="00575EF7" w:rsidP="00575E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B53CC">
        <w:rPr>
          <w:rFonts w:ascii="Times New Roman" w:hAnsi="Times New Roman" w:cs="Times New Roman"/>
          <w:sz w:val="28"/>
          <w:szCs w:val="28"/>
        </w:rPr>
        <w:t xml:space="preserve">) приложение № </w:t>
      </w:r>
      <w:r w:rsidR="00693465">
        <w:rPr>
          <w:rFonts w:ascii="Times New Roman" w:hAnsi="Times New Roman" w:cs="Times New Roman"/>
          <w:sz w:val="28"/>
          <w:szCs w:val="28"/>
        </w:rPr>
        <w:t>6</w:t>
      </w:r>
      <w:r w:rsidR="00BB53CC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BB53CC" w:rsidRPr="00DE2E3A" w:rsidRDefault="00BB53CC" w:rsidP="00575EF7">
      <w:pPr>
        <w:ind w:firstLine="709"/>
        <w:jc w:val="both"/>
        <w:rPr>
          <w:color w:val="000000"/>
          <w:sz w:val="10"/>
          <w:szCs w:val="10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794"/>
        <w:gridCol w:w="5953"/>
      </w:tblGrid>
      <w:tr w:rsidR="00BB53CC" w:rsidTr="00820F36">
        <w:tc>
          <w:tcPr>
            <w:tcW w:w="3794" w:type="dxa"/>
            <w:shd w:val="clear" w:color="auto" w:fill="auto"/>
          </w:tcPr>
          <w:p w:rsidR="00BB53CC" w:rsidRDefault="00BB53CC" w:rsidP="00BB53CC"/>
        </w:tc>
        <w:tc>
          <w:tcPr>
            <w:tcW w:w="5953" w:type="dxa"/>
            <w:shd w:val="clear" w:color="auto" w:fill="auto"/>
          </w:tcPr>
          <w:p w:rsidR="006E31A6" w:rsidRDefault="006E31A6" w:rsidP="001C2D44">
            <w:pPr>
              <w:ind w:right="603"/>
              <w:jc w:val="center"/>
              <w:rPr>
                <w:bCs/>
              </w:rPr>
            </w:pPr>
          </w:p>
          <w:p w:rsidR="006E31A6" w:rsidRDefault="006E31A6" w:rsidP="001C2D44">
            <w:pPr>
              <w:ind w:right="603"/>
              <w:jc w:val="center"/>
              <w:rPr>
                <w:bCs/>
              </w:rPr>
            </w:pPr>
          </w:p>
          <w:p w:rsidR="00294A6F" w:rsidRDefault="00294A6F" w:rsidP="001C2D44">
            <w:pPr>
              <w:ind w:right="603"/>
              <w:jc w:val="center"/>
              <w:rPr>
                <w:bCs/>
              </w:rPr>
            </w:pPr>
          </w:p>
          <w:p w:rsidR="006E31A6" w:rsidRDefault="006E31A6" w:rsidP="001C2D44">
            <w:pPr>
              <w:ind w:right="603"/>
              <w:jc w:val="center"/>
              <w:rPr>
                <w:bCs/>
              </w:rPr>
            </w:pPr>
          </w:p>
          <w:p w:rsidR="006E31A6" w:rsidRDefault="006E31A6" w:rsidP="001C2D44">
            <w:pPr>
              <w:ind w:right="603"/>
              <w:jc w:val="center"/>
              <w:rPr>
                <w:bCs/>
              </w:rPr>
            </w:pPr>
          </w:p>
          <w:p w:rsidR="006E31A6" w:rsidRDefault="006E31A6" w:rsidP="001C2D44">
            <w:pPr>
              <w:ind w:right="603"/>
              <w:jc w:val="center"/>
              <w:rPr>
                <w:bCs/>
              </w:rPr>
            </w:pPr>
          </w:p>
          <w:p w:rsidR="006E31A6" w:rsidRDefault="006E31A6" w:rsidP="001C2D44">
            <w:pPr>
              <w:ind w:right="603"/>
              <w:jc w:val="center"/>
              <w:rPr>
                <w:bCs/>
              </w:rPr>
            </w:pPr>
          </w:p>
          <w:p w:rsidR="006E31A6" w:rsidRDefault="006E31A6" w:rsidP="001C2D44">
            <w:pPr>
              <w:ind w:right="603"/>
              <w:jc w:val="center"/>
              <w:rPr>
                <w:bCs/>
              </w:rPr>
            </w:pPr>
          </w:p>
          <w:p w:rsidR="006E31A6" w:rsidRDefault="006E31A6" w:rsidP="001C2D44">
            <w:pPr>
              <w:ind w:right="603"/>
              <w:jc w:val="center"/>
              <w:rPr>
                <w:bCs/>
              </w:rPr>
            </w:pPr>
          </w:p>
          <w:p w:rsidR="006E31A6" w:rsidRDefault="006E31A6" w:rsidP="001C2D44">
            <w:pPr>
              <w:ind w:right="603"/>
              <w:jc w:val="center"/>
              <w:rPr>
                <w:bCs/>
              </w:rPr>
            </w:pPr>
          </w:p>
          <w:p w:rsidR="006E31A6" w:rsidRDefault="006E31A6" w:rsidP="001C2D44">
            <w:pPr>
              <w:ind w:right="603"/>
              <w:jc w:val="center"/>
              <w:rPr>
                <w:bCs/>
              </w:rPr>
            </w:pPr>
          </w:p>
          <w:p w:rsidR="006E31A6" w:rsidRDefault="006E31A6" w:rsidP="001C2D44">
            <w:pPr>
              <w:ind w:right="603"/>
              <w:jc w:val="center"/>
              <w:rPr>
                <w:bCs/>
              </w:rPr>
            </w:pPr>
          </w:p>
          <w:p w:rsidR="006E31A6" w:rsidRDefault="006E31A6" w:rsidP="001C2D44">
            <w:pPr>
              <w:ind w:right="603"/>
              <w:jc w:val="center"/>
              <w:rPr>
                <w:bCs/>
              </w:rPr>
            </w:pPr>
          </w:p>
          <w:p w:rsidR="006E31A6" w:rsidRDefault="006E31A6" w:rsidP="001C2D44">
            <w:pPr>
              <w:ind w:right="603"/>
              <w:jc w:val="center"/>
              <w:rPr>
                <w:bCs/>
              </w:rPr>
            </w:pPr>
          </w:p>
          <w:p w:rsidR="006E31A6" w:rsidRDefault="006E31A6" w:rsidP="001C2D44">
            <w:pPr>
              <w:ind w:right="603"/>
              <w:jc w:val="center"/>
              <w:rPr>
                <w:bCs/>
              </w:rPr>
            </w:pPr>
          </w:p>
          <w:p w:rsidR="006E31A6" w:rsidRDefault="006E31A6" w:rsidP="001C2D44">
            <w:pPr>
              <w:ind w:right="603"/>
              <w:jc w:val="center"/>
              <w:rPr>
                <w:bCs/>
              </w:rPr>
            </w:pPr>
          </w:p>
          <w:p w:rsidR="006E31A6" w:rsidRDefault="006E31A6" w:rsidP="001C2D44">
            <w:pPr>
              <w:ind w:right="603"/>
              <w:jc w:val="center"/>
              <w:rPr>
                <w:bCs/>
              </w:rPr>
            </w:pPr>
          </w:p>
          <w:p w:rsidR="00A00679" w:rsidRDefault="00A00679" w:rsidP="001C2D44">
            <w:pPr>
              <w:ind w:right="603"/>
              <w:jc w:val="center"/>
              <w:rPr>
                <w:bCs/>
              </w:rPr>
            </w:pPr>
          </w:p>
          <w:p w:rsidR="00A00679" w:rsidRDefault="00A00679" w:rsidP="001C2D44">
            <w:pPr>
              <w:ind w:right="603"/>
              <w:jc w:val="center"/>
              <w:rPr>
                <w:bCs/>
              </w:rPr>
            </w:pPr>
          </w:p>
          <w:p w:rsidR="00A00679" w:rsidRDefault="00A00679" w:rsidP="001C2D44">
            <w:pPr>
              <w:ind w:right="603"/>
              <w:jc w:val="center"/>
              <w:rPr>
                <w:bCs/>
              </w:rPr>
            </w:pPr>
          </w:p>
          <w:p w:rsidR="006E31A6" w:rsidRDefault="006E31A6" w:rsidP="001C2D44">
            <w:pPr>
              <w:ind w:right="603"/>
              <w:jc w:val="center"/>
              <w:rPr>
                <w:bCs/>
              </w:rPr>
            </w:pPr>
          </w:p>
          <w:p w:rsidR="00BB53CC" w:rsidRPr="009960F3" w:rsidRDefault="00696C48" w:rsidP="001C2D44">
            <w:pPr>
              <w:ind w:right="603"/>
              <w:jc w:val="center"/>
              <w:rPr>
                <w:bCs/>
              </w:rPr>
            </w:pPr>
            <w:r>
              <w:rPr>
                <w:bCs/>
              </w:rPr>
              <w:lastRenderedPageBreak/>
              <w:t xml:space="preserve">      </w:t>
            </w:r>
            <w:r w:rsidR="00260692">
              <w:rPr>
                <w:bCs/>
              </w:rPr>
              <w:t xml:space="preserve"> </w:t>
            </w:r>
            <w:r w:rsidR="00BB53CC">
              <w:rPr>
                <w:bCs/>
              </w:rPr>
              <w:t>«</w:t>
            </w:r>
            <w:r w:rsidR="00BB53CC" w:rsidRPr="009960F3">
              <w:rPr>
                <w:bCs/>
              </w:rPr>
              <w:t xml:space="preserve">ПРИЛОЖЕНИЕ № </w:t>
            </w:r>
            <w:r w:rsidR="00693465">
              <w:rPr>
                <w:bCs/>
              </w:rPr>
              <w:t>6</w:t>
            </w:r>
          </w:p>
          <w:p w:rsidR="00BB53CC" w:rsidRPr="009960F3" w:rsidRDefault="00BB53CC" w:rsidP="001C2D44">
            <w:pPr>
              <w:jc w:val="center"/>
              <w:rPr>
                <w:bCs/>
              </w:rPr>
            </w:pPr>
            <w:r w:rsidRPr="009960F3">
              <w:rPr>
                <w:bCs/>
              </w:rPr>
              <w:t>к административному регламенту</w:t>
            </w:r>
          </w:p>
          <w:p w:rsidR="00693465" w:rsidRDefault="00BB53CC" w:rsidP="001C2D44">
            <w:pPr>
              <w:jc w:val="center"/>
            </w:pPr>
            <w:r w:rsidRPr="009960F3">
              <w:t>предоставления государственной услуги «Выдача удостоверения</w:t>
            </w:r>
            <w:r w:rsidR="00693465">
              <w:t xml:space="preserve"> участника </w:t>
            </w:r>
          </w:p>
          <w:p w:rsidR="00693465" w:rsidRDefault="00693465" w:rsidP="00693465">
            <w:pPr>
              <w:jc w:val="center"/>
            </w:pPr>
            <w:r>
              <w:t xml:space="preserve">ликвидации последствий </w:t>
            </w:r>
            <w:r w:rsidR="001639EB">
              <w:t>катастрофы</w:t>
            </w:r>
          </w:p>
          <w:p w:rsidR="00BB53CC" w:rsidRDefault="00225DF9" w:rsidP="00693465">
            <w:pPr>
              <w:jc w:val="center"/>
            </w:pPr>
            <w:r>
              <w:t xml:space="preserve">на </w:t>
            </w:r>
            <w:r w:rsidR="001639EB">
              <w:t>Чернобыльской АЭС</w:t>
            </w:r>
            <w:r w:rsidR="00BB53CC" w:rsidRPr="009960F3">
              <w:t>»</w:t>
            </w:r>
          </w:p>
        </w:tc>
      </w:tr>
    </w:tbl>
    <w:p w:rsidR="001F50A6" w:rsidRDefault="001F50A6" w:rsidP="00BB53CC">
      <w:pPr>
        <w:jc w:val="center"/>
      </w:pPr>
    </w:p>
    <w:p w:rsidR="00693465" w:rsidRDefault="00693465" w:rsidP="00BB53CC">
      <w:pPr>
        <w:jc w:val="center"/>
      </w:pPr>
    </w:p>
    <w:p w:rsidR="00632ACF" w:rsidRPr="00B32F4D" w:rsidRDefault="00632ACF" w:rsidP="00632ACF">
      <w:pPr>
        <w:jc w:val="center"/>
      </w:pPr>
      <w:r w:rsidRPr="00B32F4D">
        <w:t>БЛОК-СХЕМА</w:t>
      </w:r>
    </w:p>
    <w:p w:rsidR="00632ACF" w:rsidRPr="00B32F4D" w:rsidRDefault="00632ACF" w:rsidP="00632ACF">
      <w:pPr>
        <w:jc w:val="center"/>
      </w:pPr>
      <w:r w:rsidRPr="00B32F4D">
        <w:t>предоставления государственной услуги</w:t>
      </w:r>
    </w:p>
    <w:tbl>
      <w:tblPr>
        <w:tblpPr w:leftFromText="180" w:rightFromText="180" w:vertAnchor="text" w:horzAnchor="margin" w:tblpY="691"/>
        <w:tblW w:w="9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756"/>
        <w:gridCol w:w="3978"/>
      </w:tblGrid>
      <w:tr w:rsidR="00377299" w:rsidRPr="00377299" w:rsidTr="00377299">
        <w:trPr>
          <w:trHeight w:val="368"/>
        </w:trPr>
        <w:tc>
          <w:tcPr>
            <w:tcW w:w="4928" w:type="dxa"/>
            <w:shd w:val="clear" w:color="auto" w:fill="auto"/>
          </w:tcPr>
          <w:p w:rsidR="00632ACF" w:rsidRPr="00377299" w:rsidRDefault="00632ACF" w:rsidP="00377299">
            <w:pPr>
              <w:jc w:val="center"/>
              <w:rPr>
                <w:sz w:val="24"/>
                <w:szCs w:val="24"/>
              </w:rPr>
            </w:pPr>
            <w:r w:rsidRPr="00377299">
              <w:rPr>
                <w:sz w:val="24"/>
                <w:szCs w:val="24"/>
              </w:rPr>
              <w:t>Прием в УСЗН или МФЦ</w:t>
            </w:r>
          </w:p>
          <w:p w:rsidR="00632ACF" w:rsidRPr="00377299" w:rsidRDefault="00632ACF" w:rsidP="00377299">
            <w:pPr>
              <w:jc w:val="center"/>
              <w:rPr>
                <w:sz w:val="24"/>
                <w:szCs w:val="24"/>
              </w:rPr>
            </w:pPr>
            <w:r w:rsidRPr="00377299">
              <w:rPr>
                <w:sz w:val="24"/>
                <w:szCs w:val="24"/>
              </w:rPr>
              <w:t>заявлений и документов граждан,</w:t>
            </w:r>
          </w:p>
          <w:p w:rsidR="00632ACF" w:rsidRPr="00377299" w:rsidRDefault="005D09F3" w:rsidP="00377299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66" type="#_x0000_t13" style="position:absolute;left:0;text-align:left;margin-left:239.25pt;margin-top:7.5pt;width:39.45pt;height:8.95pt;flip:y;z-index:7"/>
              </w:pict>
            </w:r>
            <w:r w:rsidR="00632ACF" w:rsidRPr="00377299">
              <w:rPr>
                <w:sz w:val="24"/>
                <w:szCs w:val="24"/>
              </w:rPr>
              <w:t xml:space="preserve">формирование и направление в министерство </w:t>
            </w:r>
          </w:p>
          <w:p w:rsidR="00632ACF" w:rsidRPr="00377299" w:rsidRDefault="00632ACF" w:rsidP="00377299">
            <w:pPr>
              <w:jc w:val="center"/>
              <w:rPr>
                <w:sz w:val="24"/>
                <w:szCs w:val="24"/>
              </w:rPr>
            </w:pPr>
            <w:r w:rsidRPr="00377299">
              <w:rPr>
                <w:sz w:val="24"/>
                <w:szCs w:val="24"/>
              </w:rPr>
              <w:t xml:space="preserve">закрытого текущего списка граждан, заявлений и документов граждан 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632ACF" w:rsidRPr="00377299" w:rsidRDefault="005D09F3" w:rsidP="003772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pict>
                <v:group id="_x0000_s1059" editas="canvas" style="width:27pt;height:18pt;mso-position-horizontal-relative:char;mso-position-vertical-relative:line" coordorigin="2446,4841" coordsize="7200,4320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60" type="#_x0000_t75" style="position:absolute;left:2446;top:4841;width:7200;height:432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</w:tc>
        <w:tc>
          <w:tcPr>
            <w:tcW w:w="3978" w:type="dxa"/>
            <w:shd w:val="clear" w:color="auto" w:fill="auto"/>
          </w:tcPr>
          <w:p w:rsidR="00632ACF" w:rsidRPr="00377299" w:rsidRDefault="00632ACF" w:rsidP="00377299">
            <w:pPr>
              <w:jc w:val="center"/>
              <w:rPr>
                <w:sz w:val="24"/>
                <w:szCs w:val="24"/>
              </w:rPr>
            </w:pPr>
            <w:r w:rsidRPr="00377299">
              <w:rPr>
                <w:sz w:val="24"/>
                <w:szCs w:val="24"/>
              </w:rPr>
              <w:t xml:space="preserve">Формирование и направление управлением социальной защиты населения межведомственных запросов в органы (организации), участвующие в предоставлении государственной услуги </w:t>
            </w:r>
          </w:p>
        </w:tc>
      </w:tr>
    </w:tbl>
    <w:p w:rsidR="00632ACF" w:rsidRPr="007E620A" w:rsidRDefault="00632ACF" w:rsidP="00632ACF">
      <w:pPr>
        <w:rPr>
          <w:sz w:val="20"/>
        </w:rPr>
      </w:pPr>
    </w:p>
    <w:p w:rsidR="00632ACF" w:rsidRPr="007E620A" w:rsidRDefault="00632ACF" w:rsidP="00632ACF">
      <w:pPr>
        <w:jc w:val="center"/>
        <w:rPr>
          <w:sz w:val="20"/>
        </w:rPr>
      </w:pPr>
    </w:p>
    <w:p w:rsidR="00632ACF" w:rsidRPr="009A30C4" w:rsidRDefault="005D09F3" w:rsidP="00632ACF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65" type="#_x0000_t67" style="position:absolute;left:0;text-align:left;margin-left:189pt;margin-top:96.7pt;width:9pt;height:29.75pt;z-index:6"/>
        </w:pict>
      </w:r>
    </w:p>
    <w:p w:rsidR="00632ACF" w:rsidRPr="009A30C4" w:rsidRDefault="00632ACF" w:rsidP="00632ACF">
      <w:pPr>
        <w:jc w:val="center"/>
        <w:rPr>
          <w:sz w:val="24"/>
          <w:szCs w:val="24"/>
        </w:rPr>
      </w:pPr>
    </w:p>
    <w:tbl>
      <w:tblPr>
        <w:tblW w:w="0" w:type="auto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5"/>
      </w:tblGrid>
      <w:tr w:rsidR="00632ACF" w:rsidRPr="00377299" w:rsidTr="00377299">
        <w:tc>
          <w:tcPr>
            <w:tcW w:w="6095" w:type="dxa"/>
            <w:shd w:val="clear" w:color="auto" w:fill="auto"/>
          </w:tcPr>
          <w:p w:rsidR="00632ACF" w:rsidRPr="00377299" w:rsidRDefault="00632ACF" w:rsidP="00377299">
            <w:pPr>
              <w:jc w:val="center"/>
              <w:rPr>
                <w:sz w:val="24"/>
                <w:szCs w:val="24"/>
              </w:rPr>
            </w:pPr>
          </w:p>
          <w:p w:rsidR="00632ACF" w:rsidRPr="00377299" w:rsidRDefault="00632ACF" w:rsidP="00377299">
            <w:pPr>
              <w:jc w:val="center"/>
              <w:rPr>
                <w:sz w:val="24"/>
                <w:szCs w:val="24"/>
              </w:rPr>
            </w:pPr>
            <w:r w:rsidRPr="00377299">
              <w:rPr>
                <w:sz w:val="24"/>
                <w:szCs w:val="24"/>
              </w:rPr>
              <w:t>Рассмотрение заявлений и документов граждан</w:t>
            </w:r>
          </w:p>
          <w:p w:rsidR="00632ACF" w:rsidRPr="00377299" w:rsidRDefault="00632ACF" w:rsidP="00377299">
            <w:pPr>
              <w:jc w:val="center"/>
              <w:rPr>
                <w:sz w:val="24"/>
                <w:szCs w:val="24"/>
              </w:rPr>
            </w:pPr>
            <w:r w:rsidRPr="00377299">
              <w:rPr>
                <w:sz w:val="24"/>
                <w:szCs w:val="24"/>
              </w:rPr>
              <w:t xml:space="preserve">на комиссии, оформление решения комиссии  </w:t>
            </w:r>
          </w:p>
          <w:p w:rsidR="00632ACF" w:rsidRPr="00377299" w:rsidRDefault="00632ACF" w:rsidP="00377299">
            <w:pPr>
              <w:jc w:val="center"/>
              <w:rPr>
                <w:sz w:val="24"/>
                <w:szCs w:val="24"/>
              </w:rPr>
            </w:pPr>
          </w:p>
        </w:tc>
      </w:tr>
    </w:tbl>
    <w:p w:rsidR="00632ACF" w:rsidRDefault="005D09F3" w:rsidP="00632ACF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62" type="#_x0000_t67" style="position:absolute;left:0;text-align:left;margin-left:135pt;margin-top:-.25pt;width:9pt;height:27pt;flip:x;z-index:3;mso-position-horizontal-relative:text;mso-position-vertical-relative:text"/>
        </w:pict>
      </w:r>
      <w:r>
        <w:rPr>
          <w:noProof/>
          <w:sz w:val="24"/>
          <w:szCs w:val="24"/>
        </w:rPr>
        <w:pict>
          <v:shape id="_x0000_s1061" type="#_x0000_t67" style="position:absolute;left:0;text-align:left;margin-left:333pt;margin-top:-.25pt;width:9pt;height:27pt;z-index:2;mso-position-horizontal-relative:text;mso-position-vertical-relative:text"/>
        </w:pict>
      </w:r>
    </w:p>
    <w:p w:rsidR="00632ACF" w:rsidRPr="009A30C4" w:rsidRDefault="00632ACF" w:rsidP="00632ACF">
      <w:pPr>
        <w:jc w:val="center"/>
        <w:rPr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9"/>
        <w:gridCol w:w="565"/>
        <w:gridCol w:w="5680"/>
      </w:tblGrid>
      <w:tr w:rsidR="00377299" w:rsidRPr="00377299" w:rsidTr="00377299">
        <w:tc>
          <w:tcPr>
            <w:tcW w:w="2969" w:type="dxa"/>
            <w:shd w:val="clear" w:color="auto" w:fill="auto"/>
          </w:tcPr>
          <w:p w:rsidR="00632ACF" w:rsidRPr="00377299" w:rsidRDefault="00632ACF" w:rsidP="00377299">
            <w:pPr>
              <w:jc w:val="center"/>
              <w:rPr>
                <w:sz w:val="24"/>
                <w:szCs w:val="24"/>
              </w:rPr>
            </w:pPr>
            <w:r w:rsidRPr="00377299">
              <w:rPr>
                <w:sz w:val="24"/>
                <w:szCs w:val="24"/>
              </w:rPr>
              <w:t>Направление гражданам уведомления управлением социальной защиты населения  об отказе комиссии в выдаче удостоверения</w:t>
            </w:r>
          </w:p>
        </w:tc>
        <w:tc>
          <w:tcPr>
            <w:tcW w:w="565" w:type="dxa"/>
            <w:tcBorders>
              <w:top w:val="nil"/>
              <w:bottom w:val="nil"/>
            </w:tcBorders>
            <w:shd w:val="clear" w:color="auto" w:fill="auto"/>
          </w:tcPr>
          <w:p w:rsidR="00632ACF" w:rsidRPr="00377299" w:rsidRDefault="00632ACF" w:rsidP="003772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80" w:type="dxa"/>
            <w:shd w:val="clear" w:color="auto" w:fill="auto"/>
          </w:tcPr>
          <w:p w:rsidR="00632ACF" w:rsidRPr="00377299" w:rsidRDefault="00632ACF" w:rsidP="00377299">
            <w:pPr>
              <w:jc w:val="center"/>
              <w:rPr>
                <w:sz w:val="24"/>
                <w:szCs w:val="24"/>
              </w:rPr>
            </w:pPr>
          </w:p>
          <w:p w:rsidR="00632ACF" w:rsidRPr="00377299" w:rsidRDefault="00632ACF" w:rsidP="00377299">
            <w:pPr>
              <w:jc w:val="center"/>
              <w:rPr>
                <w:sz w:val="24"/>
                <w:szCs w:val="24"/>
              </w:rPr>
            </w:pPr>
            <w:r w:rsidRPr="00377299">
              <w:rPr>
                <w:sz w:val="24"/>
                <w:szCs w:val="24"/>
              </w:rPr>
              <w:t xml:space="preserve">Формирование заявки и получение </w:t>
            </w:r>
          </w:p>
          <w:p w:rsidR="00632ACF" w:rsidRPr="00377299" w:rsidRDefault="00632ACF" w:rsidP="00377299">
            <w:pPr>
              <w:jc w:val="center"/>
              <w:rPr>
                <w:sz w:val="24"/>
                <w:szCs w:val="24"/>
              </w:rPr>
            </w:pPr>
            <w:r w:rsidRPr="00377299">
              <w:rPr>
                <w:sz w:val="24"/>
                <w:szCs w:val="24"/>
              </w:rPr>
              <w:t xml:space="preserve">бланков удостоверений </w:t>
            </w:r>
          </w:p>
          <w:p w:rsidR="00632ACF" w:rsidRPr="00377299" w:rsidRDefault="005D09F3" w:rsidP="00377299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63" type="#_x0000_t67" style="position:absolute;left:0;text-align:left;margin-left:26.65pt;margin-top:40.65pt;width:9pt;height:29.75pt;z-index:4"/>
              </w:pict>
            </w:r>
            <w:r>
              <w:rPr>
                <w:noProof/>
                <w:sz w:val="24"/>
                <w:szCs w:val="24"/>
              </w:rPr>
              <w:pict>
                <v:shape id="_x0000_s1064" type="#_x0000_t67" style="position:absolute;left:0;text-align:left;margin-left:193.4pt;margin-top:40.65pt;width:9pt;height:29.75pt;z-index:5"/>
              </w:pict>
            </w:r>
            <w:r w:rsidR="00632ACF" w:rsidRPr="00377299">
              <w:rPr>
                <w:sz w:val="24"/>
                <w:szCs w:val="24"/>
              </w:rPr>
              <w:t>в МЧС России</w:t>
            </w:r>
          </w:p>
        </w:tc>
      </w:tr>
    </w:tbl>
    <w:p w:rsidR="00632ACF" w:rsidRDefault="00632ACF" w:rsidP="00632ACF">
      <w:pPr>
        <w:jc w:val="center"/>
        <w:rPr>
          <w:sz w:val="24"/>
          <w:szCs w:val="24"/>
        </w:rPr>
      </w:pPr>
    </w:p>
    <w:p w:rsidR="00632ACF" w:rsidRPr="009A30C4" w:rsidRDefault="00632ACF" w:rsidP="00632ACF">
      <w:pPr>
        <w:jc w:val="center"/>
        <w:rPr>
          <w:sz w:val="24"/>
          <w:szCs w:val="24"/>
        </w:rPr>
      </w:pPr>
    </w:p>
    <w:tbl>
      <w:tblPr>
        <w:tblW w:w="6804" w:type="dxa"/>
        <w:tblInd w:w="2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283"/>
        <w:gridCol w:w="3119"/>
      </w:tblGrid>
      <w:tr w:rsidR="00377299" w:rsidRPr="00377299" w:rsidTr="00377299">
        <w:tc>
          <w:tcPr>
            <w:tcW w:w="3402" w:type="dxa"/>
            <w:shd w:val="clear" w:color="auto" w:fill="auto"/>
          </w:tcPr>
          <w:p w:rsidR="00632ACF" w:rsidRPr="00377299" w:rsidRDefault="00632ACF" w:rsidP="00377299">
            <w:pPr>
              <w:jc w:val="center"/>
              <w:rPr>
                <w:sz w:val="24"/>
                <w:szCs w:val="24"/>
              </w:rPr>
            </w:pPr>
            <w:r w:rsidRPr="00377299">
              <w:rPr>
                <w:sz w:val="24"/>
                <w:szCs w:val="24"/>
              </w:rPr>
              <w:t xml:space="preserve">Направление гражданам уведомления управлением </w:t>
            </w:r>
            <w:proofErr w:type="gramStart"/>
            <w:r w:rsidRPr="00377299">
              <w:rPr>
                <w:sz w:val="24"/>
                <w:szCs w:val="24"/>
              </w:rPr>
              <w:t>социальной</w:t>
            </w:r>
            <w:proofErr w:type="gramEnd"/>
            <w:r w:rsidRPr="00377299">
              <w:rPr>
                <w:sz w:val="24"/>
                <w:szCs w:val="24"/>
              </w:rPr>
              <w:t xml:space="preserve"> защиты населения</w:t>
            </w:r>
          </w:p>
          <w:p w:rsidR="00632ACF" w:rsidRPr="00377299" w:rsidRDefault="00632ACF" w:rsidP="00377299">
            <w:pPr>
              <w:jc w:val="center"/>
              <w:rPr>
                <w:sz w:val="24"/>
                <w:szCs w:val="24"/>
              </w:rPr>
            </w:pPr>
            <w:r w:rsidRPr="00377299">
              <w:rPr>
                <w:sz w:val="24"/>
                <w:szCs w:val="24"/>
              </w:rPr>
              <w:t>об отказе МЧС России в выдаче бланка удостоверения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632ACF" w:rsidRPr="00377299" w:rsidRDefault="00632ACF" w:rsidP="003772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632ACF" w:rsidRPr="00377299" w:rsidRDefault="00632ACF" w:rsidP="00377299">
            <w:pPr>
              <w:jc w:val="center"/>
              <w:rPr>
                <w:sz w:val="24"/>
                <w:szCs w:val="24"/>
              </w:rPr>
            </w:pPr>
            <w:r w:rsidRPr="00377299">
              <w:rPr>
                <w:sz w:val="24"/>
                <w:szCs w:val="24"/>
              </w:rPr>
              <w:t xml:space="preserve">Оформление и выдача удостоверений управлениям </w:t>
            </w:r>
            <w:proofErr w:type="gramStart"/>
            <w:r w:rsidRPr="00377299">
              <w:rPr>
                <w:sz w:val="24"/>
                <w:szCs w:val="24"/>
              </w:rPr>
              <w:t>социальной</w:t>
            </w:r>
            <w:proofErr w:type="gramEnd"/>
            <w:r w:rsidRPr="00377299">
              <w:rPr>
                <w:sz w:val="24"/>
                <w:szCs w:val="24"/>
              </w:rPr>
              <w:t xml:space="preserve"> защиты населения, вручение удостоверений гражданам</w:t>
            </w:r>
          </w:p>
        </w:tc>
      </w:tr>
    </w:tbl>
    <w:p w:rsidR="00BB53CC" w:rsidRPr="00502C92" w:rsidRDefault="00DE2E3A" w:rsidP="00BB53CC">
      <w:pPr>
        <w:jc w:val="right"/>
      </w:pPr>
      <w:r>
        <w:t xml:space="preserve">    </w:t>
      </w:r>
      <w:r w:rsidR="00BB53CC" w:rsidRPr="00502C92">
        <w:t>».</w:t>
      </w:r>
    </w:p>
    <w:p w:rsidR="000B73D6" w:rsidRDefault="000B73D6" w:rsidP="001B489E">
      <w:pPr>
        <w:ind w:firstLine="709"/>
        <w:jc w:val="both"/>
      </w:pPr>
    </w:p>
    <w:p w:rsidR="00DE2E3A" w:rsidRDefault="00DE2E3A" w:rsidP="001B489E">
      <w:pPr>
        <w:ind w:firstLine="709"/>
        <w:jc w:val="both"/>
      </w:pPr>
    </w:p>
    <w:p w:rsidR="007D4C8F" w:rsidRPr="00AB5E8C" w:rsidRDefault="007D4C8F" w:rsidP="007D4C8F">
      <w:pPr>
        <w:jc w:val="both"/>
        <w:rPr>
          <w:kern w:val="24"/>
        </w:rPr>
      </w:pPr>
      <w:r>
        <w:rPr>
          <w:kern w:val="24"/>
        </w:rPr>
        <w:t>З</w:t>
      </w:r>
      <w:r w:rsidRPr="00AB5E8C">
        <w:rPr>
          <w:kern w:val="24"/>
        </w:rPr>
        <w:t>аместитель министра</w:t>
      </w:r>
      <w:r>
        <w:rPr>
          <w:kern w:val="24"/>
        </w:rPr>
        <w:t xml:space="preserve"> труда </w:t>
      </w:r>
      <w:r w:rsidRPr="00AB5E8C">
        <w:rPr>
          <w:kern w:val="24"/>
        </w:rPr>
        <w:t xml:space="preserve">  </w:t>
      </w:r>
    </w:p>
    <w:p w:rsidR="007D4C8F" w:rsidRDefault="007D4C8F" w:rsidP="007D4C8F">
      <w:pPr>
        <w:jc w:val="both"/>
        <w:rPr>
          <w:kern w:val="24"/>
        </w:rPr>
      </w:pPr>
      <w:r>
        <w:rPr>
          <w:kern w:val="24"/>
        </w:rPr>
        <w:t xml:space="preserve">и </w:t>
      </w:r>
      <w:r w:rsidRPr="00AB5E8C">
        <w:rPr>
          <w:kern w:val="24"/>
        </w:rPr>
        <w:t xml:space="preserve">социального развития </w:t>
      </w:r>
    </w:p>
    <w:p w:rsidR="007D4C8F" w:rsidRPr="00AB5E8C" w:rsidRDefault="007D4C8F" w:rsidP="007D4C8F">
      <w:pPr>
        <w:jc w:val="both"/>
        <w:rPr>
          <w:kern w:val="24"/>
        </w:rPr>
      </w:pPr>
      <w:r w:rsidRPr="00AB5E8C">
        <w:rPr>
          <w:kern w:val="24"/>
        </w:rPr>
        <w:t xml:space="preserve">Краснодарского края  </w:t>
      </w:r>
      <w:r w:rsidR="0045294F">
        <w:rPr>
          <w:kern w:val="24"/>
        </w:rPr>
        <w:t xml:space="preserve">       </w:t>
      </w:r>
      <w:r w:rsidRPr="00AB5E8C">
        <w:rPr>
          <w:kern w:val="24"/>
        </w:rPr>
        <w:t xml:space="preserve">                                                       </w:t>
      </w:r>
      <w:r>
        <w:rPr>
          <w:kern w:val="24"/>
        </w:rPr>
        <w:t xml:space="preserve">         </w:t>
      </w:r>
      <w:r w:rsidR="000365C2">
        <w:rPr>
          <w:kern w:val="24"/>
        </w:rPr>
        <w:t xml:space="preserve">    </w:t>
      </w:r>
      <w:r>
        <w:rPr>
          <w:kern w:val="24"/>
        </w:rPr>
        <w:t xml:space="preserve"> </w:t>
      </w:r>
      <w:r w:rsidR="000365C2">
        <w:rPr>
          <w:kern w:val="24"/>
        </w:rPr>
        <w:t>С</w:t>
      </w:r>
      <w:r w:rsidRPr="00AB5E8C">
        <w:rPr>
          <w:kern w:val="24"/>
        </w:rPr>
        <w:t>.</w:t>
      </w:r>
      <w:r w:rsidR="000365C2">
        <w:rPr>
          <w:kern w:val="24"/>
        </w:rPr>
        <w:t>П</w:t>
      </w:r>
      <w:r w:rsidRPr="00AB5E8C">
        <w:rPr>
          <w:kern w:val="24"/>
        </w:rPr>
        <w:t>.</w:t>
      </w:r>
      <w:r>
        <w:rPr>
          <w:kern w:val="24"/>
        </w:rPr>
        <w:t xml:space="preserve"> </w:t>
      </w:r>
      <w:r w:rsidR="000365C2">
        <w:rPr>
          <w:kern w:val="24"/>
        </w:rPr>
        <w:t>Гаркуша</w:t>
      </w:r>
    </w:p>
    <w:sectPr w:rsidR="007D4C8F" w:rsidRPr="00AB5E8C" w:rsidSect="003A2886">
      <w:headerReference w:type="default" r:id="rId6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9F3" w:rsidRDefault="005D09F3">
      <w:r>
        <w:separator/>
      </w:r>
    </w:p>
  </w:endnote>
  <w:endnote w:type="continuationSeparator" w:id="0">
    <w:p w:rsidR="005D09F3" w:rsidRDefault="005D0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9F3" w:rsidRDefault="005D09F3">
      <w:r>
        <w:separator/>
      </w:r>
    </w:p>
  </w:footnote>
  <w:footnote w:type="continuationSeparator" w:id="0">
    <w:p w:rsidR="005D09F3" w:rsidRDefault="005D09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11D" w:rsidRDefault="005A711D" w:rsidP="00790B13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BA4894">
      <w:rPr>
        <w:noProof/>
      </w:rPr>
      <w:t>16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546E0"/>
    <w:multiLevelType w:val="hybridMultilevel"/>
    <w:tmpl w:val="64AC6EC2"/>
    <w:lvl w:ilvl="0" w:tplc="02862F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563C14"/>
    <w:multiLevelType w:val="hybridMultilevel"/>
    <w:tmpl w:val="690EC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146B3"/>
    <w:multiLevelType w:val="hybridMultilevel"/>
    <w:tmpl w:val="9EAEF8A2"/>
    <w:lvl w:ilvl="0" w:tplc="1040A4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E775C3"/>
    <w:multiLevelType w:val="hybridMultilevel"/>
    <w:tmpl w:val="333CE29E"/>
    <w:lvl w:ilvl="0" w:tplc="393AADB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AAD6A58"/>
    <w:multiLevelType w:val="hybridMultilevel"/>
    <w:tmpl w:val="D4CC1DA6"/>
    <w:lvl w:ilvl="0" w:tplc="B302F8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AFF1116"/>
    <w:multiLevelType w:val="hybridMultilevel"/>
    <w:tmpl w:val="0B980FAA"/>
    <w:lvl w:ilvl="0" w:tplc="41387D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D6F"/>
    <w:rsid w:val="0000058C"/>
    <w:rsid w:val="0000193C"/>
    <w:rsid w:val="000022C3"/>
    <w:rsid w:val="0000345C"/>
    <w:rsid w:val="000044DB"/>
    <w:rsid w:val="000046A0"/>
    <w:rsid w:val="0000656F"/>
    <w:rsid w:val="00006F20"/>
    <w:rsid w:val="000076EA"/>
    <w:rsid w:val="00010514"/>
    <w:rsid w:val="00010B03"/>
    <w:rsid w:val="00010DA5"/>
    <w:rsid w:val="00010E12"/>
    <w:rsid w:val="00011995"/>
    <w:rsid w:val="00014B73"/>
    <w:rsid w:val="00016096"/>
    <w:rsid w:val="00016771"/>
    <w:rsid w:val="00016A39"/>
    <w:rsid w:val="00016BC0"/>
    <w:rsid w:val="00017875"/>
    <w:rsid w:val="0002155B"/>
    <w:rsid w:val="00022BAD"/>
    <w:rsid w:val="00024CF8"/>
    <w:rsid w:val="00024F32"/>
    <w:rsid w:val="0002528F"/>
    <w:rsid w:val="00026666"/>
    <w:rsid w:val="00026C04"/>
    <w:rsid w:val="00033F7E"/>
    <w:rsid w:val="00034826"/>
    <w:rsid w:val="000365C2"/>
    <w:rsid w:val="00037541"/>
    <w:rsid w:val="00040E07"/>
    <w:rsid w:val="00041C0F"/>
    <w:rsid w:val="0004289B"/>
    <w:rsid w:val="00044C39"/>
    <w:rsid w:val="000470D9"/>
    <w:rsid w:val="00047263"/>
    <w:rsid w:val="00047CDC"/>
    <w:rsid w:val="00050CFE"/>
    <w:rsid w:val="00052981"/>
    <w:rsid w:val="000547FE"/>
    <w:rsid w:val="00055DAB"/>
    <w:rsid w:val="00057980"/>
    <w:rsid w:val="00062785"/>
    <w:rsid w:val="00063D68"/>
    <w:rsid w:val="00070813"/>
    <w:rsid w:val="00070C64"/>
    <w:rsid w:val="00074D8B"/>
    <w:rsid w:val="00074F20"/>
    <w:rsid w:val="00074FB8"/>
    <w:rsid w:val="000750A7"/>
    <w:rsid w:val="0007544D"/>
    <w:rsid w:val="0007557C"/>
    <w:rsid w:val="0007643F"/>
    <w:rsid w:val="00076921"/>
    <w:rsid w:val="0007715B"/>
    <w:rsid w:val="00081442"/>
    <w:rsid w:val="00082AB2"/>
    <w:rsid w:val="00082EBD"/>
    <w:rsid w:val="000830D7"/>
    <w:rsid w:val="0008509E"/>
    <w:rsid w:val="0008579E"/>
    <w:rsid w:val="0008595E"/>
    <w:rsid w:val="00090972"/>
    <w:rsid w:val="000949B6"/>
    <w:rsid w:val="000976A4"/>
    <w:rsid w:val="000A05F1"/>
    <w:rsid w:val="000A1CF6"/>
    <w:rsid w:val="000A37FD"/>
    <w:rsid w:val="000A6761"/>
    <w:rsid w:val="000A6F4A"/>
    <w:rsid w:val="000A7CDE"/>
    <w:rsid w:val="000B0D38"/>
    <w:rsid w:val="000B15DD"/>
    <w:rsid w:val="000B396C"/>
    <w:rsid w:val="000B4CC2"/>
    <w:rsid w:val="000B5213"/>
    <w:rsid w:val="000B56AF"/>
    <w:rsid w:val="000B604F"/>
    <w:rsid w:val="000B66BD"/>
    <w:rsid w:val="000B7151"/>
    <w:rsid w:val="000B73D6"/>
    <w:rsid w:val="000C0182"/>
    <w:rsid w:val="000C1163"/>
    <w:rsid w:val="000C1C60"/>
    <w:rsid w:val="000C2695"/>
    <w:rsid w:val="000C6DB4"/>
    <w:rsid w:val="000D1E84"/>
    <w:rsid w:val="000D30BD"/>
    <w:rsid w:val="000D3AE1"/>
    <w:rsid w:val="000D491B"/>
    <w:rsid w:val="000D49C8"/>
    <w:rsid w:val="000D559F"/>
    <w:rsid w:val="000D5F9A"/>
    <w:rsid w:val="000D798A"/>
    <w:rsid w:val="000E34A3"/>
    <w:rsid w:val="000E36C9"/>
    <w:rsid w:val="000E374C"/>
    <w:rsid w:val="000E4661"/>
    <w:rsid w:val="000E46FD"/>
    <w:rsid w:val="000E4B18"/>
    <w:rsid w:val="000E6425"/>
    <w:rsid w:val="000E6620"/>
    <w:rsid w:val="000E66F0"/>
    <w:rsid w:val="000E7096"/>
    <w:rsid w:val="000F0D67"/>
    <w:rsid w:val="000F0D87"/>
    <w:rsid w:val="000F2AE2"/>
    <w:rsid w:val="000F44C8"/>
    <w:rsid w:val="000F5322"/>
    <w:rsid w:val="0010056C"/>
    <w:rsid w:val="001036EF"/>
    <w:rsid w:val="00103AEA"/>
    <w:rsid w:val="00103B8D"/>
    <w:rsid w:val="00104053"/>
    <w:rsid w:val="00104070"/>
    <w:rsid w:val="0010425E"/>
    <w:rsid w:val="00104483"/>
    <w:rsid w:val="00105C8B"/>
    <w:rsid w:val="00106138"/>
    <w:rsid w:val="0010615A"/>
    <w:rsid w:val="00110761"/>
    <w:rsid w:val="001135E5"/>
    <w:rsid w:val="00113FA3"/>
    <w:rsid w:val="00113FC4"/>
    <w:rsid w:val="00117100"/>
    <w:rsid w:val="0011785B"/>
    <w:rsid w:val="00121448"/>
    <w:rsid w:val="00126149"/>
    <w:rsid w:val="0013015B"/>
    <w:rsid w:val="00131527"/>
    <w:rsid w:val="00134081"/>
    <w:rsid w:val="00137769"/>
    <w:rsid w:val="0014054F"/>
    <w:rsid w:val="0014092B"/>
    <w:rsid w:val="0014142D"/>
    <w:rsid w:val="00142437"/>
    <w:rsid w:val="00142A43"/>
    <w:rsid w:val="00142E96"/>
    <w:rsid w:val="00143D8F"/>
    <w:rsid w:val="00144130"/>
    <w:rsid w:val="001459DB"/>
    <w:rsid w:val="00145D9D"/>
    <w:rsid w:val="00150E28"/>
    <w:rsid w:val="00152251"/>
    <w:rsid w:val="00154D45"/>
    <w:rsid w:val="00155A75"/>
    <w:rsid w:val="0015770F"/>
    <w:rsid w:val="00162D91"/>
    <w:rsid w:val="001639EB"/>
    <w:rsid w:val="001641AF"/>
    <w:rsid w:val="001653B3"/>
    <w:rsid w:val="00165C1E"/>
    <w:rsid w:val="00167408"/>
    <w:rsid w:val="001708B9"/>
    <w:rsid w:val="001737F2"/>
    <w:rsid w:val="00173E88"/>
    <w:rsid w:val="00173EBE"/>
    <w:rsid w:val="0017684E"/>
    <w:rsid w:val="00177AF4"/>
    <w:rsid w:val="00180751"/>
    <w:rsid w:val="00180844"/>
    <w:rsid w:val="001827D0"/>
    <w:rsid w:val="00183A22"/>
    <w:rsid w:val="0018484E"/>
    <w:rsid w:val="00184D10"/>
    <w:rsid w:val="001860D7"/>
    <w:rsid w:val="00187537"/>
    <w:rsid w:val="00190E0A"/>
    <w:rsid w:val="0019186D"/>
    <w:rsid w:val="001923F2"/>
    <w:rsid w:val="001952BF"/>
    <w:rsid w:val="001963F7"/>
    <w:rsid w:val="00197568"/>
    <w:rsid w:val="001A07F3"/>
    <w:rsid w:val="001A2031"/>
    <w:rsid w:val="001A5C8A"/>
    <w:rsid w:val="001A6BDD"/>
    <w:rsid w:val="001B1B85"/>
    <w:rsid w:val="001B1BA2"/>
    <w:rsid w:val="001B2C59"/>
    <w:rsid w:val="001B360F"/>
    <w:rsid w:val="001B373D"/>
    <w:rsid w:val="001B410E"/>
    <w:rsid w:val="001B489E"/>
    <w:rsid w:val="001B5DF7"/>
    <w:rsid w:val="001B720F"/>
    <w:rsid w:val="001C080E"/>
    <w:rsid w:val="001C0CD4"/>
    <w:rsid w:val="001C20E0"/>
    <w:rsid w:val="001C2D44"/>
    <w:rsid w:val="001C5F5D"/>
    <w:rsid w:val="001C7425"/>
    <w:rsid w:val="001C7C70"/>
    <w:rsid w:val="001D1D63"/>
    <w:rsid w:val="001D260E"/>
    <w:rsid w:val="001D3EAC"/>
    <w:rsid w:val="001E1336"/>
    <w:rsid w:val="001E2C57"/>
    <w:rsid w:val="001E3DC5"/>
    <w:rsid w:val="001E4516"/>
    <w:rsid w:val="001E46E6"/>
    <w:rsid w:val="001E63FE"/>
    <w:rsid w:val="001E6A23"/>
    <w:rsid w:val="001E734B"/>
    <w:rsid w:val="001E7F21"/>
    <w:rsid w:val="001F0459"/>
    <w:rsid w:val="001F055D"/>
    <w:rsid w:val="001F226A"/>
    <w:rsid w:val="001F3368"/>
    <w:rsid w:val="001F4D1A"/>
    <w:rsid w:val="001F50A6"/>
    <w:rsid w:val="00200C92"/>
    <w:rsid w:val="00202C1B"/>
    <w:rsid w:val="00203421"/>
    <w:rsid w:val="00205A38"/>
    <w:rsid w:val="00207771"/>
    <w:rsid w:val="0021297E"/>
    <w:rsid w:val="002146A4"/>
    <w:rsid w:val="00215018"/>
    <w:rsid w:val="002154EC"/>
    <w:rsid w:val="00215927"/>
    <w:rsid w:val="00221B77"/>
    <w:rsid w:val="00222584"/>
    <w:rsid w:val="00225C77"/>
    <w:rsid w:val="00225DF9"/>
    <w:rsid w:val="00227B33"/>
    <w:rsid w:val="00230254"/>
    <w:rsid w:val="00232F64"/>
    <w:rsid w:val="0023693D"/>
    <w:rsid w:val="0023792B"/>
    <w:rsid w:val="002405C6"/>
    <w:rsid w:val="0024075C"/>
    <w:rsid w:val="00241050"/>
    <w:rsid w:val="002410AA"/>
    <w:rsid w:val="0025042F"/>
    <w:rsid w:val="00251DF8"/>
    <w:rsid w:val="00252A25"/>
    <w:rsid w:val="00254AFC"/>
    <w:rsid w:val="00255C83"/>
    <w:rsid w:val="00260692"/>
    <w:rsid w:val="0026199B"/>
    <w:rsid w:val="00262520"/>
    <w:rsid w:val="00267C1A"/>
    <w:rsid w:val="002703EA"/>
    <w:rsid w:val="00270C31"/>
    <w:rsid w:val="00272173"/>
    <w:rsid w:val="002767D1"/>
    <w:rsid w:val="00276C17"/>
    <w:rsid w:val="00276EC3"/>
    <w:rsid w:val="00280C1D"/>
    <w:rsid w:val="002817F7"/>
    <w:rsid w:val="00283991"/>
    <w:rsid w:val="00286721"/>
    <w:rsid w:val="00286757"/>
    <w:rsid w:val="00286BAA"/>
    <w:rsid w:val="002901FD"/>
    <w:rsid w:val="00291147"/>
    <w:rsid w:val="002919DD"/>
    <w:rsid w:val="00294A6F"/>
    <w:rsid w:val="002951B5"/>
    <w:rsid w:val="002960F4"/>
    <w:rsid w:val="002961D2"/>
    <w:rsid w:val="002A1F1F"/>
    <w:rsid w:val="002A3EF4"/>
    <w:rsid w:val="002A466D"/>
    <w:rsid w:val="002A500B"/>
    <w:rsid w:val="002A5070"/>
    <w:rsid w:val="002A663F"/>
    <w:rsid w:val="002B0A9E"/>
    <w:rsid w:val="002B1E63"/>
    <w:rsid w:val="002B25B4"/>
    <w:rsid w:val="002B4829"/>
    <w:rsid w:val="002B5E0E"/>
    <w:rsid w:val="002B5E2E"/>
    <w:rsid w:val="002B6A2B"/>
    <w:rsid w:val="002C06F1"/>
    <w:rsid w:val="002C477C"/>
    <w:rsid w:val="002C4C41"/>
    <w:rsid w:val="002C59B5"/>
    <w:rsid w:val="002C5D7B"/>
    <w:rsid w:val="002C6755"/>
    <w:rsid w:val="002C755B"/>
    <w:rsid w:val="002D1152"/>
    <w:rsid w:val="002D2E4B"/>
    <w:rsid w:val="002D30AC"/>
    <w:rsid w:val="002D71FD"/>
    <w:rsid w:val="002E0E7A"/>
    <w:rsid w:val="002E36E0"/>
    <w:rsid w:val="002E3C1A"/>
    <w:rsid w:val="002E3FA2"/>
    <w:rsid w:val="002E4DD8"/>
    <w:rsid w:val="002E57F0"/>
    <w:rsid w:val="002E5B1C"/>
    <w:rsid w:val="002E6904"/>
    <w:rsid w:val="002E7C5B"/>
    <w:rsid w:val="002F26DF"/>
    <w:rsid w:val="002F435C"/>
    <w:rsid w:val="002F77C2"/>
    <w:rsid w:val="002F7DB2"/>
    <w:rsid w:val="003004EC"/>
    <w:rsid w:val="0030189E"/>
    <w:rsid w:val="00301B39"/>
    <w:rsid w:val="003024D5"/>
    <w:rsid w:val="003043BF"/>
    <w:rsid w:val="003049F1"/>
    <w:rsid w:val="00305073"/>
    <w:rsid w:val="003058D2"/>
    <w:rsid w:val="00311033"/>
    <w:rsid w:val="003134D0"/>
    <w:rsid w:val="003141A4"/>
    <w:rsid w:val="0031769A"/>
    <w:rsid w:val="00320261"/>
    <w:rsid w:val="0032157E"/>
    <w:rsid w:val="00322FF1"/>
    <w:rsid w:val="0032412C"/>
    <w:rsid w:val="00324D02"/>
    <w:rsid w:val="00325771"/>
    <w:rsid w:val="00327C64"/>
    <w:rsid w:val="00327E18"/>
    <w:rsid w:val="00330199"/>
    <w:rsid w:val="003303E4"/>
    <w:rsid w:val="00331454"/>
    <w:rsid w:val="003317A6"/>
    <w:rsid w:val="00331CA3"/>
    <w:rsid w:val="00332A65"/>
    <w:rsid w:val="00333305"/>
    <w:rsid w:val="00334F43"/>
    <w:rsid w:val="00335B02"/>
    <w:rsid w:val="00337398"/>
    <w:rsid w:val="00337714"/>
    <w:rsid w:val="0034157D"/>
    <w:rsid w:val="00342CED"/>
    <w:rsid w:val="00343AD5"/>
    <w:rsid w:val="00344757"/>
    <w:rsid w:val="00344B67"/>
    <w:rsid w:val="0034722D"/>
    <w:rsid w:val="003472EB"/>
    <w:rsid w:val="00347E69"/>
    <w:rsid w:val="003507F0"/>
    <w:rsid w:val="00351376"/>
    <w:rsid w:val="003527F6"/>
    <w:rsid w:val="00353090"/>
    <w:rsid w:val="00354412"/>
    <w:rsid w:val="00354470"/>
    <w:rsid w:val="00356B3B"/>
    <w:rsid w:val="00361B1C"/>
    <w:rsid w:val="00361E60"/>
    <w:rsid w:val="0036328F"/>
    <w:rsid w:val="003660AC"/>
    <w:rsid w:val="003662EF"/>
    <w:rsid w:val="00366478"/>
    <w:rsid w:val="00367D1D"/>
    <w:rsid w:val="00370AA5"/>
    <w:rsid w:val="00370C32"/>
    <w:rsid w:val="0037277B"/>
    <w:rsid w:val="00372CA7"/>
    <w:rsid w:val="00373033"/>
    <w:rsid w:val="00373BDC"/>
    <w:rsid w:val="00373DCC"/>
    <w:rsid w:val="00374101"/>
    <w:rsid w:val="00374D85"/>
    <w:rsid w:val="00377299"/>
    <w:rsid w:val="003810D5"/>
    <w:rsid w:val="00381F72"/>
    <w:rsid w:val="00382125"/>
    <w:rsid w:val="003835B9"/>
    <w:rsid w:val="00384E45"/>
    <w:rsid w:val="003870C5"/>
    <w:rsid w:val="00387DB7"/>
    <w:rsid w:val="00390A8A"/>
    <w:rsid w:val="003916B8"/>
    <w:rsid w:val="0039251D"/>
    <w:rsid w:val="00392F95"/>
    <w:rsid w:val="0039309A"/>
    <w:rsid w:val="00394C7B"/>
    <w:rsid w:val="003978D9"/>
    <w:rsid w:val="003A002C"/>
    <w:rsid w:val="003A0216"/>
    <w:rsid w:val="003A10D4"/>
    <w:rsid w:val="003A19B2"/>
    <w:rsid w:val="003A246E"/>
    <w:rsid w:val="003A277C"/>
    <w:rsid w:val="003A2886"/>
    <w:rsid w:val="003A3DBD"/>
    <w:rsid w:val="003A4046"/>
    <w:rsid w:val="003A4644"/>
    <w:rsid w:val="003A4FF8"/>
    <w:rsid w:val="003A69B9"/>
    <w:rsid w:val="003A7EC3"/>
    <w:rsid w:val="003A7FD3"/>
    <w:rsid w:val="003B0E31"/>
    <w:rsid w:val="003B446D"/>
    <w:rsid w:val="003B501C"/>
    <w:rsid w:val="003B5C6F"/>
    <w:rsid w:val="003B7B54"/>
    <w:rsid w:val="003C1681"/>
    <w:rsid w:val="003C213B"/>
    <w:rsid w:val="003C3013"/>
    <w:rsid w:val="003C4DE0"/>
    <w:rsid w:val="003C6960"/>
    <w:rsid w:val="003D0049"/>
    <w:rsid w:val="003D0BC4"/>
    <w:rsid w:val="003D1136"/>
    <w:rsid w:val="003D2391"/>
    <w:rsid w:val="003D26A6"/>
    <w:rsid w:val="003D286D"/>
    <w:rsid w:val="003D3819"/>
    <w:rsid w:val="003E16F3"/>
    <w:rsid w:val="003E2283"/>
    <w:rsid w:val="003E6103"/>
    <w:rsid w:val="003E7AB3"/>
    <w:rsid w:val="003E7F02"/>
    <w:rsid w:val="003F0A2C"/>
    <w:rsid w:val="003F2375"/>
    <w:rsid w:val="003F38DA"/>
    <w:rsid w:val="003F3D3B"/>
    <w:rsid w:val="003F4DB3"/>
    <w:rsid w:val="003F5F31"/>
    <w:rsid w:val="003F6091"/>
    <w:rsid w:val="003F7BAA"/>
    <w:rsid w:val="00400549"/>
    <w:rsid w:val="00400CC7"/>
    <w:rsid w:val="00401F28"/>
    <w:rsid w:val="00403CC5"/>
    <w:rsid w:val="00405127"/>
    <w:rsid w:val="00405BEC"/>
    <w:rsid w:val="00405E61"/>
    <w:rsid w:val="0040786E"/>
    <w:rsid w:val="0041063C"/>
    <w:rsid w:val="00411882"/>
    <w:rsid w:val="00413366"/>
    <w:rsid w:val="00413B0D"/>
    <w:rsid w:val="00413DD3"/>
    <w:rsid w:val="00414950"/>
    <w:rsid w:val="00414E13"/>
    <w:rsid w:val="00414FC5"/>
    <w:rsid w:val="0041523B"/>
    <w:rsid w:val="0041737B"/>
    <w:rsid w:val="004217F9"/>
    <w:rsid w:val="00424453"/>
    <w:rsid w:val="004262CE"/>
    <w:rsid w:val="00430265"/>
    <w:rsid w:val="0043083C"/>
    <w:rsid w:val="0043229D"/>
    <w:rsid w:val="00433EB9"/>
    <w:rsid w:val="00434652"/>
    <w:rsid w:val="00440D84"/>
    <w:rsid w:val="00441205"/>
    <w:rsid w:val="00441AF5"/>
    <w:rsid w:val="00441CDA"/>
    <w:rsid w:val="0044314D"/>
    <w:rsid w:val="004437E7"/>
    <w:rsid w:val="00443D20"/>
    <w:rsid w:val="00444929"/>
    <w:rsid w:val="00445188"/>
    <w:rsid w:val="00446147"/>
    <w:rsid w:val="00446FF9"/>
    <w:rsid w:val="004477D5"/>
    <w:rsid w:val="0045294F"/>
    <w:rsid w:val="0045406B"/>
    <w:rsid w:val="004542F5"/>
    <w:rsid w:val="00460641"/>
    <w:rsid w:val="00461206"/>
    <w:rsid w:val="00462A55"/>
    <w:rsid w:val="00462C82"/>
    <w:rsid w:val="00462D43"/>
    <w:rsid w:val="004635C5"/>
    <w:rsid w:val="004636B7"/>
    <w:rsid w:val="004668DA"/>
    <w:rsid w:val="004672C6"/>
    <w:rsid w:val="004705A9"/>
    <w:rsid w:val="004721C4"/>
    <w:rsid w:val="004739E7"/>
    <w:rsid w:val="00474DC8"/>
    <w:rsid w:val="00474F09"/>
    <w:rsid w:val="004750FE"/>
    <w:rsid w:val="00475845"/>
    <w:rsid w:val="004775C6"/>
    <w:rsid w:val="0048224A"/>
    <w:rsid w:val="004823DC"/>
    <w:rsid w:val="004832BA"/>
    <w:rsid w:val="00483A49"/>
    <w:rsid w:val="00490B68"/>
    <w:rsid w:val="00490BBA"/>
    <w:rsid w:val="00491382"/>
    <w:rsid w:val="00492B65"/>
    <w:rsid w:val="004945F4"/>
    <w:rsid w:val="0049524C"/>
    <w:rsid w:val="004A00A3"/>
    <w:rsid w:val="004A1CAB"/>
    <w:rsid w:val="004A350C"/>
    <w:rsid w:val="004A5DB0"/>
    <w:rsid w:val="004A5FCC"/>
    <w:rsid w:val="004A7665"/>
    <w:rsid w:val="004B0493"/>
    <w:rsid w:val="004B2794"/>
    <w:rsid w:val="004B2989"/>
    <w:rsid w:val="004B353A"/>
    <w:rsid w:val="004B4C04"/>
    <w:rsid w:val="004C0B5F"/>
    <w:rsid w:val="004C0F33"/>
    <w:rsid w:val="004C153D"/>
    <w:rsid w:val="004C2EC3"/>
    <w:rsid w:val="004C613E"/>
    <w:rsid w:val="004D1899"/>
    <w:rsid w:val="004D332C"/>
    <w:rsid w:val="004D7E72"/>
    <w:rsid w:val="004E02E1"/>
    <w:rsid w:val="004E049F"/>
    <w:rsid w:val="004E315C"/>
    <w:rsid w:val="004E34CA"/>
    <w:rsid w:val="004E36AE"/>
    <w:rsid w:val="004E37F0"/>
    <w:rsid w:val="004E4F03"/>
    <w:rsid w:val="004E563D"/>
    <w:rsid w:val="004E70A6"/>
    <w:rsid w:val="004E7864"/>
    <w:rsid w:val="004F1EAB"/>
    <w:rsid w:val="004F421E"/>
    <w:rsid w:val="004F4705"/>
    <w:rsid w:val="004F6898"/>
    <w:rsid w:val="00500F0D"/>
    <w:rsid w:val="0050190B"/>
    <w:rsid w:val="00501A5B"/>
    <w:rsid w:val="00502C92"/>
    <w:rsid w:val="005030AD"/>
    <w:rsid w:val="00505679"/>
    <w:rsid w:val="0050758F"/>
    <w:rsid w:val="00507EB6"/>
    <w:rsid w:val="00511DE6"/>
    <w:rsid w:val="00511F8A"/>
    <w:rsid w:val="00512A07"/>
    <w:rsid w:val="00513963"/>
    <w:rsid w:val="00514437"/>
    <w:rsid w:val="00514BFA"/>
    <w:rsid w:val="0051636E"/>
    <w:rsid w:val="005177D1"/>
    <w:rsid w:val="00517A13"/>
    <w:rsid w:val="00517F4C"/>
    <w:rsid w:val="005203B5"/>
    <w:rsid w:val="005214B2"/>
    <w:rsid w:val="005227F4"/>
    <w:rsid w:val="00523A24"/>
    <w:rsid w:val="00526738"/>
    <w:rsid w:val="00526FD1"/>
    <w:rsid w:val="005300CA"/>
    <w:rsid w:val="00531891"/>
    <w:rsid w:val="00532DE4"/>
    <w:rsid w:val="00533D49"/>
    <w:rsid w:val="005341B0"/>
    <w:rsid w:val="00536977"/>
    <w:rsid w:val="0054101D"/>
    <w:rsid w:val="00544E42"/>
    <w:rsid w:val="00545FEE"/>
    <w:rsid w:val="005467B6"/>
    <w:rsid w:val="0054739B"/>
    <w:rsid w:val="005522C0"/>
    <w:rsid w:val="00553316"/>
    <w:rsid w:val="0055637D"/>
    <w:rsid w:val="00556F94"/>
    <w:rsid w:val="00557A99"/>
    <w:rsid w:val="0056184C"/>
    <w:rsid w:val="005647FF"/>
    <w:rsid w:val="00564D58"/>
    <w:rsid w:val="00567348"/>
    <w:rsid w:val="005678A5"/>
    <w:rsid w:val="00567CB2"/>
    <w:rsid w:val="00570666"/>
    <w:rsid w:val="0057090E"/>
    <w:rsid w:val="00571707"/>
    <w:rsid w:val="00571D2A"/>
    <w:rsid w:val="00573CAE"/>
    <w:rsid w:val="00575EF7"/>
    <w:rsid w:val="0057611B"/>
    <w:rsid w:val="0057664D"/>
    <w:rsid w:val="00576D98"/>
    <w:rsid w:val="005770C6"/>
    <w:rsid w:val="0058167F"/>
    <w:rsid w:val="00581F7A"/>
    <w:rsid w:val="0058422F"/>
    <w:rsid w:val="0058437F"/>
    <w:rsid w:val="00584398"/>
    <w:rsid w:val="00591130"/>
    <w:rsid w:val="005940A8"/>
    <w:rsid w:val="00597102"/>
    <w:rsid w:val="00597195"/>
    <w:rsid w:val="005A2BD2"/>
    <w:rsid w:val="005A3590"/>
    <w:rsid w:val="005A52EE"/>
    <w:rsid w:val="005A5E1C"/>
    <w:rsid w:val="005A711D"/>
    <w:rsid w:val="005A7FD3"/>
    <w:rsid w:val="005B147A"/>
    <w:rsid w:val="005B3097"/>
    <w:rsid w:val="005B5E4E"/>
    <w:rsid w:val="005B7FFC"/>
    <w:rsid w:val="005C0A91"/>
    <w:rsid w:val="005C332B"/>
    <w:rsid w:val="005C379F"/>
    <w:rsid w:val="005C51C1"/>
    <w:rsid w:val="005C5E6B"/>
    <w:rsid w:val="005C6306"/>
    <w:rsid w:val="005C653C"/>
    <w:rsid w:val="005C7761"/>
    <w:rsid w:val="005D09F3"/>
    <w:rsid w:val="005D0BBD"/>
    <w:rsid w:val="005D32EF"/>
    <w:rsid w:val="005D4374"/>
    <w:rsid w:val="005D460A"/>
    <w:rsid w:val="005E20FA"/>
    <w:rsid w:val="005E2502"/>
    <w:rsid w:val="005E30FF"/>
    <w:rsid w:val="005E3F22"/>
    <w:rsid w:val="005E418D"/>
    <w:rsid w:val="005E519C"/>
    <w:rsid w:val="005E59CE"/>
    <w:rsid w:val="005E5A3F"/>
    <w:rsid w:val="005E66F1"/>
    <w:rsid w:val="005E6AC7"/>
    <w:rsid w:val="005E6E6F"/>
    <w:rsid w:val="005E7CEB"/>
    <w:rsid w:val="005F2B9D"/>
    <w:rsid w:val="005F4728"/>
    <w:rsid w:val="005F4E21"/>
    <w:rsid w:val="005F5297"/>
    <w:rsid w:val="005F535C"/>
    <w:rsid w:val="005F6577"/>
    <w:rsid w:val="005F68C3"/>
    <w:rsid w:val="00600E12"/>
    <w:rsid w:val="00601209"/>
    <w:rsid w:val="00602ED4"/>
    <w:rsid w:val="00603D5D"/>
    <w:rsid w:val="00607F5D"/>
    <w:rsid w:val="006104A1"/>
    <w:rsid w:val="0061065E"/>
    <w:rsid w:val="00610CB8"/>
    <w:rsid w:val="00610DDB"/>
    <w:rsid w:val="00610F32"/>
    <w:rsid w:val="006112D4"/>
    <w:rsid w:val="00612736"/>
    <w:rsid w:val="00612747"/>
    <w:rsid w:val="00612D87"/>
    <w:rsid w:val="006162D8"/>
    <w:rsid w:val="006170AA"/>
    <w:rsid w:val="00617715"/>
    <w:rsid w:val="0062120F"/>
    <w:rsid w:val="00623C0C"/>
    <w:rsid w:val="00625455"/>
    <w:rsid w:val="00626BD0"/>
    <w:rsid w:val="00626C64"/>
    <w:rsid w:val="00627214"/>
    <w:rsid w:val="006273EB"/>
    <w:rsid w:val="006275F5"/>
    <w:rsid w:val="00630D0F"/>
    <w:rsid w:val="00632ACF"/>
    <w:rsid w:val="00636D6C"/>
    <w:rsid w:val="006428C5"/>
    <w:rsid w:val="00643BA2"/>
    <w:rsid w:val="00646590"/>
    <w:rsid w:val="006467EA"/>
    <w:rsid w:val="00647269"/>
    <w:rsid w:val="00655438"/>
    <w:rsid w:val="006559AD"/>
    <w:rsid w:val="00655D63"/>
    <w:rsid w:val="00655E6B"/>
    <w:rsid w:val="0065704C"/>
    <w:rsid w:val="006571E1"/>
    <w:rsid w:val="00660801"/>
    <w:rsid w:val="006615B6"/>
    <w:rsid w:val="00661AAE"/>
    <w:rsid w:val="006629DC"/>
    <w:rsid w:val="00665646"/>
    <w:rsid w:val="00666431"/>
    <w:rsid w:val="006703CD"/>
    <w:rsid w:val="006727D2"/>
    <w:rsid w:val="00673FFC"/>
    <w:rsid w:val="006757D6"/>
    <w:rsid w:val="00680BCA"/>
    <w:rsid w:val="00683A41"/>
    <w:rsid w:val="00683BF9"/>
    <w:rsid w:val="00685418"/>
    <w:rsid w:val="00685E56"/>
    <w:rsid w:val="00687A67"/>
    <w:rsid w:val="00691F47"/>
    <w:rsid w:val="006926B6"/>
    <w:rsid w:val="00693465"/>
    <w:rsid w:val="00696C48"/>
    <w:rsid w:val="00696FBD"/>
    <w:rsid w:val="006A0F83"/>
    <w:rsid w:val="006A16FC"/>
    <w:rsid w:val="006A2122"/>
    <w:rsid w:val="006A299B"/>
    <w:rsid w:val="006A54D3"/>
    <w:rsid w:val="006A66C0"/>
    <w:rsid w:val="006B0A34"/>
    <w:rsid w:val="006B1BDA"/>
    <w:rsid w:val="006B4A48"/>
    <w:rsid w:val="006C4E8E"/>
    <w:rsid w:val="006D0FDD"/>
    <w:rsid w:val="006D112B"/>
    <w:rsid w:val="006D21C7"/>
    <w:rsid w:val="006D3E46"/>
    <w:rsid w:val="006D4F0C"/>
    <w:rsid w:val="006D688C"/>
    <w:rsid w:val="006D6A57"/>
    <w:rsid w:val="006E31A6"/>
    <w:rsid w:val="006E3A70"/>
    <w:rsid w:val="006E429B"/>
    <w:rsid w:val="006E7540"/>
    <w:rsid w:val="006E7AEA"/>
    <w:rsid w:val="006F2B0E"/>
    <w:rsid w:val="006F34A6"/>
    <w:rsid w:val="006F40C4"/>
    <w:rsid w:val="007004A4"/>
    <w:rsid w:val="00701955"/>
    <w:rsid w:val="007025A9"/>
    <w:rsid w:val="00703463"/>
    <w:rsid w:val="0070362D"/>
    <w:rsid w:val="0070421E"/>
    <w:rsid w:val="00704A7B"/>
    <w:rsid w:val="00704E51"/>
    <w:rsid w:val="007054D6"/>
    <w:rsid w:val="007059B0"/>
    <w:rsid w:val="00705FF9"/>
    <w:rsid w:val="00707B5D"/>
    <w:rsid w:val="00711467"/>
    <w:rsid w:val="0071152F"/>
    <w:rsid w:val="00712FC6"/>
    <w:rsid w:val="00713BBE"/>
    <w:rsid w:val="00713DE0"/>
    <w:rsid w:val="00713E8E"/>
    <w:rsid w:val="007156B8"/>
    <w:rsid w:val="007203E3"/>
    <w:rsid w:val="00722BBD"/>
    <w:rsid w:val="00725D84"/>
    <w:rsid w:val="00726009"/>
    <w:rsid w:val="00726B08"/>
    <w:rsid w:val="00726F62"/>
    <w:rsid w:val="007301B9"/>
    <w:rsid w:val="00730B06"/>
    <w:rsid w:val="00730B74"/>
    <w:rsid w:val="00731B97"/>
    <w:rsid w:val="00734C74"/>
    <w:rsid w:val="0073550A"/>
    <w:rsid w:val="007426EE"/>
    <w:rsid w:val="0074319F"/>
    <w:rsid w:val="00743237"/>
    <w:rsid w:val="00743DD2"/>
    <w:rsid w:val="007475D1"/>
    <w:rsid w:val="00751EDD"/>
    <w:rsid w:val="007521DC"/>
    <w:rsid w:val="00752AEC"/>
    <w:rsid w:val="007531A6"/>
    <w:rsid w:val="00754890"/>
    <w:rsid w:val="00754F18"/>
    <w:rsid w:val="00756250"/>
    <w:rsid w:val="007573BB"/>
    <w:rsid w:val="007573FB"/>
    <w:rsid w:val="0076104E"/>
    <w:rsid w:val="00761F14"/>
    <w:rsid w:val="00762224"/>
    <w:rsid w:val="00762436"/>
    <w:rsid w:val="00762565"/>
    <w:rsid w:val="00762FBB"/>
    <w:rsid w:val="00763E30"/>
    <w:rsid w:val="0076577C"/>
    <w:rsid w:val="00765877"/>
    <w:rsid w:val="00765B3C"/>
    <w:rsid w:val="00770488"/>
    <w:rsid w:val="007708B8"/>
    <w:rsid w:val="00775BA5"/>
    <w:rsid w:val="00776E5C"/>
    <w:rsid w:val="00777651"/>
    <w:rsid w:val="00781D45"/>
    <w:rsid w:val="00783020"/>
    <w:rsid w:val="00783F46"/>
    <w:rsid w:val="00784F9E"/>
    <w:rsid w:val="0078503E"/>
    <w:rsid w:val="007867BD"/>
    <w:rsid w:val="0078775A"/>
    <w:rsid w:val="007906A3"/>
    <w:rsid w:val="00790B13"/>
    <w:rsid w:val="0079357C"/>
    <w:rsid w:val="00793E32"/>
    <w:rsid w:val="00795E16"/>
    <w:rsid w:val="007972B1"/>
    <w:rsid w:val="007A0B7D"/>
    <w:rsid w:val="007A102F"/>
    <w:rsid w:val="007A1BDB"/>
    <w:rsid w:val="007A2904"/>
    <w:rsid w:val="007A38D1"/>
    <w:rsid w:val="007A4149"/>
    <w:rsid w:val="007A4583"/>
    <w:rsid w:val="007A4B57"/>
    <w:rsid w:val="007A4EED"/>
    <w:rsid w:val="007A5608"/>
    <w:rsid w:val="007A57D6"/>
    <w:rsid w:val="007A59A0"/>
    <w:rsid w:val="007B1D6F"/>
    <w:rsid w:val="007B32ED"/>
    <w:rsid w:val="007B47E3"/>
    <w:rsid w:val="007B67D9"/>
    <w:rsid w:val="007B6E95"/>
    <w:rsid w:val="007C026F"/>
    <w:rsid w:val="007C1EF2"/>
    <w:rsid w:val="007C236A"/>
    <w:rsid w:val="007C76F5"/>
    <w:rsid w:val="007D0551"/>
    <w:rsid w:val="007D0AFA"/>
    <w:rsid w:val="007D0CC4"/>
    <w:rsid w:val="007D1585"/>
    <w:rsid w:val="007D2710"/>
    <w:rsid w:val="007D422E"/>
    <w:rsid w:val="007D4C8F"/>
    <w:rsid w:val="007D5CBF"/>
    <w:rsid w:val="007D71D1"/>
    <w:rsid w:val="007E1319"/>
    <w:rsid w:val="007E14A5"/>
    <w:rsid w:val="007E2557"/>
    <w:rsid w:val="007E2C55"/>
    <w:rsid w:val="007E30F9"/>
    <w:rsid w:val="007E34B7"/>
    <w:rsid w:val="007E4798"/>
    <w:rsid w:val="007E4A97"/>
    <w:rsid w:val="007E51EF"/>
    <w:rsid w:val="007E769D"/>
    <w:rsid w:val="007F202F"/>
    <w:rsid w:val="007F2E34"/>
    <w:rsid w:val="007F371A"/>
    <w:rsid w:val="007F6B2F"/>
    <w:rsid w:val="00800020"/>
    <w:rsid w:val="0080127D"/>
    <w:rsid w:val="008014B9"/>
    <w:rsid w:val="00804BF8"/>
    <w:rsid w:val="008064F7"/>
    <w:rsid w:val="00810425"/>
    <w:rsid w:val="0081217D"/>
    <w:rsid w:val="00812AB4"/>
    <w:rsid w:val="00813F11"/>
    <w:rsid w:val="00814E6D"/>
    <w:rsid w:val="00815220"/>
    <w:rsid w:val="0081615C"/>
    <w:rsid w:val="00816600"/>
    <w:rsid w:val="00816D38"/>
    <w:rsid w:val="00817B9C"/>
    <w:rsid w:val="00820F36"/>
    <w:rsid w:val="00822073"/>
    <w:rsid w:val="00822A5E"/>
    <w:rsid w:val="00823ED7"/>
    <w:rsid w:val="008240AE"/>
    <w:rsid w:val="00824188"/>
    <w:rsid w:val="00825037"/>
    <w:rsid w:val="0082575C"/>
    <w:rsid w:val="00827E8F"/>
    <w:rsid w:val="0083475F"/>
    <w:rsid w:val="00834ED8"/>
    <w:rsid w:val="00834EFF"/>
    <w:rsid w:val="00835D63"/>
    <w:rsid w:val="00835D96"/>
    <w:rsid w:val="00835DFE"/>
    <w:rsid w:val="00836BD5"/>
    <w:rsid w:val="00836D61"/>
    <w:rsid w:val="008424EF"/>
    <w:rsid w:val="00843398"/>
    <w:rsid w:val="00843799"/>
    <w:rsid w:val="008534BD"/>
    <w:rsid w:val="00854EC9"/>
    <w:rsid w:val="00855D22"/>
    <w:rsid w:val="008564D3"/>
    <w:rsid w:val="00860483"/>
    <w:rsid w:val="00860A40"/>
    <w:rsid w:val="00860A72"/>
    <w:rsid w:val="00861B4F"/>
    <w:rsid w:val="008624E9"/>
    <w:rsid w:val="00863279"/>
    <w:rsid w:val="0086428B"/>
    <w:rsid w:val="008646D1"/>
    <w:rsid w:val="008655B5"/>
    <w:rsid w:val="008673EF"/>
    <w:rsid w:val="00867E7D"/>
    <w:rsid w:val="00871889"/>
    <w:rsid w:val="008729C8"/>
    <w:rsid w:val="00873FF7"/>
    <w:rsid w:val="00874C85"/>
    <w:rsid w:val="008771AC"/>
    <w:rsid w:val="00881106"/>
    <w:rsid w:val="00883FFF"/>
    <w:rsid w:val="00884EF6"/>
    <w:rsid w:val="0088504D"/>
    <w:rsid w:val="0088683B"/>
    <w:rsid w:val="00886CD1"/>
    <w:rsid w:val="0088763F"/>
    <w:rsid w:val="008902AC"/>
    <w:rsid w:val="00890402"/>
    <w:rsid w:val="008910E9"/>
    <w:rsid w:val="00892E30"/>
    <w:rsid w:val="0089369C"/>
    <w:rsid w:val="00894059"/>
    <w:rsid w:val="00894435"/>
    <w:rsid w:val="00895748"/>
    <w:rsid w:val="00896302"/>
    <w:rsid w:val="0089651D"/>
    <w:rsid w:val="00897C3A"/>
    <w:rsid w:val="008A1241"/>
    <w:rsid w:val="008A4E54"/>
    <w:rsid w:val="008A525F"/>
    <w:rsid w:val="008A528E"/>
    <w:rsid w:val="008A5877"/>
    <w:rsid w:val="008A5BB4"/>
    <w:rsid w:val="008A77A9"/>
    <w:rsid w:val="008B40DD"/>
    <w:rsid w:val="008B43DE"/>
    <w:rsid w:val="008B555D"/>
    <w:rsid w:val="008B6B1F"/>
    <w:rsid w:val="008C1689"/>
    <w:rsid w:val="008C489C"/>
    <w:rsid w:val="008C51EC"/>
    <w:rsid w:val="008C7B67"/>
    <w:rsid w:val="008D23B3"/>
    <w:rsid w:val="008D40BC"/>
    <w:rsid w:val="008D77AE"/>
    <w:rsid w:val="008D79C8"/>
    <w:rsid w:val="008E01CA"/>
    <w:rsid w:val="008E1A2A"/>
    <w:rsid w:val="008E415C"/>
    <w:rsid w:val="008F1660"/>
    <w:rsid w:val="008F213E"/>
    <w:rsid w:val="008F3392"/>
    <w:rsid w:val="008F3BE5"/>
    <w:rsid w:val="008F3C96"/>
    <w:rsid w:val="008F422D"/>
    <w:rsid w:val="008F6A14"/>
    <w:rsid w:val="008F78C8"/>
    <w:rsid w:val="0090108F"/>
    <w:rsid w:val="00901CBB"/>
    <w:rsid w:val="009025C7"/>
    <w:rsid w:val="00902EC6"/>
    <w:rsid w:val="00905274"/>
    <w:rsid w:val="00906527"/>
    <w:rsid w:val="00906CB6"/>
    <w:rsid w:val="0091118D"/>
    <w:rsid w:val="009133A0"/>
    <w:rsid w:val="009154A4"/>
    <w:rsid w:val="00917389"/>
    <w:rsid w:val="00920CBA"/>
    <w:rsid w:val="00921130"/>
    <w:rsid w:val="00921725"/>
    <w:rsid w:val="00921A68"/>
    <w:rsid w:val="009234E3"/>
    <w:rsid w:val="009237AE"/>
    <w:rsid w:val="009238E5"/>
    <w:rsid w:val="0093019F"/>
    <w:rsid w:val="00930428"/>
    <w:rsid w:val="00931CF0"/>
    <w:rsid w:val="00933604"/>
    <w:rsid w:val="0093603E"/>
    <w:rsid w:val="009362F6"/>
    <w:rsid w:val="00936950"/>
    <w:rsid w:val="00936F22"/>
    <w:rsid w:val="00941489"/>
    <w:rsid w:val="00943681"/>
    <w:rsid w:val="00943AFB"/>
    <w:rsid w:val="00944CDC"/>
    <w:rsid w:val="00945799"/>
    <w:rsid w:val="00947C98"/>
    <w:rsid w:val="00950225"/>
    <w:rsid w:val="00950D63"/>
    <w:rsid w:val="009513C9"/>
    <w:rsid w:val="00951BB7"/>
    <w:rsid w:val="009540BD"/>
    <w:rsid w:val="009543AA"/>
    <w:rsid w:val="0096449F"/>
    <w:rsid w:val="00967E1D"/>
    <w:rsid w:val="00970134"/>
    <w:rsid w:val="00970B93"/>
    <w:rsid w:val="00970D17"/>
    <w:rsid w:val="00971B59"/>
    <w:rsid w:val="00973EFE"/>
    <w:rsid w:val="009755A6"/>
    <w:rsid w:val="00975CB0"/>
    <w:rsid w:val="00976224"/>
    <w:rsid w:val="00977D4C"/>
    <w:rsid w:val="0098006B"/>
    <w:rsid w:val="00980EC8"/>
    <w:rsid w:val="009815A2"/>
    <w:rsid w:val="00981D9C"/>
    <w:rsid w:val="00981DF0"/>
    <w:rsid w:val="00982189"/>
    <w:rsid w:val="00982E88"/>
    <w:rsid w:val="00982F2B"/>
    <w:rsid w:val="00984193"/>
    <w:rsid w:val="009865FC"/>
    <w:rsid w:val="009872F4"/>
    <w:rsid w:val="00992D02"/>
    <w:rsid w:val="00992E00"/>
    <w:rsid w:val="00993010"/>
    <w:rsid w:val="00996728"/>
    <w:rsid w:val="009973E2"/>
    <w:rsid w:val="009974B6"/>
    <w:rsid w:val="009A0199"/>
    <w:rsid w:val="009A0FC6"/>
    <w:rsid w:val="009A3D9F"/>
    <w:rsid w:val="009A3F12"/>
    <w:rsid w:val="009A433E"/>
    <w:rsid w:val="009A4C6A"/>
    <w:rsid w:val="009A505F"/>
    <w:rsid w:val="009A516D"/>
    <w:rsid w:val="009A6A20"/>
    <w:rsid w:val="009B17BB"/>
    <w:rsid w:val="009B1B3C"/>
    <w:rsid w:val="009B2491"/>
    <w:rsid w:val="009B399E"/>
    <w:rsid w:val="009B42A2"/>
    <w:rsid w:val="009B465D"/>
    <w:rsid w:val="009B4D4B"/>
    <w:rsid w:val="009B64AE"/>
    <w:rsid w:val="009B6CB2"/>
    <w:rsid w:val="009B7A1B"/>
    <w:rsid w:val="009B7AC7"/>
    <w:rsid w:val="009C13D6"/>
    <w:rsid w:val="009C2485"/>
    <w:rsid w:val="009C2602"/>
    <w:rsid w:val="009C2DC9"/>
    <w:rsid w:val="009C3164"/>
    <w:rsid w:val="009D301C"/>
    <w:rsid w:val="009D3B96"/>
    <w:rsid w:val="009D476A"/>
    <w:rsid w:val="009D485C"/>
    <w:rsid w:val="009D48C9"/>
    <w:rsid w:val="009D5A07"/>
    <w:rsid w:val="009D60F5"/>
    <w:rsid w:val="009D6129"/>
    <w:rsid w:val="009D7CB6"/>
    <w:rsid w:val="009E3D3F"/>
    <w:rsid w:val="009F0062"/>
    <w:rsid w:val="009F127E"/>
    <w:rsid w:val="009F31D5"/>
    <w:rsid w:val="009F3FCA"/>
    <w:rsid w:val="009F7EC6"/>
    <w:rsid w:val="00A00242"/>
    <w:rsid w:val="00A00679"/>
    <w:rsid w:val="00A00769"/>
    <w:rsid w:val="00A02B0E"/>
    <w:rsid w:val="00A03226"/>
    <w:rsid w:val="00A05068"/>
    <w:rsid w:val="00A05CF2"/>
    <w:rsid w:val="00A06A64"/>
    <w:rsid w:val="00A074AB"/>
    <w:rsid w:val="00A07D22"/>
    <w:rsid w:val="00A1132F"/>
    <w:rsid w:val="00A127F4"/>
    <w:rsid w:val="00A12E77"/>
    <w:rsid w:val="00A134B5"/>
    <w:rsid w:val="00A15659"/>
    <w:rsid w:val="00A17F83"/>
    <w:rsid w:val="00A226FD"/>
    <w:rsid w:val="00A23987"/>
    <w:rsid w:val="00A23EF9"/>
    <w:rsid w:val="00A25E0B"/>
    <w:rsid w:val="00A25FF4"/>
    <w:rsid w:val="00A26B10"/>
    <w:rsid w:val="00A276B8"/>
    <w:rsid w:val="00A30D2E"/>
    <w:rsid w:val="00A32F9A"/>
    <w:rsid w:val="00A33BC9"/>
    <w:rsid w:val="00A34275"/>
    <w:rsid w:val="00A344A2"/>
    <w:rsid w:val="00A35050"/>
    <w:rsid w:val="00A42035"/>
    <w:rsid w:val="00A42FFB"/>
    <w:rsid w:val="00A43B1D"/>
    <w:rsid w:val="00A44938"/>
    <w:rsid w:val="00A44C30"/>
    <w:rsid w:val="00A45F62"/>
    <w:rsid w:val="00A47958"/>
    <w:rsid w:val="00A50A21"/>
    <w:rsid w:val="00A521E0"/>
    <w:rsid w:val="00A53480"/>
    <w:rsid w:val="00A53E06"/>
    <w:rsid w:val="00A53FCB"/>
    <w:rsid w:val="00A57E8F"/>
    <w:rsid w:val="00A602AA"/>
    <w:rsid w:val="00A62C59"/>
    <w:rsid w:val="00A64099"/>
    <w:rsid w:val="00A642B3"/>
    <w:rsid w:val="00A64C29"/>
    <w:rsid w:val="00A66085"/>
    <w:rsid w:val="00A667CB"/>
    <w:rsid w:val="00A70022"/>
    <w:rsid w:val="00A70A5F"/>
    <w:rsid w:val="00A72FFF"/>
    <w:rsid w:val="00A744E1"/>
    <w:rsid w:val="00A850DD"/>
    <w:rsid w:val="00A86B42"/>
    <w:rsid w:val="00A92C61"/>
    <w:rsid w:val="00A92FD7"/>
    <w:rsid w:val="00A9305A"/>
    <w:rsid w:val="00A93E7E"/>
    <w:rsid w:val="00A9556B"/>
    <w:rsid w:val="00A95658"/>
    <w:rsid w:val="00A95975"/>
    <w:rsid w:val="00A96DE8"/>
    <w:rsid w:val="00AA138F"/>
    <w:rsid w:val="00AA177F"/>
    <w:rsid w:val="00AA21ED"/>
    <w:rsid w:val="00AA3060"/>
    <w:rsid w:val="00AA3FFA"/>
    <w:rsid w:val="00AA4262"/>
    <w:rsid w:val="00AA47FE"/>
    <w:rsid w:val="00AA4E54"/>
    <w:rsid w:val="00AA5CF1"/>
    <w:rsid w:val="00AA67F6"/>
    <w:rsid w:val="00AB084A"/>
    <w:rsid w:val="00AB1139"/>
    <w:rsid w:val="00AB3456"/>
    <w:rsid w:val="00AB42FA"/>
    <w:rsid w:val="00AB4C46"/>
    <w:rsid w:val="00AB6C6D"/>
    <w:rsid w:val="00AC0107"/>
    <w:rsid w:val="00AC1DE6"/>
    <w:rsid w:val="00AC1DF0"/>
    <w:rsid w:val="00AC233A"/>
    <w:rsid w:val="00AC2C70"/>
    <w:rsid w:val="00AC36F4"/>
    <w:rsid w:val="00AC4BCE"/>
    <w:rsid w:val="00AC5A50"/>
    <w:rsid w:val="00AC7158"/>
    <w:rsid w:val="00AD0270"/>
    <w:rsid w:val="00AD1F51"/>
    <w:rsid w:val="00AD309F"/>
    <w:rsid w:val="00AD30F3"/>
    <w:rsid w:val="00AD3F8C"/>
    <w:rsid w:val="00AD414F"/>
    <w:rsid w:val="00AD4C6D"/>
    <w:rsid w:val="00AD72E0"/>
    <w:rsid w:val="00AE0066"/>
    <w:rsid w:val="00AE2048"/>
    <w:rsid w:val="00AE26E4"/>
    <w:rsid w:val="00AE382A"/>
    <w:rsid w:val="00AE3DAF"/>
    <w:rsid w:val="00AE467B"/>
    <w:rsid w:val="00AE66DA"/>
    <w:rsid w:val="00AF0013"/>
    <w:rsid w:val="00AF04CF"/>
    <w:rsid w:val="00AF0EE0"/>
    <w:rsid w:val="00AF2931"/>
    <w:rsid w:val="00AF3B46"/>
    <w:rsid w:val="00AF4ED8"/>
    <w:rsid w:val="00AF5722"/>
    <w:rsid w:val="00AF6D3E"/>
    <w:rsid w:val="00B00802"/>
    <w:rsid w:val="00B0099E"/>
    <w:rsid w:val="00B02E3C"/>
    <w:rsid w:val="00B04A4F"/>
    <w:rsid w:val="00B07060"/>
    <w:rsid w:val="00B116F4"/>
    <w:rsid w:val="00B124B7"/>
    <w:rsid w:val="00B1366E"/>
    <w:rsid w:val="00B155CF"/>
    <w:rsid w:val="00B16DA2"/>
    <w:rsid w:val="00B17F99"/>
    <w:rsid w:val="00B205A0"/>
    <w:rsid w:val="00B20E70"/>
    <w:rsid w:val="00B2100A"/>
    <w:rsid w:val="00B22914"/>
    <w:rsid w:val="00B22A15"/>
    <w:rsid w:val="00B22CA0"/>
    <w:rsid w:val="00B22CAB"/>
    <w:rsid w:val="00B24934"/>
    <w:rsid w:val="00B24D20"/>
    <w:rsid w:val="00B256D5"/>
    <w:rsid w:val="00B259BC"/>
    <w:rsid w:val="00B26919"/>
    <w:rsid w:val="00B304B4"/>
    <w:rsid w:val="00B32D7C"/>
    <w:rsid w:val="00B34659"/>
    <w:rsid w:val="00B35F14"/>
    <w:rsid w:val="00B370FC"/>
    <w:rsid w:val="00B41C54"/>
    <w:rsid w:val="00B41D6F"/>
    <w:rsid w:val="00B41E20"/>
    <w:rsid w:val="00B437BA"/>
    <w:rsid w:val="00B43E79"/>
    <w:rsid w:val="00B4558E"/>
    <w:rsid w:val="00B465DF"/>
    <w:rsid w:val="00B4700B"/>
    <w:rsid w:val="00B52EBB"/>
    <w:rsid w:val="00B577CE"/>
    <w:rsid w:val="00B601E8"/>
    <w:rsid w:val="00B603AC"/>
    <w:rsid w:val="00B6081C"/>
    <w:rsid w:val="00B61C99"/>
    <w:rsid w:val="00B62E8D"/>
    <w:rsid w:val="00B64244"/>
    <w:rsid w:val="00B664AC"/>
    <w:rsid w:val="00B66A3E"/>
    <w:rsid w:val="00B67388"/>
    <w:rsid w:val="00B70B37"/>
    <w:rsid w:val="00B70F64"/>
    <w:rsid w:val="00B71764"/>
    <w:rsid w:val="00B71B6F"/>
    <w:rsid w:val="00B71EE3"/>
    <w:rsid w:val="00B737EE"/>
    <w:rsid w:val="00B806C9"/>
    <w:rsid w:val="00B82DC5"/>
    <w:rsid w:val="00B8488F"/>
    <w:rsid w:val="00B8698E"/>
    <w:rsid w:val="00B87BB8"/>
    <w:rsid w:val="00B910AD"/>
    <w:rsid w:val="00B9358C"/>
    <w:rsid w:val="00B93849"/>
    <w:rsid w:val="00B9487C"/>
    <w:rsid w:val="00B962F6"/>
    <w:rsid w:val="00B979DB"/>
    <w:rsid w:val="00BA02BA"/>
    <w:rsid w:val="00BA1CF4"/>
    <w:rsid w:val="00BA2163"/>
    <w:rsid w:val="00BA3548"/>
    <w:rsid w:val="00BA362F"/>
    <w:rsid w:val="00BA4894"/>
    <w:rsid w:val="00BB05A2"/>
    <w:rsid w:val="00BB1371"/>
    <w:rsid w:val="00BB20C7"/>
    <w:rsid w:val="00BB53CC"/>
    <w:rsid w:val="00BB5691"/>
    <w:rsid w:val="00BB78E6"/>
    <w:rsid w:val="00BB7A43"/>
    <w:rsid w:val="00BB7DD4"/>
    <w:rsid w:val="00BC1C96"/>
    <w:rsid w:val="00BC2D0E"/>
    <w:rsid w:val="00BC3BEF"/>
    <w:rsid w:val="00BD1F80"/>
    <w:rsid w:val="00BD3083"/>
    <w:rsid w:val="00BD44E3"/>
    <w:rsid w:val="00BD574E"/>
    <w:rsid w:val="00BD69C3"/>
    <w:rsid w:val="00BE04E0"/>
    <w:rsid w:val="00BE2B05"/>
    <w:rsid w:val="00BE2B2C"/>
    <w:rsid w:val="00BE2C18"/>
    <w:rsid w:val="00BE2E8E"/>
    <w:rsid w:val="00BE3655"/>
    <w:rsid w:val="00BE4FBD"/>
    <w:rsid w:val="00BE5594"/>
    <w:rsid w:val="00BE55F4"/>
    <w:rsid w:val="00BE5890"/>
    <w:rsid w:val="00BE6445"/>
    <w:rsid w:val="00BE6F15"/>
    <w:rsid w:val="00BE6F80"/>
    <w:rsid w:val="00BE76DA"/>
    <w:rsid w:val="00BF1C80"/>
    <w:rsid w:val="00BF2E2E"/>
    <w:rsid w:val="00BF4285"/>
    <w:rsid w:val="00BF611D"/>
    <w:rsid w:val="00BF6E59"/>
    <w:rsid w:val="00BF7AB5"/>
    <w:rsid w:val="00C04BDE"/>
    <w:rsid w:val="00C0678F"/>
    <w:rsid w:val="00C0774D"/>
    <w:rsid w:val="00C07AD9"/>
    <w:rsid w:val="00C10222"/>
    <w:rsid w:val="00C106B5"/>
    <w:rsid w:val="00C10BE4"/>
    <w:rsid w:val="00C132B0"/>
    <w:rsid w:val="00C1560D"/>
    <w:rsid w:val="00C1582F"/>
    <w:rsid w:val="00C16388"/>
    <w:rsid w:val="00C17245"/>
    <w:rsid w:val="00C17E5B"/>
    <w:rsid w:val="00C20135"/>
    <w:rsid w:val="00C20D91"/>
    <w:rsid w:val="00C20DF8"/>
    <w:rsid w:val="00C21760"/>
    <w:rsid w:val="00C221DE"/>
    <w:rsid w:val="00C2337A"/>
    <w:rsid w:val="00C2342D"/>
    <w:rsid w:val="00C2578A"/>
    <w:rsid w:val="00C27DD2"/>
    <w:rsid w:val="00C30A3E"/>
    <w:rsid w:val="00C30D7B"/>
    <w:rsid w:val="00C32F16"/>
    <w:rsid w:val="00C3374E"/>
    <w:rsid w:val="00C345F9"/>
    <w:rsid w:val="00C40B01"/>
    <w:rsid w:val="00C4255E"/>
    <w:rsid w:val="00C42839"/>
    <w:rsid w:val="00C43431"/>
    <w:rsid w:val="00C474B1"/>
    <w:rsid w:val="00C5083A"/>
    <w:rsid w:val="00C50FC5"/>
    <w:rsid w:val="00C51307"/>
    <w:rsid w:val="00C51969"/>
    <w:rsid w:val="00C53CBD"/>
    <w:rsid w:val="00C55673"/>
    <w:rsid w:val="00C621DB"/>
    <w:rsid w:val="00C622EB"/>
    <w:rsid w:val="00C62DBB"/>
    <w:rsid w:val="00C65041"/>
    <w:rsid w:val="00C66891"/>
    <w:rsid w:val="00C671A9"/>
    <w:rsid w:val="00C67A92"/>
    <w:rsid w:val="00C704DC"/>
    <w:rsid w:val="00C70676"/>
    <w:rsid w:val="00C70D4D"/>
    <w:rsid w:val="00C72837"/>
    <w:rsid w:val="00C72E0C"/>
    <w:rsid w:val="00C75001"/>
    <w:rsid w:val="00C7513A"/>
    <w:rsid w:val="00C7595A"/>
    <w:rsid w:val="00C75ACA"/>
    <w:rsid w:val="00C80D6F"/>
    <w:rsid w:val="00C81701"/>
    <w:rsid w:val="00C819AB"/>
    <w:rsid w:val="00C821FE"/>
    <w:rsid w:val="00C83505"/>
    <w:rsid w:val="00C83942"/>
    <w:rsid w:val="00C87D10"/>
    <w:rsid w:val="00C928C0"/>
    <w:rsid w:val="00C93E87"/>
    <w:rsid w:val="00C96F59"/>
    <w:rsid w:val="00CA1A22"/>
    <w:rsid w:val="00CA2F0E"/>
    <w:rsid w:val="00CA3773"/>
    <w:rsid w:val="00CA3A37"/>
    <w:rsid w:val="00CA5727"/>
    <w:rsid w:val="00CA71D6"/>
    <w:rsid w:val="00CA7225"/>
    <w:rsid w:val="00CA737F"/>
    <w:rsid w:val="00CB007B"/>
    <w:rsid w:val="00CB2637"/>
    <w:rsid w:val="00CB275F"/>
    <w:rsid w:val="00CB2DF5"/>
    <w:rsid w:val="00CB2FFF"/>
    <w:rsid w:val="00CB4F10"/>
    <w:rsid w:val="00CB5FB9"/>
    <w:rsid w:val="00CB7673"/>
    <w:rsid w:val="00CB7B80"/>
    <w:rsid w:val="00CC0660"/>
    <w:rsid w:val="00CC2682"/>
    <w:rsid w:val="00CC49AA"/>
    <w:rsid w:val="00CC4CAC"/>
    <w:rsid w:val="00CC694D"/>
    <w:rsid w:val="00CC7B43"/>
    <w:rsid w:val="00CC7D34"/>
    <w:rsid w:val="00CD0192"/>
    <w:rsid w:val="00CD02F2"/>
    <w:rsid w:val="00CD1548"/>
    <w:rsid w:val="00CD2C7B"/>
    <w:rsid w:val="00CD3C90"/>
    <w:rsid w:val="00CD408C"/>
    <w:rsid w:val="00CD5953"/>
    <w:rsid w:val="00CD6235"/>
    <w:rsid w:val="00CD751E"/>
    <w:rsid w:val="00CE03F0"/>
    <w:rsid w:val="00CE121B"/>
    <w:rsid w:val="00CE1438"/>
    <w:rsid w:val="00CE1A36"/>
    <w:rsid w:val="00CE471E"/>
    <w:rsid w:val="00CE5940"/>
    <w:rsid w:val="00CE693D"/>
    <w:rsid w:val="00CF03D8"/>
    <w:rsid w:val="00CF0534"/>
    <w:rsid w:val="00CF0972"/>
    <w:rsid w:val="00CF1285"/>
    <w:rsid w:val="00CF2158"/>
    <w:rsid w:val="00CF6315"/>
    <w:rsid w:val="00CF67FB"/>
    <w:rsid w:val="00CF6BA1"/>
    <w:rsid w:val="00CF7813"/>
    <w:rsid w:val="00D03C0E"/>
    <w:rsid w:val="00D04DB1"/>
    <w:rsid w:val="00D0554C"/>
    <w:rsid w:val="00D075A7"/>
    <w:rsid w:val="00D10DAB"/>
    <w:rsid w:val="00D120AF"/>
    <w:rsid w:val="00D1542F"/>
    <w:rsid w:val="00D20A7A"/>
    <w:rsid w:val="00D22F32"/>
    <w:rsid w:val="00D2530F"/>
    <w:rsid w:val="00D26A3B"/>
    <w:rsid w:val="00D27410"/>
    <w:rsid w:val="00D276D7"/>
    <w:rsid w:val="00D278C0"/>
    <w:rsid w:val="00D319FB"/>
    <w:rsid w:val="00D32BDB"/>
    <w:rsid w:val="00D338C2"/>
    <w:rsid w:val="00D356C9"/>
    <w:rsid w:val="00D36126"/>
    <w:rsid w:val="00D36B0F"/>
    <w:rsid w:val="00D4123F"/>
    <w:rsid w:val="00D43210"/>
    <w:rsid w:val="00D43C68"/>
    <w:rsid w:val="00D458D7"/>
    <w:rsid w:val="00D538DC"/>
    <w:rsid w:val="00D54303"/>
    <w:rsid w:val="00D54BC9"/>
    <w:rsid w:val="00D565A1"/>
    <w:rsid w:val="00D56F81"/>
    <w:rsid w:val="00D571D7"/>
    <w:rsid w:val="00D572FE"/>
    <w:rsid w:val="00D57CD4"/>
    <w:rsid w:val="00D57DC5"/>
    <w:rsid w:val="00D61128"/>
    <w:rsid w:val="00D61A79"/>
    <w:rsid w:val="00D61F74"/>
    <w:rsid w:val="00D632DC"/>
    <w:rsid w:val="00D63491"/>
    <w:rsid w:val="00D641AA"/>
    <w:rsid w:val="00D67CB8"/>
    <w:rsid w:val="00D705CD"/>
    <w:rsid w:val="00D71373"/>
    <w:rsid w:val="00D76342"/>
    <w:rsid w:val="00D77FBF"/>
    <w:rsid w:val="00D8068D"/>
    <w:rsid w:val="00D81265"/>
    <w:rsid w:val="00D81B98"/>
    <w:rsid w:val="00D82645"/>
    <w:rsid w:val="00D82767"/>
    <w:rsid w:val="00D837E8"/>
    <w:rsid w:val="00D847C8"/>
    <w:rsid w:val="00D87DCF"/>
    <w:rsid w:val="00D909C1"/>
    <w:rsid w:val="00D91885"/>
    <w:rsid w:val="00D919B9"/>
    <w:rsid w:val="00D91C23"/>
    <w:rsid w:val="00D9325D"/>
    <w:rsid w:val="00D942AA"/>
    <w:rsid w:val="00D95735"/>
    <w:rsid w:val="00D974E6"/>
    <w:rsid w:val="00D97654"/>
    <w:rsid w:val="00DA2FFC"/>
    <w:rsid w:val="00DA5725"/>
    <w:rsid w:val="00DA624E"/>
    <w:rsid w:val="00DA6342"/>
    <w:rsid w:val="00DA7049"/>
    <w:rsid w:val="00DB092C"/>
    <w:rsid w:val="00DB4532"/>
    <w:rsid w:val="00DB4CE3"/>
    <w:rsid w:val="00DB5278"/>
    <w:rsid w:val="00DB60A0"/>
    <w:rsid w:val="00DB6F6F"/>
    <w:rsid w:val="00DB79C1"/>
    <w:rsid w:val="00DC2238"/>
    <w:rsid w:val="00DC36E7"/>
    <w:rsid w:val="00DC4663"/>
    <w:rsid w:val="00DC480E"/>
    <w:rsid w:val="00DC5133"/>
    <w:rsid w:val="00DD01BA"/>
    <w:rsid w:val="00DD1B9E"/>
    <w:rsid w:val="00DD1F0D"/>
    <w:rsid w:val="00DD29C4"/>
    <w:rsid w:val="00DD5A84"/>
    <w:rsid w:val="00DD7668"/>
    <w:rsid w:val="00DD7F8A"/>
    <w:rsid w:val="00DE152A"/>
    <w:rsid w:val="00DE23B9"/>
    <w:rsid w:val="00DE2E3A"/>
    <w:rsid w:val="00DE2EB5"/>
    <w:rsid w:val="00DE2FFE"/>
    <w:rsid w:val="00DE4610"/>
    <w:rsid w:val="00DE5175"/>
    <w:rsid w:val="00DE5ADD"/>
    <w:rsid w:val="00DE5EB9"/>
    <w:rsid w:val="00DE65AF"/>
    <w:rsid w:val="00DE7670"/>
    <w:rsid w:val="00DE79D5"/>
    <w:rsid w:val="00DF0318"/>
    <w:rsid w:val="00DF24ED"/>
    <w:rsid w:val="00DF2872"/>
    <w:rsid w:val="00DF2DF7"/>
    <w:rsid w:val="00DF3BDA"/>
    <w:rsid w:val="00DF4210"/>
    <w:rsid w:val="00E02F4E"/>
    <w:rsid w:val="00E05B28"/>
    <w:rsid w:val="00E0625D"/>
    <w:rsid w:val="00E062BD"/>
    <w:rsid w:val="00E068A1"/>
    <w:rsid w:val="00E068CF"/>
    <w:rsid w:val="00E07402"/>
    <w:rsid w:val="00E07D5D"/>
    <w:rsid w:val="00E12055"/>
    <w:rsid w:val="00E123F2"/>
    <w:rsid w:val="00E12B52"/>
    <w:rsid w:val="00E14AC9"/>
    <w:rsid w:val="00E1577C"/>
    <w:rsid w:val="00E15A09"/>
    <w:rsid w:val="00E178A9"/>
    <w:rsid w:val="00E1798B"/>
    <w:rsid w:val="00E20190"/>
    <w:rsid w:val="00E21557"/>
    <w:rsid w:val="00E25BB4"/>
    <w:rsid w:val="00E266C4"/>
    <w:rsid w:val="00E313ED"/>
    <w:rsid w:val="00E3198A"/>
    <w:rsid w:val="00E44DF7"/>
    <w:rsid w:val="00E45262"/>
    <w:rsid w:val="00E46BA6"/>
    <w:rsid w:val="00E47726"/>
    <w:rsid w:val="00E506C1"/>
    <w:rsid w:val="00E53572"/>
    <w:rsid w:val="00E56E2A"/>
    <w:rsid w:val="00E56FC3"/>
    <w:rsid w:val="00E5759E"/>
    <w:rsid w:val="00E57664"/>
    <w:rsid w:val="00E630AC"/>
    <w:rsid w:val="00E6603E"/>
    <w:rsid w:val="00E66428"/>
    <w:rsid w:val="00E66A03"/>
    <w:rsid w:val="00E705E5"/>
    <w:rsid w:val="00E71198"/>
    <w:rsid w:val="00E71782"/>
    <w:rsid w:val="00E72F2A"/>
    <w:rsid w:val="00E748BA"/>
    <w:rsid w:val="00E74A18"/>
    <w:rsid w:val="00E7568E"/>
    <w:rsid w:val="00E76CAF"/>
    <w:rsid w:val="00E84A17"/>
    <w:rsid w:val="00E84C78"/>
    <w:rsid w:val="00E85AD7"/>
    <w:rsid w:val="00E87059"/>
    <w:rsid w:val="00E872D9"/>
    <w:rsid w:val="00E90B7C"/>
    <w:rsid w:val="00E90EDB"/>
    <w:rsid w:val="00E91545"/>
    <w:rsid w:val="00E943BB"/>
    <w:rsid w:val="00E97C0F"/>
    <w:rsid w:val="00EA3742"/>
    <w:rsid w:val="00EA3803"/>
    <w:rsid w:val="00EA45CD"/>
    <w:rsid w:val="00EA4F16"/>
    <w:rsid w:val="00EA56FF"/>
    <w:rsid w:val="00EA5DA5"/>
    <w:rsid w:val="00EB064C"/>
    <w:rsid w:val="00EB1635"/>
    <w:rsid w:val="00EB175A"/>
    <w:rsid w:val="00EB20D1"/>
    <w:rsid w:val="00EB3AE9"/>
    <w:rsid w:val="00EB42DE"/>
    <w:rsid w:val="00EB50CD"/>
    <w:rsid w:val="00EB6B71"/>
    <w:rsid w:val="00EB7B1F"/>
    <w:rsid w:val="00EC17E6"/>
    <w:rsid w:val="00EC294E"/>
    <w:rsid w:val="00EC3414"/>
    <w:rsid w:val="00EC44DD"/>
    <w:rsid w:val="00EC620E"/>
    <w:rsid w:val="00EC7D38"/>
    <w:rsid w:val="00ED1416"/>
    <w:rsid w:val="00ED1867"/>
    <w:rsid w:val="00ED3010"/>
    <w:rsid w:val="00ED3439"/>
    <w:rsid w:val="00ED47BE"/>
    <w:rsid w:val="00ED69D0"/>
    <w:rsid w:val="00ED7B4B"/>
    <w:rsid w:val="00EE059E"/>
    <w:rsid w:val="00EE20FC"/>
    <w:rsid w:val="00EE2CA5"/>
    <w:rsid w:val="00EE5530"/>
    <w:rsid w:val="00EE5930"/>
    <w:rsid w:val="00EE6DAD"/>
    <w:rsid w:val="00EF0AE5"/>
    <w:rsid w:val="00EF12D1"/>
    <w:rsid w:val="00EF15C5"/>
    <w:rsid w:val="00EF2037"/>
    <w:rsid w:val="00EF2FC7"/>
    <w:rsid w:val="00EF62D8"/>
    <w:rsid w:val="00EF6368"/>
    <w:rsid w:val="00F00B4A"/>
    <w:rsid w:val="00F017F9"/>
    <w:rsid w:val="00F0254C"/>
    <w:rsid w:val="00F0562B"/>
    <w:rsid w:val="00F05F78"/>
    <w:rsid w:val="00F0756C"/>
    <w:rsid w:val="00F11E73"/>
    <w:rsid w:val="00F157D6"/>
    <w:rsid w:val="00F1751C"/>
    <w:rsid w:val="00F17F2B"/>
    <w:rsid w:val="00F21C8D"/>
    <w:rsid w:val="00F24BFA"/>
    <w:rsid w:val="00F25217"/>
    <w:rsid w:val="00F264AA"/>
    <w:rsid w:val="00F26A93"/>
    <w:rsid w:val="00F274DE"/>
    <w:rsid w:val="00F30BD8"/>
    <w:rsid w:val="00F3101A"/>
    <w:rsid w:val="00F3193A"/>
    <w:rsid w:val="00F31E9C"/>
    <w:rsid w:val="00F32001"/>
    <w:rsid w:val="00F3318A"/>
    <w:rsid w:val="00F3355C"/>
    <w:rsid w:val="00F3398C"/>
    <w:rsid w:val="00F349FC"/>
    <w:rsid w:val="00F34DD3"/>
    <w:rsid w:val="00F368E6"/>
    <w:rsid w:val="00F41246"/>
    <w:rsid w:val="00F41DC7"/>
    <w:rsid w:val="00F43796"/>
    <w:rsid w:val="00F4498D"/>
    <w:rsid w:val="00F467A4"/>
    <w:rsid w:val="00F4688C"/>
    <w:rsid w:val="00F477DA"/>
    <w:rsid w:val="00F50258"/>
    <w:rsid w:val="00F51CA1"/>
    <w:rsid w:val="00F53426"/>
    <w:rsid w:val="00F6023B"/>
    <w:rsid w:val="00F61048"/>
    <w:rsid w:val="00F630CC"/>
    <w:rsid w:val="00F65091"/>
    <w:rsid w:val="00F66768"/>
    <w:rsid w:val="00F67930"/>
    <w:rsid w:val="00F679EA"/>
    <w:rsid w:val="00F67BBA"/>
    <w:rsid w:val="00F75DF0"/>
    <w:rsid w:val="00F76400"/>
    <w:rsid w:val="00F826D1"/>
    <w:rsid w:val="00F826EE"/>
    <w:rsid w:val="00F833D4"/>
    <w:rsid w:val="00F84B8E"/>
    <w:rsid w:val="00F85D5E"/>
    <w:rsid w:val="00F91F82"/>
    <w:rsid w:val="00F935E8"/>
    <w:rsid w:val="00F94AE1"/>
    <w:rsid w:val="00F950CB"/>
    <w:rsid w:val="00F957E9"/>
    <w:rsid w:val="00F95C48"/>
    <w:rsid w:val="00F96459"/>
    <w:rsid w:val="00F969D4"/>
    <w:rsid w:val="00FA20A7"/>
    <w:rsid w:val="00FA20D7"/>
    <w:rsid w:val="00FA227D"/>
    <w:rsid w:val="00FA25AF"/>
    <w:rsid w:val="00FA43B1"/>
    <w:rsid w:val="00FA4828"/>
    <w:rsid w:val="00FA5412"/>
    <w:rsid w:val="00FA5D90"/>
    <w:rsid w:val="00FA5F10"/>
    <w:rsid w:val="00FB1FD7"/>
    <w:rsid w:val="00FB2F1C"/>
    <w:rsid w:val="00FB3826"/>
    <w:rsid w:val="00FB4DB4"/>
    <w:rsid w:val="00FB7D75"/>
    <w:rsid w:val="00FC3FAC"/>
    <w:rsid w:val="00FC43EF"/>
    <w:rsid w:val="00FC7312"/>
    <w:rsid w:val="00FC7991"/>
    <w:rsid w:val="00FD1C25"/>
    <w:rsid w:val="00FD2764"/>
    <w:rsid w:val="00FD678C"/>
    <w:rsid w:val="00FE2E36"/>
    <w:rsid w:val="00FE3E75"/>
    <w:rsid w:val="00FE4068"/>
    <w:rsid w:val="00FE59C3"/>
    <w:rsid w:val="00FE6492"/>
    <w:rsid w:val="00FF014C"/>
    <w:rsid w:val="00FF0BD4"/>
    <w:rsid w:val="00FF0C2A"/>
    <w:rsid w:val="00FF0F01"/>
    <w:rsid w:val="00FF4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lock Text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57"/>
    <w:rPr>
      <w:sz w:val="28"/>
      <w:szCs w:val="28"/>
    </w:rPr>
  </w:style>
  <w:style w:type="paragraph" w:styleId="1">
    <w:name w:val="heading 1"/>
    <w:aliases w:val="Глава"/>
    <w:basedOn w:val="a"/>
    <w:next w:val="a"/>
    <w:link w:val="10"/>
    <w:qFormat/>
    <w:locked/>
    <w:rsid w:val="00AB6C6D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D43C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370FC"/>
    <w:rPr>
      <w:sz w:val="2"/>
      <w:szCs w:val="2"/>
    </w:rPr>
  </w:style>
  <w:style w:type="table" w:styleId="a5">
    <w:name w:val="Table Grid"/>
    <w:basedOn w:val="a1"/>
    <w:rsid w:val="00286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A3F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B370FC"/>
    <w:rPr>
      <w:sz w:val="28"/>
      <w:szCs w:val="28"/>
    </w:rPr>
  </w:style>
  <w:style w:type="character" w:styleId="a8">
    <w:name w:val="page number"/>
    <w:basedOn w:val="a0"/>
    <w:rsid w:val="009A3F12"/>
  </w:style>
  <w:style w:type="paragraph" w:customStyle="1" w:styleId="ConsPlusNormal">
    <w:name w:val="ConsPlusNormal"/>
    <w:rsid w:val="00D81B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aliases w:val="Глава Знак"/>
    <w:link w:val="1"/>
    <w:rsid w:val="00AB6C6D"/>
    <w:rPr>
      <w:sz w:val="28"/>
    </w:rPr>
  </w:style>
  <w:style w:type="paragraph" w:styleId="a9">
    <w:name w:val="Body Text Indent"/>
    <w:basedOn w:val="a"/>
    <w:link w:val="aa"/>
    <w:rsid w:val="00AB6C6D"/>
    <w:pPr>
      <w:ind w:firstLine="709"/>
      <w:jc w:val="both"/>
    </w:pPr>
    <w:rPr>
      <w:szCs w:val="20"/>
    </w:rPr>
  </w:style>
  <w:style w:type="character" w:customStyle="1" w:styleId="aa">
    <w:name w:val="Основной текст с отступом Знак"/>
    <w:link w:val="a9"/>
    <w:rsid w:val="00AB6C6D"/>
    <w:rPr>
      <w:sz w:val="28"/>
    </w:rPr>
  </w:style>
  <w:style w:type="paragraph" w:customStyle="1" w:styleId="ConsPlusTitle">
    <w:name w:val="ConsPlusTitle"/>
    <w:rsid w:val="000C2695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styleId="ab">
    <w:name w:val="Hyperlink"/>
    <w:uiPriority w:val="99"/>
    <w:unhideWhenUsed/>
    <w:rsid w:val="00A134B5"/>
    <w:rPr>
      <w:color w:val="0000FF"/>
      <w:u w:val="single"/>
    </w:rPr>
  </w:style>
  <w:style w:type="paragraph" w:styleId="ac">
    <w:name w:val="Body Text"/>
    <w:aliases w:val="бпОсновной текст"/>
    <w:basedOn w:val="a"/>
    <w:link w:val="ad"/>
    <w:unhideWhenUsed/>
    <w:rsid w:val="003810D5"/>
    <w:pPr>
      <w:spacing w:after="120"/>
    </w:pPr>
  </w:style>
  <w:style w:type="character" w:customStyle="1" w:styleId="ad">
    <w:name w:val="Основной текст Знак"/>
    <w:aliases w:val="бпОсновной текст Знак"/>
    <w:link w:val="ac"/>
    <w:rsid w:val="003810D5"/>
    <w:rPr>
      <w:sz w:val="28"/>
      <w:szCs w:val="28"/>
    </w:rPr>
  </w:style>
  <w:style w:type="paragraph" w:styleId="ae">
    <w:name w:val="Block Text"/>
    <w:basedOn w:val="a"/>
    <w:rsid w:val="003810D5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paragraph" w:customStyle="1" w:styleId="af">
    <w:name w:val="Знак"/>
    <w:basedOn w:val="a"/>
    <w:rsid w:val="003810D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0">
    <w:name w:val="FollowedHyperlink"/>
    <w:rsid w:val="003810D5"/>
    <w:rPr>
      <w:color w:val="800080"/>
      <w:u w:val="single"/>
    </w:rPr>
  </w:style>
  <w:style w:type="paragraph" w:customStyle="1" w:styleId="2">
    <w:name w:val="Знак Знак Знак Знак2"/>
    <w:basedOn w:val="a"/>
    <w:rsid w:val="003810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rsid w:val="003810D5"/>
    <w:pPr>
      <w:suppressLineNumbers/>
      <w:suppressAutoHyphens/>
    </w:pPr>
    <w:rPr>
      <w:kern w:val="1"/>
      <w:lang w:eastAsia="ar-SA"/>
    </w:rPr>
  </w:style>
  <w:style w:type="paragraph" w:styleId="af2">
    <w:name w:val="footer"/>
    <w:basedOn w:val="a"/>
    <w:link w:val="af3"/>
    <w:uiPriority w:val="99"/>
    <w:unhideWhenUsed/>
    <w:rsid w:val="003810D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3810D5"/>
    <w:rPr>
      <w:sz w:val="28"/>
      <w:szCs w:val="28"/>
    </w:rPr>
  </w:style>
  <w:style w:type="paragraph" w:customStyle="1" w:styleId="FORMATTEXT">
    <w:name w:val=".FORMATTEXT"/>
    <w:uiPriority w:val="99"/>
    <w:rsid w:val="0037410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ERTEXT">
    <w:name w:val=".HEADERTEXT"/>
    <w:uiPriority w:val="99"/>
    <w:rsid w:val="003870C5"/>
    <w:pPr>
      <w:widowControl w:val="0"/>
      <w:autoSpaceDE w:val="0"/>
      <w:autoSpaceDN w:val="0"/>
      <w:adjustRightInd w:val="0"/>
    </w:pPr>
    <w:rPr>
      <w:rFonts w:ascii="Arial" w:hAnsi="Arial" w:cs="Arial"/>
      <w:color w:val="2B4279"/>
    </w:rPr>
  </w:style>
  <w:style w:type="paragraph" w:customStyle="1" w:styleId="af4">
    <w:name w:val="Знак"/>
    <w:basedOn w:val="a"/>
    <w:rsid w:val="00B43E7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"/>
    <w:basedOn w:val="a"/>
    <w:rsid w:val="00502C9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"/>
    <w:basedOn w:val="a"/>
    <w:rsid w:val="00DE517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"/>
    <w:basedOn w:val="a"/>
    <w:rsid w:val="00DE2E3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8">
    <w:name w:val="Знак"/>
    <w:basedOn w:val="a"/>
    <w:rsid w:val="00632AC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headertext0">
    <w:name w:val="headertext"/>
    <w:basedOn w:val="a"/>
    <w:rsid w:val="005A711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garantF1://70120262.0" TargetMode="External"/><Relationship Id="rId18" Type="http://schemas.openxmlformats.org/officeDocument/2006/relationships/hyperlink" Target="mailto:uszn_armavir@msrsp.krasnodar.ru" TargetMode="External"/><Relationship Id="rId26" Type="http://schemas.openxmlformats.org/officeDocument/2006/relationships/hyperlink" Target="mailto:uszn_gulk@msrsp.krasnodar.ru" TargetMode="External"/><Relationship Id="rId39" Type="http://schemas.openxmlformats.org/officeDocument/2006/relationships/hyperlink" Target="mailto:uszn_krimsk@msrsp.krasnodar.ru" TargetMode="External"/><Relationship Id="rId21" Type="http://schemas.openxmlformats.org/officeDocument/2006/relationships/hyperlink" Target="mailto:uszn_belor@msrsp.krasnodar.ru" TargetMode="External"/><Relationship Id="rId34" Type="http://schemas.openxmlformats.org/officeDocument/2006/relationships/hyperlink" Target="mailto:uszn_krcent@msrsp.krasnodar.ru" TargetMode="External"/><Relationship Id="rId42" Type="http://schemas.openxmlformats.org/officeDocument/2006/relationships/hyperlink" Target="mailto:uszn_lab@msrsp.krasnodar.ru" TargetMode="External"/><Relationship Id="rId47" Type="http://schemas.openxmlformats.org/officeDocument/2006/relationships/hyperlink" Target="mailto:uszn_novoros@msrsp.krasnodar.ru" TargetMode="External"/><Relationship Id="rId50" Type="http://schemas.openxmlformats.org/officeDocument/2006/relationships/hyperlink" Target="mailto:uszn_praht@msrsp.krasnodar.ru" TargetMode="External"/><Relationship Id="rId55" Type="http://schemas.openxmlformats.org/officeDocument/2006/relationships/hyperlink" Target="mailto:uszn_hosta@msrsp.krasnodar.ru" TargetMode="External"/><Relationship Id="rId63" Type="http://schemas.openxmlformats.org/officeDocument/2006/relationships/hyperlink" Target="mailto:uszn_uspen@msrsp.krasnodar.ru" TargetMode="External"/><Relationship Id="rId68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mailto:uszn_abinsk@msrsp.krasnodar.ru" TargetMode="External"/><Relationship Id="rId29" Type="http://schemas.openxmlformats.org/officeDocument/2006/relationships/hyperlink" Target="mailto:uszn_kavkaz@msrsp.krasnodar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2084522.54/" TargetMode="External"/><Relationship Id="rId24" Type="http://schemas.openxmlformats.org/officeDocument/2006/relationships/hyperlink" Target="mailto:uszn_gelen@msrsp.krasnodar.ru" TargetMode="External"/><Relationship Id="rId32" Type="http://schemas.openxmlformats.org/officeDocument/2006/relationships/hyperlink" Target="mailto:uszn_koren@msrsp.krasnodar.ru" TargetMode="External"/><Relationship Id="rId37" Type="http://schemas.openxmlformats.org/officeDocument/2006/relationships/hyperlink" Target="mailto:uszn_krprikub@msrsp.krasnodar.ru" TargetMode="External"/><Relationship Id="rId40" Type="http://schemas.openxmlformats.org/officeDocument/2006/relationships/hyperlink" Target="mailto:uszn_kurgan@msrsp.krasnodar.ru" TargetMode="External"/><Relationship Id="rId45" Type="http://schemas.openxmlformats.org/officeDocument/2006/relationships/hyperlink" Target="mailto:uszn_novokub@msrsp.krasnodar.ru" TargetMode="External"/><Relationship Id="rId53" Type="http://schemas.openxmlformats.org/officeDocument/2006/relationships/hyperlink" Target="mailto:uszn_adler@msrsp.krasnodar.ru" TargetMode="External"/><Relationship Id="rId58" Type="http://schemas.openxmlformats.org/officeDocument/2006/relationships/hyperlink" Target="mailto:uszn_tbil@msrsp.krasnodar.ru" TargetMode="External"/><Relationship Id="rId66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mailto:msrsp@krasnodar.ru" TargetMode="External"/><Relationship Id="rId23" Type="http://schemas.openxmlformats.org/officeDocument/2006/relationships/hyperlink" Target="mailto:uszn_viselki@msrsp.krasnodar.ru" TargetMode="External"/><Relationship Id="rId28" Type="http://schemas.openxmlformats.org/officeDocument/2006/relationships/hyperlink" Target="mailto:uszn_eiskr@msrsp.krasnodar.ru" TargetMode="External"/><Relationship Id="rId36" Type="http://schemas.openxmlformats.org/officeDocument/2006/relationships/hyperlink" Target="mailto:uszn_krkaras@msrsp.krasnodar.ru" TargetMode="External"/><Relationship Id="rId49" Type="http://schemas.openxmlformats.org/officeDocument/2006/relationships/hyperlink" Target="mailto:uszn_pavlov@msrsp.krasnodar.ru" TargetMode="External"/><Relationship Id="rId57" Type="http://schemas.openxmlformats.org/officeDocument/2006/relationships/hyperlink" Target="mailto:uszn_stmin@msrsp.krasnodar.ru" TargetMode="External"/><Relationship Id="rId61" Type="http://schemas.openxmlformats.org/officeDocument/2006/relationships/hyperlink" Target="mailto:uszn_tihr@msrsp.krasnodar.ru" TargetMode="External"/><Relationship Id="rId10" Type="http://schemas.openxmlformats.org/officeDocument/2006/relationships/hyperlink" Target="garantF1://70120262.0" TargetMode="External"/><Relationship Id="rId19" Type="http://schemas.openxmlformats.org/officeDocument/2006/relationships/hyperlink" Target="mailto:uszn_apsher@msrsp.krasnodar.ru" TargetMode="External"/><Relationship Id="rId31" Type="http://schemas.openxmlformats.org/officeDocument/2006/relationships/hyperlink" Target="mailto:uszn_kanev@msrsp.krasnodar.ru" TargetMode="External"/><Relationship Id="rId44" Type="http://schemas.openxmlformats.org/officeDocument/2006/relationships/hyperlink" Target="mailto:uszn_most@msrsp.krasnodar.ru" TargetMode="External"/><Relationship Id="rId52" Type="http://schemas.openxmlformats.org/officeDocument/2006/relationships/hyperlink" Target="mailto:uszn_slavk@msrsp.krasnodar.ru" TargetMode="External"/><Relationship Id="rId60" Type="http://schemas.openxmlformats.org/officeDocument/2006/relationships/hyperlink" Target="mailto:uszn_timash@msrsp.krasnodar.ru" TargetMode="External"/><Relationship Id="rId65" Type="http://schemas.openxmlformats.org/officeDocument/2006/relationships/hyperlink" Target="mailto:uszn_sherb@msrsp.krasnodar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znkuban.ru" TargetMode="External"/><Relationship Id="rId14" Type="http://schemas.openxmlformats.org/officeDocument/2006/relationships/hyperlink" Target="consultantplus://offline/ref=CE7528BDCA4E14943808C279DF6E759BFF82F38267CD109132A4674420F44C77F6BB417E1ECDE4B0Q2oFN" TargetMode="External"/><Relationship Id="rId22" Type="http://schemas.openxmlformats.org/officeDocument/2006/relationships/hyperlink" Target="mailto:uszn_bruhov@msrsp.krasnodar.ru" TargetMode="External"/><Relationship Id="rId27" Type="http://schemas.openxmlformats.org/officeDocument/2006/relationships/hyperlink" Target="mailto:uszn_dinsk@msrsp.krasnodar.ru" TargetMode="External"/><Relationship Id="rId30" Type="http://schemas.openxmlformats.org/officeDocument/2006/relationships/hyperlink" Target="mailto:uszn_kalinin@msrsp.krasnodar.ru" TargetMode="External"/><Relationship Id="rId35" Type="http://schemas.openxmlformats.org/officeDocument/2006/relationships/hyperlink" Target="mailto:uszn_krzap@msrsp.krasnodar.ru" TargetMode="External"/><Relationship Id="rId43" Type="http://schemas.openxmlformats.org/officeDocument/2006/relationships/hyperlink" Target="mailto:uszn_lenin@msrsp.krasnodar.ru" TargetMode="External"/><Relationship Id="rId48" Type="http://schemas.openxmlformats.org/officeDocument/2006/relationships/hyperlink" Target="mailto:uszn_otrad@msrsp.krasnodar.ru" TargetMode="External"/><Relationship Id="rId56" Type="http://schemas.openxmlformats.org/officeDocument/2006/relationships/hyperlink" Target="mailto:uszn_sochicen@msrsp.krasnodar.ru" TargetMode="External"/><Relationship Id="rId64" Type="http://schemas.openxmlformats.org/officeDocument/2006/relationships/hyperlink" Target="mailto:uszn_ulab@msrsp.krasnodar.ru" TargetMode="External"/><Relationship Id="rId8" Type="http://schemas.openxmlformats.org/officeDocument/2006/relationships/endnotes" Target="endnotes.xml"/><Relationship Id="rId51" Type="http://schemas.openxmlformats.org/officeDocument/2006/relationships/hyperlink" Target="mailto:uszn_sever@msrsp.krasnodar.ru" TargetMode="External"/><Relationship Id="rId3" Type="http://schemas.openxmlformats.org/officeDocument/2006/relationships/styles" Target="styles.xml"/><Relationship Id="rId12" Type="http://schemas.openxmlformats.org/officeDocument/2006/relationships/hyperlink" Target="garantF1://12084522.54" TargetMode="External"/><Relationship Id="rId17" Type="http://schemas.openxmlformats.org/officeDocument/2006/relationships/hyperlink" Target="mailto:uszn_anapa@msrsp.krasnodar.ru" TargetMode="External"/><Relationship Id="rId25" Type="http://schemas.openxmlformats.org/officeDocument/2006/relationships/hyperlink" Target="mailto:uszn_gorkl@msrsp.krasnodar.ru" TargetMode="External"/><Relationship Id="rId33" Type="http://schemas.openxmlformats.org/officeDocument/2006/relationships/hyperlink" Target="mailto:uszn_krasarm@msrsp.krasnodar.ru" TargetMode="External"/><Relationship Id="rId38" Type="http://schemas.openxmlformats.org/officeDocument/2006/relationships/hyperlink" Target="mailto:uszn_kril@msrsp.krasnodar.ru" TargetMode="External"/><Relationship Id="rId46" Type="http://schemas.openxmlformats.org/officeDocument/2006/relationships/hyperlink" Target="mailto:uszn_novopok@msrsp.krasnodar.ru" TargetMode="External"/><Relationship Id="rId59" Type="http://schemas.openxmlformats.org/officeDocument/2006/relationships/hyperlink" Target="mailto:uszn_temruk@msrsp.krasnodar.ru" TargetMode="External"/><Relationship Id="rId67" Type="http://schemas.openxmlformats.org/officeDocument/2006/relationships/fontTable" Target="fontTable.xml"/><Relationship Id="rId20" Type="http://schemas.openxmlformats.org/officeDocument/2006/relationships/hyperlink" Target="mailto:uszn_belgl@msrsp.krasnodar.ru" TargetMode="External"/><Relationship Id="rId41" Type="http://schemas.openxmlformats.org/officeDocument/2006/relationships/hyperlink" Target="mailto:uszn_kush@msrsp.krasnodar.ru" TargetMode="External"/><Relationship Id="rId54" Type="http://schemas.openxmlformats.org/officeDocument/2006/relationships/hyperlink" Target="mailto:uszn_lazar@msrsp.krasnodar.ru" TargetMode="External"/><Relationship Id="rId62" Type="http://schemas.openxmlformats.org/officeDocument/2006/relationships/hyperlink" Target="mailto:uszn_tuapser@msrsp.krasnod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B4089-7507-4088-AF7E-BCBA6864A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24</Pages>
  <Words>9432</Words>
  <Characters>53769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63075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Ушакова Елена Ивановна</cp:lastModifiedBy>
  <cp:revision>91</cp:revision>
  <cp:lastPrinted>2017-12-04T13:32:00Z</cp:lastPrinted>
  <dcterms:created xsi:type="dcterms:W3CDTF">2017-11-08T08:21:00Z</dcterms:created>
  <dcterms:modified xsi:type="dcterms:W3CDTF">2017-12-04T13:33:00Z</dcterms:modified>
</cp:coreProperties>
</file>